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AD162B" w:rsidRDefault="0069185C" w:rsidP="0069185C">
      <w:pPr>
        <w:pStyle w:val="Titolo1"/>
        <w:jc w:val="center"/>
        <w:rPr>
          <w:rFonts w:eastAsia="Times New Roman"/>
          <w:sz w:val="36"/>
          <w:szCs w:val="36"/>
        </w:rPr>
      </w:pPr>
      <w:r w:rsidRPr="00AD162B">
        <w:rPr>
          <w:rFonts w:eastAsia="Times New Roman"/>
          <w:sz w:val="36"/>
          <w:szCs w:val="36"/>
        </w:rPr>
        <w:t>Indice completo delle pagine pubblicate</w:t>
      </w:r>
    </w:p>
    <w:p w14:paraId="379E2CCD" w14:textId="4FDC4331" w:rsidR="0069185C" w:rsidRPr="00AD162B" w:rsidRDefault="0069185C" w:rsidP="0069185C">
      <w:pPr>
        <w:pStyle w:val="Titolo1"/>
        <w:jc w:val="center"/>
        <w:rPr>
          <w:rFonts w:eastAsia="Times New Roman"/>
          <w:b w:val="0"/>
          <w:i/>
          <w:sz w:val="28"/>
          <w:szCs w:val="28"/>
        </w:rPr>
      </w:pPr>
      <w:r w:rsidRPr="00AD162B">
        <w:rPr>
          <w:rFonts w:eastAsia="Times New Roman"/>
          <w:b w:val="0"/>
          <w:i/>
          <w:sz w:val="28"/>
          <w:szCs w:val="28"/>
        </w:rPr>
        <w:t>ordine alfabetico per autore</w:t>
      </w:r>
    </w:p>
    <w:p w14:paraId="4A297E94" w14:textId="77777777" w:rsidR="0069185C" w:rsidRPr="00AD162B" w:rsidRDefault="0069185C" w:rsidP="00C52E7D">
      <w:pPr>
        <w:pStyle w:val="Titolo1"/>
        <w:jc w:val="both"/>
        <w:rPr>
          <w:rFonts w:eastAsia="Times New Roman"/>
          <w:sz w:val="24"/>
          <w:szCs w:val="24"/>
        </w:rPr>
      </w:pPr>
    </w:p>
    <w:p w14:paraId="34E9BFE5" w14:textId="1F624AD4" w:rsidR="0069185C" w:rsidRPr="00AD162B" w:rsidRDefault="00AC30BF" w:rsidP="00C52E7D">
      <w:pPr>
        <w:pStyle w:val="Titolo1"/>
        <w:jc w:val="both"/>
        <w:rPr>
          <w:rFonts w:eastAsia="Times New Roman"/>
          <w:sz w:val="24"/>
          <w:szCs w:val="24"/>
        </w:rPr>
      </w:pPr>
      <w:r w:rsidRPr="00AD162B">
        <w:rPr>
          <w:rFonts w:eastAsia="Times New Roman"/>
          <w:noProof/>
          <w:sz w:val="24"/>
          <w:szCs w:val="24"/>
        </w:rPr>
        <w:drawing>
          <wp:inline distT="0" distB="0" distL="0" distR="0" wp14:anchorId="02FEDB1C" wp14:editId="44FFAB7A">
            <wp:extent cx="5200650" cy="2025015"/>
            <wp:effectExtent l="0" t="0" r="6350" b="6985"/>
            <wp:docPr id="1" name="Immagine 1" descr="Macintosh HD:Users:petite:Pictures:xxxx Blog:cartella senza titolo:cartella senza titolo:Van Gogh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ite:Pictures:xxxx Blog:cartella senza titolo:cartella senza titolo:Van Gogh 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2025015"/>
                    </a:xfrm>
                    <a:prstGeom prst="rect">
                      <a:avLst/>
                    </a:prstGeom>
                    <a:noFill/>
                    <a:ln>
                      <a:noFill/>
                    </a:ln>
                  </pic:spPr>
                </pic:pic>
              </a:graphicData>
            </a:graphic>
          </wp:inline>
        </w:drawing>
      </w:r>
    </w:p>
    <w:p w14:paraId="137D03B1" w14:textId="3E036096" w:rsidR="00D25ECD" w:rsidRPr="00AD162B" w:rsidRDefault="00D25ECD" w:rsidP="00A81ED8">
      <w:pPr>
        <w:pStyle w:val="Titolo1"/>
        <w:jc w:val="center"/>
        <w:rPr>
          <w:rFonts w:eastAsia="Times New Roman"/>
          <w:color w:val="FF0000"/>
          <w:sz w:val="36"/>
          <w:szCs w:val="36"/>
        </w:rPr>
      </w:pPr>
      <w:r w:rsidRPr="00AD162B">
        <w:rPr>
          <w:rFonts w:eastAsia="Times New Roman"/>
          <w:color w:val="FF0000"/>
          <w:sz w:val="36"/>
          <w:szCs w:val="36"/>
        </w:rPr>
        <w:t>A</w:t>
      </w:r>
    </w:p>
    <w:p w14:paraId="04569BE5" w14:textId="591486A4" w:rsidR="005908F4" w:rsidRPr="00AD162B" w:rsidRDefault="00AA7DB6" w:rsidP="00C52E7D">
      <w:pPr>
        <w:pStyle w:val="Titolo1"/>
        <w:jc w:val="both"/>
        <w:rPr>
          <w:rFonts w:eastAsia="Times New Roman"/>
          <w:sz w:val="24"/>
          <w:szCs w:val="24"/>
        </w:rPr>
      </w:pPr>
      <w:hyperlink r:id="rId6" w:history="1">
        <w:r w:rsidR="005908F4" w:rsidRPr="00AD162B">
          <w:rPr>
            <w:rStyle w:val="Collegamentoipertestuale"/>
            <w:rFonts w:eastAsia="Times New Roman"/>
            <w:color w:val="FF0000"/>
            <w:sz w:val="24"/>
            <w:szCs w:val="24"/>
          </w:rPr>
          <w:t>Claudio Abbado</w:t>
        </w:r>
        <w:r w:rsidR="005908F4" w:rsidRPr="00AD162B">
          <w:rPr>
            <w:rStyle w:val="Collegamentoipertestuale"/>
            <w:rFonts w:eastAsia="Times New Roman"/>
            <w:sz w:val="24"/>
            <w:szCs w:val="24"/>
          </w:rPr>
          <w:t xml:space="preserve"> (1933-2014) – Nell’arte e nella letteratura di un paese </w:t>
        </w:r>
        <w:proofErr w:type="gramStart"/>
        <w:r w:rsidR="005908F4" w:rsidRPr="00AD162B">
          <w:rPr>
            <w:rStyle w:val="Collegamentoipertestuale"/>
            <w:rFonts w:eastAsia="Times New Roman"/>
            <w:sz w:val="24"/>
            <w:szCs w:val="24"/>
          </w:rPr>
          <w:t>ho</w:t>
        </w:r>
        <w:proofErr w:type="gramEnd"/>
        <w:r w:rsidR="005908F4" w:rsidRPr="00AD162B">
          <w:rPr>
            <w:rStyle w:val="Collegamentoipertestuale"/>
            <w:rFonts w:eastAsia="Times New Roman"/>
            <w:sz w:val="24"/>
            <w:szCs w:val="24"/>
          </w:rPr>
          <w:t xml:space="preserve"> imparato a comprenderne meglio anche la musica</w:t>
        </w:r>
      </w:hyperlink>
    </w:p>
    <w:p w14:paraId="09A75060" w14:textId="260CEE09" w:rsidR="005908F4" w:rsidRPr="00AD162B" w:rsidRDefault="00AA7DB6" w:rsidP="00270F00">
      <w:pPr>
        <w:pStyle w:val="Titolo1"/>
        <w:jc w:val="both"/>
        <w:rPr>
          <w:rFonts w:eastAsia="Times New Roman"/>
          <w:sz w:val="24"/>
          <w:szCs w:val="24"/>
        </w:rPr>
      </w:pPr>
      <w:hyperlink r:id="rId7" w:history="1">
        <w:r w:rsidR="005908F4" w:rsidRPr="00AD162B">
          <w:rPr>
            <w:rStyle w:val="Collegamentoipertestuale"/>
            <w:rFonts w:eastAsia="Times New Roman"/>
            <w:color w:val="FF0000"/>
            <w:sz w:val="24"/>
            <w:szCs w:val="24"/>
          </w:rPr>
          <w:t>Raffaele Accarino</w:t>
        </w:r>
        <w:r w:rsidR="005908F4" w:rsidRPr="00AD162B">
          <w:rPr>
            <w:rStyle w:val="Collegamentoipertestuale"/>
            <w:rFonts w:eastAsia="Times New Roman"/>
            <w:sz w:val="24"/>
            <w:szCs w:val="24"/>
          </w:rPr>
          <w:t xml:space="preserve"> – Albert Steiner, il fotografo dei paesaggi alpini.</w:t>
        </w:r>
      </w:hyperlink>
    </w:p>
    <w:p w14:paraId="72C31E7B" w14:textId="037E2456" w:rsidR="005908F4" w:rsidRPr="00AD162B" w:rsidRDefault="00AA7DB6" w:rsidP="00270F00">
      <w:pPr>
        <w:pStyle w:val="Titolo1"/>
        <w:jc w:val="both"/>
        <w:rPr>
          <w:rFonts w:eastAsia="Times New Roman"/>
          <w:sz w:val="24"/>
          <w:szCs w:val="24"/>
        </w:rPr>
      </w:pPr>
      <w:hyperlink r:id="rId8" w:history="1">
        <w:proofErr w:type="spellStart"/>
        <w:r w:rsidR="005908F4" w:rsidRPr="00AD162B">
          <w:rPr>
            <w:rStyle w:val="Collegamentoipertestuale"/>
            <w:rFonts w:eastAsia="Times New Roman"/>
            <w:color w:val="FF0000"/>
            <w:sz w:val="24"/>
            <w:szCs w:val="24"/>
          </w:rPr>
          <w:t>Mortimer</w:t>
        </w:r>
        <w:proofErr w:type="spellEnd"/>
        <w:r w:rsidR="005908F4" w:rsidRPr="00AD162B">
          <w:rPr>
            <w:rStyle w:val="Collegamentoipertestuale"/>
            <w:rFonts w:eastAsia="Times New Roman"/>
            <w:color w:val="FF0000"/>
            <w:sz w:val="24"/>
            <w:szCs w:val="24"/>
          </w:rPr>
          <w:t xml:space="preserve"> Jerome Adler</w:t>
        </w:r>
        <w:r w:rsidR="005908F4" w:rsidRPr="00AD162B">
          <w:rPr>
            <w:rStyle w:val="Collegamentoipertestuale"/>
            <w:rFonts w:eastAsia="Times New Roman"/>
            <w:sz w:val="24"/>
            <w:szCs w:val="24"/>
          </w:rPr>
          <w:t xml:space="preserve"> (1902-2001) – La lettura dei grandi libri non avrebbe alcun significato, se non ci proponessimo di rendere migliore la </w:t>
        </w:r>
        <w:proofErr w:type="gramStart"/>
        <w:r w:rsidR="005908F4" w:rsidRPr="00AD162B">
          <w:rPr>
            <w:rStyle w:val="Collegamentoipertestuale"/>
            <w:rFonts w:eastAsia="Times New Roman"/>
            <w:sz w:val="24"/>
            <w:szCs w:val="24"/>
          </w:rPr>
          <w:t>società-</w:t>
        </w:r>
      </w:hyperlink>
      <w:proofErr w:type="gramEnd"/>
    </w:p>
    <w:p w14:paraId="427549F2" w14:textId="57F32630" w:rsidR="005908F4" w:rsidRPr="00AD162B" w:rsidRDefault="00AA7DB6" w:rsidP="00270F00">
      <w:pPr>
        <w:pStyle w:val="Titolo1"/>
        <w:jc w:val="both"/>
        <w:rPr>
          <w:rFonts w:eastAsia="Times New Roman"/>
          <w:sz w:val="24"/>
          <w:szCs w:val="24"/>
        </w:rPr>
      </w:pPr>
      <w:hyperlink r:id="rId9" w:history="1">
        <w:r w:rsidR="005908F4" w:rsidRPr="00AD162B">
          <w:rPr>
            <w:rStyle w:val="Collegamentoipertestuale"/>
            <w:rFonts w:eastAsia="Times New Roman"/>
            <w:sz w:val="24"/>
            <w:szCs w:val="24"/>
          </w:rPr>
          <w:t xml:space="preserve">Uliano Lucas – </w:t>
        </w:r>
        <w:r w:rsidR="005908F4" w:rsidRPr="00AD162B">
          <w:rPr>
            <w:rStyle w:val="Collegamentoipertestuale"/>
            <w:rFonts w:eastAsia="Times New Roman"/>
            <w:color w:val="FF0000"/>
            <w:sz w:val="24"/>
            <w:szCs w:val="24"/>
          </w:rPr>
          <w:t xml:space="preserve">Tatiana Agliani </w:t>
        </w:r>
        <w:r w:rsidR="005908F4" w:rsidRPr="00AD162B">
          <w:rPr>
            <w:rStyle w:val="Collegamentoipertestuale"/>
            <w:rFonts w:eastAsia="Times New Roman"/>
            <w:sz w:val="24"/>
            <w:szCs w:val="24"/>
          </w:rPr>
          <w:t>– La realtà e lo sguardo. Storia del fotogiornalismo in Italia</w:t>
        </w:r>
      </w:hyperlink>
    </w:p>
    <w:p w14:paraId="28A2AD18" w14:textId="12C62E83" w:rsidR="005908F4" w:rsidRPr="00AD162B" w:rsidRDefault="00AA7DB6" w:rsidP="00270F00">
      <w:pPr>
        <w:pStyle w:val="Titolo1"/>
        <w:jc w:val="both"/>
        <w:rPr>
          <w:rFonts w:eastAsia="Times New Roman"/>
          <w:sz w:val="24"/>
          <w:szCs w:val="24"/>
        </w:rPr>
      </w:pPr>
      <w:hyperlink r:id="rId10" w:history="1">
        <w:r w:rsidR="005908F4" w:rsidRPr="00AD162B">
          <w:rPr>
            <w:rStyle w:val="Collegamentoipertestuale"/>
            <w:rFonts w:eastAsia="Times New Roman"/>
            <w:color w:val="FF0000"/>
            <w:sz w:val="24"/>
            <w:szCs w:val="24"/>
          </w:rPr>
          <w:t>Leon Battista Alberti</w:t>
        </w:r>
        <w:r w:rsidR="005908F4" w:rsidRPr="00AD162B">
          <w:rPr>
            <w:rStyle w:val="Collegamentoipertestuale"/>
            <w:rFonts w:eastAsia="Times New Roman"/>
            <w:sz w:val="24"/>
            <w:szCs w:val="24"/>
          </w:rPr>
          <w:t xml:space="preserve"> (1404-1472) – L’animo degli studiosi sia acceso di virtù e di sapienza</w:t>
        </w:r>
      </w:hyperlink>
    </w:p>
    <w:p w14:paraId="03D745F1" w14:textId="1FEAEE56" w:rsidR="005908F4" w:rsidRPr="00AD162B" w:rsidRDefault="00AA7DB6" w:rsidP="00270F00">
      <w:pPr>
        <w:pStyle w:val="Titolo1"/>
        <w:jc w:val="both"/>
        <w:rPr>
          <w:rStyle w:val="Collegamentoipertestuale"/>
          <w:rFonts w:eastAsia="Times New Roman"/>
          <w:sz w:val="24"/>
          <w:szCs w:val="24"/>
        </w:rPr>
      </w:pPr>
      <w:hyperlink r:id="rId11" w:history="1">
        <w:r w:rsidR="005908F4" w:rsidRPr="00AD162B">
          <w:rPr>
            <w:rStyle w:val="Collegamentoipertestuale"/>
            <w:rFonts w:eastAsia="Times New Roman"/>
            <w:color w:val="FF0000"/>
            <w:sz w:val="24"/>
            <w:szCs w:val="24"/>
          </w:rPr>
          <w:t xml:space="preserve">Dante Alighieri </w:t>
        </w:r>
        <w:r w:rsidR="005908F4" w:rsidRPr="00AD162B">
          <w:rPr>
            <w:rStyle w:val="Collegamentoipertestuale"/>
            <w:rFonts w:eastAsia="Times New Roman"/>
            <w:sz w:val="24"/>
            <w:szCs w:val="24"/>
          </w:rPr>
          <w:t xml:space="preserve">(1265-1321) – </w:t>
        </w:r>
        <w:proofErr w:type="spellStart"/>
        <w:r w:rsidR="005908F4" w:rsidRPr="00AD162B">
          <w:rPr>
            <w:rStyle w:val="Collegamentoipertestuale"/>
            <w:rFonts w:eastAsia="Times New Roman"/>
            <w:sz w:val="24"/>
            <w:szCs w:val="24"/>
          </w:rPr>
          <w:t>Nè</w:t>
        </w:r>
        <w:proofErr w:type="spellEnd"/>
        <w:r w:rsidR="005908F4" w:rsidRPr="00AD162B">
          <w:rPr>
            <w:rStyle w:val="Collegamentoipertestuale"/>
            <w:rFonts w:eastAsia="Times New Roman"/>
            <w:sz w:val="24"/>
            <w:szCs w:val="24"/>
          </w:rPr>
          <w:t xml:space="preserve"> si dee chiamare vero filosofo colui che è amico di sapienza per </w:t>
        </w:r>
        <w:proofErr w:type="spellStart"/>
        <w:r w:rsidR="005908F4" w:rsidRPr="00AD162B">
          <w:rPr>
            <w:rStyle w:val="Collegamentoipertestuale"/>
            <w:rFonts w:eastAsia="Times New Roman"/>
            <w:sz w:val="24"/>
            <w:szCs w:val="24"/>
          </w:rPr>
          <w:t>utilitade</w:t>
        </w:r>
        <w:proofErr w:type="spellEnd"/>
        <w:r w:rsidR="005908F4" w:rsidRPr="00AD162B">
          <w:rPr>
            <w:rStyle w:val="Collegamentoipertestuale"/>
            <w:rFonts w:eastAsia="Times New Roman"/>
            <w:sz w:val="24"/>
            <w:szCs w:val="24"/>
          </w:rPr>
          <w:t>.</w:t>
        </w:r>
      </w:hyperlink>
    </w:p>
    <w:p w14:paraId="29159B39" w14:textId="77777777" w:rsidR="002E41BF" w:rsidRPr="00AD162B" w:rsidRDefault="00AA7DB6" w:rsidP="00270F00">
      <w:pPr>
        <w:pStyle w:val="Titolo1"/>
        <w:jc w:val="both"/>
        <w:rPr>
          <w:rStyle w:val="Collegamentoipertestuale"/>
          <w:rFonts w:eastAsia="Times New Roman"/>
          <w:sz w:val="24"/>
          <w:szCs w:val="24"/>
        </w:rPr>
      </w:pPr>
      <w:hyperlink r:id="rId12" w:history="1">
        <w:r w:rsidR="002E41BF" w:rsidRPr="00AD162B">
          <w:rPr>
            <w:rStyle w:val="Collegamentoipertestuale"/>
            <w:rFonts w:eastAsia="Times New Roman"/>
            <w:color w:val="FF0000"/>
            <w:sz w:val="24"/>
            <w:szCs w:val="24"/>
          </w:rPr>
          <w:t>Dante Alighieri</w:t>
        </w:r>
        <w:r w:rsidR="002E41BF" w:rsidRPr="00AD162B">
          <w:rPr>
            <w:rStyle w:val="Collegamentoipertestuale"/>
            <w:rFonts w:eastAsia="Times New Roman"/>
            <w:sz w:val="24"/>
            <w:szCs w:val="24"/>
          </w:rPr>
          <w:t xml:space="preserve"> (1265-1321) – Io ho il mondo per patria, come i pesci hanno il mare. </w:t>
        </w:r>
        <w:proofErr w:type="spellStart"/>
        <w:r w:rsidR="002E41BF" w:rsidRPr="00AD162B">
          <w:rPr>
            <w:rStyle w:val="Collegamentoipertestuale"/>
            <w:rFonts w:eastAsia="Times New Roman"/>
            <w:sz w:val="24"/>
            <w:szCs w:val="24"/>
          </w:rPr>
          <w:t>Movemi</w:t>
        </w:r>
        <w:proofErr w:type="spellEnd"/>
        <w:r w:rsidR="002E41BF" w:rsidRPr="00AD162B">
          <w:rPr>
            <w:rStyle w:val="Collegamentoipertestuale"/>
            <w:rFonts w:eastAsia="Times New Roman"/>
            <w:sz w:val="24"/>
            <w:szCs w:val="24"/>
          </w:rPr>
          <w:t xml:space="preserve"> desiderio di dare dottrina. La filosofia è somma cosa. Coloro che vivono con intelletto e con ragione sono dotati di una certa divina libertà. Non abuso di alcuna autorità, poiché non sono ricco. </w:t>
        </w:r>
        <w:proofErr w:type="gramStart"/>
        <w:r w:rsidR="002E41BF" w:rsidRPr="00AD162B">
          <w:rPr>
            <w:rStyle w:val="Collegamentoipertestuale"/>
            <w:rFonts w:eastAsia="Times New Roman"/>
            <w:sz w:val="24"/>
            <w:szCs w:val="24"/>
          </w:rPr>
          <w:t>Ma</w:t>
        </w:r>
        <w:proofErr w:type="gramEnd"/>
        <w:r w:rsidR="002E41BF" w:rsidRPr="00AD162B">
          <w:rPr>
            <w:rStyle w:val="Collegamentoipertestuale"/>
            <w:rFonts w:eastAsia="Times New Roman"/>
            <w:sz w:val="24"/>
            <w:szCs w:val="24"/>
          </w:rPr>
          <w:t xml:space="preserve"> ciò significa che sono quel che sono, non grazie alle ricchezze. Ho come maestro il Filosofo che, determinando i principi eterni della morale, ha insegnato che a tutti gli amici bisogna anteporre la verità.</w:t>
        </w:r>
        <w:proofErr w:type="gramStart"/>
      </w:hyperlink>
      <w:proofErr w:type="gramEnd"/>
    </w:p>
    <w:p w14:paraId="16BD78D7" w14:textId="77777777" w:rsidR="00270F00" w:rsidRPr="00AD162B" w:rsidRDefault="00AA7DB6" w:rsidP="00270F00">
      <w:pPr>
        <w:pStyle w:val="Titolo1"/>
        <w:jc w:val="both"/>
        <w:rPr>
          <w:rFonts w:eastAsia="Times New Roman"/>
          <w:sz w:val="24"/>
          <w:szCs w:val="24"/>
        </w:rPr>
      </w:pPr>
      <w:hyperlink r:id="rId13" w:history="1">
        <w:proofErr w:type="spellStart"/>
        <w:r w:rsidR="00270F00" w:rsidRPr="00AD162B">
          <w:rPr>
            <w:rStyle w:val="Collegamentoipertestuale"/>
            <w:rFonts w:eastAsia="Times New Roman"/>
            <w:color w:val="FF0000"/>
            <w:sz w:val="24"/>
            <w:szCs w:val="24"/>
          </w:rPr>
          <w:t>Günter</w:t>
        </w:r>
        <w:proofErr w:type="spellEnd"/>
        <w:r w:rsidR="00270F00" w:rsidRPr="00AD162B">
          <w:rPr>
            <w:rStyle w:val="Collegamentoipertestuale"/>
            <w:rFonts w:eastAsia="Times New Roman"/>
            <w:color w:val="FF0000"/>
            <w:sz w:val="24"/>
            <w:szCs w:val="24"/>
          </w:rPr>
          <w:t xml:space="preserve"> </w:t>
        </w:r>
        <w:proofErr w:type="spellStart"/>
        <w:r w:rsidR="00270F00" w:rsidRPr="00AD162B">
          <w:rPr>
            <w:rStyle w:val="Collegamentoipertestuale"/>
            <w:rFonts w:eastAsia="Times New Roman"/>
            <w:color w:val="FF0000"/>
            <w:sz w:val="24"/>
            <w:szCs w:val="24"/>
          </w:rPr>
          <w:t>Anders</w:t>
        </w:r>
        <w:proofErr w:type="spellEnd"/>
        <w:r w:rsidR="00270F00" w:rsidRPr="00AD162B">
          <w:rPr>
            <w:rStyle w:val="Collegamentoipertestuale"/>
            <w:rFonts w:eastAsia="Times New Roman"/>
            <w:sz w:val="24"/>
            <w:szCs w:val="24"/>
          </w:rPr>
          <w:t xml:space="preserve"> (1902-1992) – L’Apprendista stregone è invidiabile perché fa ancora il tentativo di fermare ciò che ha provocato o che è sul punto di provocare. Oggi viviamo in una foresta di manici di scopa che diventa sempre più </w:t>
        </w:r>
        <w:proofErr w:type="gramStart"/>
        <w:r w:rsidR="00270F00" w:rsidRPr="00AD162B">
          <w:rPr>
            <w:rStyle w:val="Collegamentoipertestuale"/>
            <w:rFonts w:eastAsia="Times New Roman"/>
            <w:sz w:val="24"/>
            <w:szCs w:val="24"/>
          </w:rPr>
          <w:t>fitta</w:t>
        </w:r>
      </w:hyperlink>
      <w:proofErr w:type="gramEnd"/>
    </w:p>
    <w:p w14:paraId="69D61ED1" w14:textId="77777777" w:rsidR="00E131A8" w:rsidRPr="00AD162B" w:rsidRDefault="00AA7DB6" w:rsidP="00270F00">
      <w:pPr>
        <w:pStyle w:val="Titolo1"/>
        <w:jc w:val="both"/>
        <w:rPr>
          <w:rFonts w:eastAsia="Times New Roman"/>
          <w:sz w:val="24"/>
          <w:szCs w:val="24"/>
        </w:rPr>
      </w:pPr>
      <w:hyperlink r:id="rId14" w:history="1">
        <w:proofErr w:type="gramStart"/>
        <w:r w:rsidR="00E131A8" w:rsidRPr="00AD162B">
          <w:rPr>
            <w:rStyle w:val="Collegamentoipertestuale"/>
            <w:rFonts w:eastAsia="Times New Roman"/>
            <w:color w:val="FF0000"/>
            <w:sz w:val="24"/>
            <w:szCs w:val="24"/>
          </w:rPr>
          <w:t>Antica esortazione irlandese</w:t>
        </w:r>
        <w:r w:rsidR="00E131A8" w:rsidRPr="00AD162B">
          <w:rPr>
            <w:rStyle w:val="Collegamentoipertestuale"/>
            <w:rFonts w:eastAsia="Times New Roman"/>
            <w:sz w:val="24"/>
            <w:szCs w:val="24"/>
          </w:rPr>
          <w:t xml:space="preserve"> – Trova il tempo per leggere, per giocare, per l’amicizia, per sognare, per amare ed essere amato, per aiutare </w:t>
        </w:r>
        <w:proofErr w:type="gramEnd"/>
        <w:r w:rsidR="00E131A8" w:rsidRPr="00AD162B">
          <w:rPr>
            <w:rStyle w:val="Collegamentoipertestuale"/>
            <w:rFonts w:eastAsia="Times New Roman"/>
            <w:sz w:val="24"/>
            <w:szCs w:val="24"/>
          </w:rPr>
          <w:t>gli altri, per ridere.</w:t>
        </w:r>
      </w:hyperlink>
    </w:p>
    <w:p w14:paraId="0FCA1180" w14:textId="77777777" w:rsidR="00EF1A31" w:rsidRPr="00AD162B" w:rsidRDefault="00AA7DB6" w:rsidP="006E5B73">
      <w:pPr>
        <w:pStyle w:val="Titolo1"/>
        <w:jc w:val="both"/>
        <w:rPr>
          <w:rStyle w:val="Collegamentoipertestuale"/>
          <w:rFonts w:eastAsia="Times New Roman"/>
          <w:sz w:val="24"/>
          <w:szCs w:val="24"/>
        </w:rPr>
      </w:pPr>
      <w:hyperlink r:id="rId15" w:history="1">
        <w:r w:rsidR="00EF1A31" w:rsidRPr="00AD162B">
          <w:rPr>
            <w:rStyle w:val="Collegamentoipertestuale"/>
            <w:rFonts w:eastAsia="Times New Roman"/>
            <w:color w:val="FF0000"/>
            <w:sz w:val="24"/>
            <w:szCs w:val="24"/>
          </w:rPr>
          <w:t>Daniela Ariano</w:t>
        </w:r>
        <w:r w:rsidR="00EF1A31" w:rsidRPr="00AD162B">
          <w:rPr>
            <w:rStyle w:val="Collegamentoipertestuale"/>
            <w:rFonts w:eastAsia="Times New Roman"/>
            <w:sz w:val="24"/>
            <w:szCs w:val="24"/>
          </w:rPr>
          <w:t xml:space="preserve"> – Recensione a «Teatro» di Maura </w:t>
        </w:r>
        <w:proofErr w:type="gramStart"/>
        <w:r w:rsidR="00EF1A31" w:rsidRPr="00AD162B">
          <w:rPr>
            <w:rStyle w:val="Collegamentoipertestuale"/>
            <w:rFonts w:eastAsia="Times New Roman"/>
            <w:sz w:val="24"/>
            <w:szCs w:val="24"/>
          </w:rPr>
          <w:t>del</w:t>
        </w:r>
        <w:proofErr w:type="gramEnd"/>
        <w:r w:rsidR="00EF1A31" w:rsidRPr="00AD162B">
          <w:rPr>
            <w:rStyle w:val="Collegamentoipertestuale"/>
            <w:rFonts w:eastAsia="Times New Roman"/>
            <w:sz w:val="24"/>
            <w:szCs w:val="24"/>
          </w:rPr>
          <w:t xml:space="preserve"> Serra – Pagine intrise di teatro allo stato puro.</w:t>
        </w:r>
      </w:hyperlink>
    </w:p>
    <w:p w14:paraId="05EA8B78" w14:textId="77777777" w:rsidR="006E5B73" w:rsidRPr="00AD162B" w:rsidRDefault="00AA7DB6" w:rsidP="006E5B73">
      <w:pPr>
        <w:pStyle w:val="Titolo1"/>
        <w:jc w:val="both"/>
        <w:rPr>
          <w:rFonts w:eastAsia="Times New Roman"/>
          <w:sz w:val="24"/>
          <w:szCs w:val="24"/>
        </w:rPr>
      </w:pPr>
      <w:hyperlink r:id="rId16" w:history="1">
        <w:r w:rsidR="006E5B73" w:rsidRPr="00AD162B">
          <w:rPr>
            <w:rStyle w:val="Collegamentoipertestuale"/>
            <w:rFonts w:eastAsia="Times New Roman"/>
            <w:color w:val="FF0000"/>
            <w:sz w:val="24"/>
            <w:szCs w:val="24"/>
          </w:rPr>
          <w:t>Aristofane</w:t>
        </w:r>
        <w:r w:rsidR="006E5B73" w:rsidRPr="00AD162B">
          <w:rPr>
            <w:rStyle w:val="Collegamentoipertestuale"/>
            <w:rFonts w:eastAsia="Times New Roman"/>
            <w:sz w:val="24"/>
            <w:szCs w:val="24"/>
          </w:rPr>
          <w:t xml:space="preserve"> (450 a.C.-385 a.C.) – I politicanti, finché </w:t>
        </w:r>
        <w:proofErr w:type="gramStart"/>
        <w:r w:rsidR="006E5B73" w:rsidRPr="00AD162B">
          <w:rPr>
            <w:rStyle w:val="Collegamentoipertestuale"/>
            <w:rFonts w:eastAsia="Times New Roman"/>
            <w:sz w:val="24"/>
            <w:szCs w:val="24"/>
          </w:rPr>
          <w:t>restano</w:t>
        </w:r>
        <w:proofErr w:type="gramEnd"/>
        <w:r w:rsidR="006E5B73" w:rsidRPr="00AD162B">
          <w:rPr>
            <w:rStyle w:val="Collegamentoipertestuale"/>
            <w:rFonts w:eastAsia="Times New Roman"/>
            <w:sz w:val="24"/>
            <w:szCs w:val="24"/>
          </w:rPr>
          <w:t xml:space="preserve"> poveri hanno a cuore il paese. Fattisi ricchi col denaro pubblico, eccoli a minacciare la </w:t>
        </w:r>
        <w:proofErr w:type="gramStart"/>
        <w:r w:rsidR="006E5B73" w:rsidRPr="00AD162B">
          <w:rPr>
            <w:rStyle w:val="Collegamentoipertestuale"/>
            <w:rFonts w:eastAsia="Times New Roman"/>
            <w:sz w:val="24"/>
            <w:szCs w:val="24"/>
          </w:rPr>
          <w:t>democrazia</w:t>
        </w:r>
      </w:hyperlink>
      <w:proofErr w:type="gramEnd"/>
    </w:p>
    <w:p w14:paraId="28B76D5A" w14:textId="77777777" w:rsidR="005908F4" w:rsidRPr="00AD162B" w:rsidRDefault="00AA7DB6" w:rsidP="002E41BF">
      <w:pPr>
        <w:pStyle w:val="Titolo1"/>
        <w:jc w:val="both"/>
        <w:rPr>
          <w:rFonts w:eastAsia="Times New Roman"/>
          <w:sz w:val="24"/>
          <w:szCs w:val="24"/>
        </w:rPr>
      </w:pPr>
      <w:hyperlink r:id="rId17" w:history="1">
        <w:r w:rsidR="005908F4" w:rsidRPr="00AD162B">
          <w:rPr>
            <w:rStyle w:val="Collegamentoipertestuale"/>
            <w:rFonts w:eastAsia="Times New Roman"/>
            <w:color w:val="FF0000"/>
            <w:sz w:val="24"/>
            <w:szCs w:val="24"/>
          </w:rPr>
          <w:t>Aristotele</w:t>
        </w:r>
        <w:r w:rsidR="005908F4" w:rsidRPr="00AD162B">
          <w:rPr>
            <w:rStyle w:val="Collegamentoipertestuale"/>
            <w:rFonts w:eastAsia="Times New Roman"/>
            <w:sz w:val="24"/>
            <w:szCs w:val="24"/>
          </w:rPr>
          <w:t xml:space="preserve"> – Questa è la vita secondo intelletto: vivere secondo la parte più nobile che è in </w:t>
        </w:r>
        <w:proofErr w:type="gramStart"/>
        <w:r w:rsidR="005908F4" w:rsidRPr="00AD162B">
          <w:rPr>
            <w:rStyle w:val="Collegamentoipertestuale"/>
            <w:rFonts w:eastAsia="Times New Roman"/>
            <w:sz w:val="24"/>
            <w:szCs w:val="24"/>
          </w:rPr>
          <w:t>noi</w:t>
        </w:r>
      </w:hyperlink>
      <w:proofErr w:type="gramEnd"/>
    </w:p>
    <w:p w14:paraId="09C36C7A" w14:textId="77777777" w:rsidR="007663C7" w:rsidRPr="00AD162B" w:rsidRDefault="007663C7" w:rsidP="00C52E7D">
      <w:pPr>
        <w:pStyle w:val="Titolo1"/>
        <w:jc w:val="both"/>
        <w:rPr>
          <w:rFonts w:eastAsia="Times New Roman"/>
          <w:color w:val="FF0000"/>
          <w:sz w:val="36"/>
          <w:szCs w:val="36"/>
        </w:rPr>
      </w:pPr>
    </w:p>
    <w:p w14:paraId="2DE478E7" w14:textId="74D93984" w:rsidR="00B976F3" w:rsidRPr="00AD162B" w:rsidRDefault="007663C7" w:rsidP="00A81ED8">
      <w:pPr>
        <w:pStyle w:val="Titolo1"/>
        <w:jc w:val="center"/>
        <w:rPr>
          <w:rFonts w:eastAsia="Times New Roman"/>
          <w:color w:val="FF0000"/>
          <w:sz w:val="36"/>
          <w:szCs w:val="36"/>
        </w:rPr>
      </w:pPr>
      <w:r w:rsidRPr="00AD162B">
        <w:rPr>
          <w:rFonts w:eastAsia="Times New Roman"/>
          <w:color w:val="FF0000"/>
          <w:sz w:val="36"/>
          <w:szCs w:val="36"/>
        </w:rPr>
        <w:t>B</w:t>
      </w:r>
    </w:p>
    <w:p w14:paraId="4899FEB6" w14:textId="2A22772C" w:rsidR="00B976F3" w:rsidRPr="00AD162B" w:rsidRDefault="00AA7DB6" w:rsidP="007071A9">
      <w:pPr>
        <w:pStyle w:val="Titolo1"/>
        <w:jc w:val="both"/>
        <w:rPr>
          <w:rStyle w:val="Collegamentoipertestuale"/>
          <w:rFonts w:eastAsia="Times New Roman"/>
          <w:sz w:val="24"/>
          <w:szCs w:val="24"/>
        </w:rPr>
      </w:pPr>
      <w:hyperlink r:id="rId18" w:history="1">
        <w:r w:rsidR="00B976F3" w:rsidRPr="00AD162B">
          <w:rPr>
            <w:rStyle w:val="Collegamentoipertestuale"/>
            <w:rFonts w:eastAsia="Times New Roman"/>
            <w:color w:val="FF0000"/>
            <w:sz w:val="24"/>
            <w:szCs w:val="24"/>
          </w:rPr>
          <w:t xml:space="preserve">Michail </w:t>
        </w:r>
        <w:proofErr w:type="spellStart"/>
        <w:r w:rsidR="00B976F3" w:rsidRPr="00AD162B">
          <w:rPr>
            <w:rStyle w:val="Collegamentoipertestuale"/>
            <w:rFonts w:eastAsia="Times New Roman"/>
            <w:color w:val="FF0000"/>
            <w:sz w:val="24"/>
            <w:szCs w:val="24"/>
          </w:rPr>
          <w:t>Bacthin</w:t>
        </w:r>
        <w:proofErr w:type="spellEnd"/>
        <w:r w:rsidR="00B976F3" w:rsidRPr="00AD162B">
          <w:rPr>
            <w:rStyle w:val="Collegamentoipertestuale"/>
            <w:rFonts w:eastAsia="Times New Roman"/>
            <w:sz w:val="24"/>
            <w:szCs w:val="24"/>
          </w:rPr>
          <w:t xml:space="preserve"> (1895-1975) – Il riso autentico non esclude la serietà, ma la purifica dal dogmatismo, dall’unilateralità, dalla sclerosi, dal fanatismo, dalla perentorietà, </w:t>
        </w:r>
        <w:proofErr w:type="gramStart"/>
        <w:r w:rsidR="00B976F3" w:rsidRPr="00AD162B">
          <w:rPr>
            <w:rStyle w:val="Collegamentoipertestuale"/>
            <w:rFonts w:eastAsia="Times New Roman"/>
            <w:sz w:val="24"/>
            <w:szCs w:val="24"/>
          </w:rPr>
          <w:t xml:space="preserve">dalla </w:t>
        </w:r>
        <w:proofErr w:type="gramEnd"/>
        <w:r w:rsidR="00B976F3" w:rsidRPr="00AD162B">
          <w:rPr>
            <w:rStyle w:val="Collegamentoipertestuale"/>
            <w:rFonts w:eastAsia="Times New Roman"/>
            <w:sz w:val="24"/>
            <w:szCs w:val="24"/>
          </w:rPr>
          <w:t xml:space="preserve">intimidazione. Il riso è una forma interiore e non </w:t>
        </w:r>
        <w:proofErr w:type="gramStart"/>
        <w:r w:rsidR="00B976F3" w:rsidRPr="00AD162B">
          <w:rPr>
            <w:rStyle w:val="Collegamentoipertestuale"/>
            <w:rFonts w:eastAsia="Times New Roman"/>
            <w:sz w:val="24"/>
            <w:szCs w:val="24"/>
          </w:rPr>
          <w:t>esteriore</w:t>
        </w:r>
      </w:hyperlink>
      <w:proofErr w:type="gramEnd"/>
    </w:p>
    <w:p w14:paraId="2CC50B94" w14:textId="77777777" w:rsidR="007071A9" w:rsidRPr="00AD162B" w:rsidRDefault="00AA7DB6" w:rsidP="009B10A8">
      <w:pPr>
        <w:pStyle w:val="Titolo1"/>
        <w:jc w:val="both"/>
        <w:rPr>
          <w:rStyle w:val="Collegamentoipertestuale"/>
          <w:rFonts w:eastAsia="Times New Roman"/>
          <w:sz w:val="24"/>
          <w:szCs w:val="24"/>
        </w:rPr>
      </w:pPr>
      <w:hyperlink r:id="rId19" w:history="1">
        <w:r w:rsidR="007071A9" w:rsidRPr="00AD162B">
          <w:rPr>
            <w:rStyle w:val="Collegamentoipertestuale"/>
            <w:rFonts w:eastAsia="Times New Roman"/>
            <w:color w:val="FF0000"/>
            <w:sz w:val="24"/>
            <w:szCs w:val="24"/>
          </w:rPr>
          <w:t xml:space="preserve">Michail </w:t>
        </w:r>
        <w:proofErr w:type="spellStart"/>
        <w:r w:rsidR="007071A9" w:rsidRPr="00AD162B">
          <w:rPr>
            <w:rStyle w:val="Collegamentoipertestuale"/>
            <w:rFonts w:eastAsia="Times New Roman"/>
            <w:color w:val="FF0000"/>
            <w:sz w:val="24"/>
            <w:szCs w:val="24"/>
          </w:rPr>
          <w:t>Bachtin</w:t>
        </w:r>
        <w:proofErr w:type="spellEnd"/>
        <w:r w:rsidR="007071A9" w:rsidRPr="00AD162B">
          <w:rPr>
            <w:rStyle w:val="Collegamentoipertestuale"/>
            <w:rFonts w:eastAsia="Times New Roman"/>
            <w:sz w:val="24"/>
            <w:szCs w:val="24"/>
          </w:rPr>
          <w:t xml:space="preserve"> (1895-1975) – Una sola voce non porta a termine nulla e nulla decide. Due voci sono il minimum della vita, il </w:t>
        </w:r>
        <w:proofErr w:type="gramStart"/>
        <w:r w:rsidR="007071A9" w:rsidRPr="00AD162B">
          <w:rPr>
            <w:rStyle w:val="Collegamentoipertestuale"/>
            <w:rFonts w:eastAsia="Times New Roman"/>
            <w:sz w:val="24"/>
            <w:szCs w:val="24"/>
          </w:rPr>
          <w:t>minimum</w:t>
        </w:r>
        <w:proofErr w:type="gramEnd"/>
        <w:r w:rsidR="007071A9" w:rsidRPr="00AD162B">
          <w:rPr>
            <w:rStyle w:val="Collegamentoipertestuale"/>
            <w:rFonts w:eastAsia="Times New Roman"/>
            <w:sz w:val="24"/>
            <w:szCs w:val="24"/>
          </w:rPr>
          <w:t xml:space="preserve"> dell’essere. Essere significa comunicare dialogicamente.</w:t>
        </w:r>
        <w:proofErr w:type="gramStart"/>
      </w:hyperlink>
      <w:proofErr w:type="gramEnd"/>
    </w:p>
    <w:p w14:paraId="042337AE" w14:textId="77777777" w:rsidR="009B10A8" w:rsidRPr="00AD162B" w:rsidRDefault="00AA7DB6" w:rsidP="009B10A8">
      <w:pPr>
        <w:pStyle w:val="Titolo1"/>
        <w:jc w:val="both"/>
        <w:rPr>
          <w:rFonts w:eastAsia="Times New Roman"/>
          <w:sz w:val="24"/>
          <w:szCs w:val="24"/>
        </w:rPr>
      </w:pPr>
      <w:hyperlink r:id="rId20" w:history="1">
        <w:r w:rsidR="009B10A8" w:rsidRPr="00AD162B">
          <w:rPr>
            <w:rStyle w:val="Collegamentoipertestuale"/>
            <w:rFonts w:eastAsia="Times New Roman"/>
            <w:color w:val="FF0000"/>
            <w:sz w:val="24"/>
            <w:szCs w:val="24"/>
          </w:rPr>
          <w:t xml:space="preserve">Michail </w:t>
        </w:r>
        <w:proofErr w:type="spellStart"/>
        <w:r w:rsidR="009B10A8" w:rsidRPr="00AD162B">
          <w:rPr>
            <w:rStyle w:val="Collegamentoipertestuale"/>
            <w:rFonts w:eastAsia="Times New Roman"/>
            <w:color w:val="FF0000"/>
            <w:sz w:val="24"/>
            <w:szCs w:val="24"/>
          </w:rPr>
          <w:t>Bachtin</w:t>
        </w:r>
        <w:proofErr w:type="spellEnd"/>
        <w:r w:rsidR="009B10A8" w:rsidRPr="00AD162B">
          <w:rPr>
            <w:rStyle w:val="Collegamentoipertestuale"/>
            <w:rFonts w:eastAsia="Times New Roman"/>
            <w:sz w:val="24"/>
            <w:szCs w:val="24"/>
          </w:rPr>
          <w:t xml:space="preserve"> (1895-1975) – </w:t>
        </w:r>
        <w:proofErr w:type="gramStart"/>
        <w:r w:rsidR="009B10A8" w:rsidRPr="00AD162B">
          <w:rPr>
            <w:rStyle w:val="Collegamentoipertestuale"/>
            <w:rFonts w:eastAsia="Times New Roman"/>
            <w:sz w:val="24"/>
            <w:szCs w:val="24"/>
          </w:rPr>
          <w:t>La comprensione creativa</w:t>
        </w:r>
        <w:proofErr w:type="gramEnd"/>
        <w:r w:rsidR="009B10A8" w:rsidRPr="00AD162B">
          <w:rPr>
            <w:rStyle w:val="Collegamentoipertestuale"/>
            <w:rFonts w:eastAsia="Times New Roman"/>
            <w:sz w:val="24"/>
            <w:szCs w:val="24"/>
          </w:rPr>
          <w:t xml:space="preserve"> non rinuncia a sé. Di grande momento per la comprensione è l’</w:t>
        </w:r>
        <w:proofErr w:type="spellStart"/>
        <w:r w:rsidR="009B10A8" w:rsidRPr="00AD162B">
          <w:rPr>
            <w:rStyle w:val="Collegamentoipertestuale"/>
            <w:rFonts w:eastAsia="Times New Roman"/>
            <w:sz w:val="24"/>
            <w:szCs w:val="24"/>
          </w:rPr>
          <w:t>extralocalità</w:t>
        </w:r>
        <w:proofErr w:type="spellEnd"/>
        <w:r w:rsidR="009B10A8" w:rsidRPr="00AD162B">
          <w:rPr>
            <w:rStyle w:val="Collegamentoipertestuale"/>
            <w:rFonts w:eastAsia="Times New Roman"/>
            <w:sz w:val="24"/>
            <w:szCs w:val="24"/>
          </w:rPr>
          <w:t xml:space="preserve"> del comprendere. Nel campo della cultura, l’</w:t>
        </w:r>
        <w:proofErr w:type="spellStart"/>
        <w:r w:rsidR="009B10A8" w:rsidRPr="00AD162B">
          <w:rPr>
            <w:rStyle w:val="Collegamentoipertestuale"/>
            <w:rFonts w:eastAsia="Times New Roman"/>
            <w:sz w:val="24"/>
            <w:szCs w:val="24"/>
          </w:rPr>
          <w:t>extralocalità</w:t>
        </w:r>
        <w:proofErr w:type="spellEnd"/>
        <w:r w:rsidR="009B10A8" w:rsidRPr="00AD162B">
          <w:rPr>
            <w:rStyle w:val="Collegamentoipertestuale"/>
            <w:rFonts w:eastAsia="Times New Roman"/>
            <w:sz w:val="24"/>
            <w:szCs w:val="24"/>
          </w:rPr>
          <w:t xml:space="preserve"> è la più possente leva per la comprensione. Un senso svela le proprie profondità, se </w:t>
        </w:r>
        <w:proofErr w:type="gramStart"/>
        <w:r w:rsidR="009B10A8" w:rsidRPr="00AD162B">
          <w:rPr>
            <w:rStyle w:val="Collegamentoipertestuale"/>
            <w:rFonts w:eastAsia="Times New Roman"/>
            <w:sz w:val="24"/>
            <w:szCs w:val="24"/>
          </w:rPr>
          <w:t xml:space="preserve">si </w:t>
        </w:r>
        <w:proofErr w:type="gramEnd"/>
        <w:r w:rsidR="009B10A8" w:rsidRPr="00AD162B">
          <w:rPr>
            <w:rStyle w:val="Collegamentoipertestuale"/>
            <w:rFonts w:eastAsia="Times New Roman"/>
            <w:sz w:val="24"/>
            <w:szCs w:val="24"/>
          </w:rPr>
          <w:t xml:space="preserve">incontra e entra in contatto con un altro, altrui senso: tra di essi comincia una sorta di dialogo. Senza proprie domande non si può capire creativamente </w:t>
        </w:r>
        <w:proofErr w:type="gramStart"/>
        <w:r w:rsidR="009B10A8" w:rsidRPr="00AD162B">
          <w:rPr>
            <w:rStyle w:val="Collegamentoipertestuale"/>
            <w:rFonts w:eastAsia="Times New Roman"/>
            <w:sz w:val="24"/>
            <w:szCs w:val="24"/>
          </w:rPr>
          <w:t>alcunché</w:t>
        </w:r>
        <w:proofErr w:type="gramEnd"/>
        <w:r w:rsidR="009B10A8" w:rsidRPr="00AD162B">
          <w:rPr>
            <w:rStyle w:val="Collegamentoipertestuale"/>
            <w:rFonts w:eastAsia="Times New Roman"/>
            <w:sz w:val="24"/>
            <w:szCs w:val="24"/>
          </w:rPr>
          <w:t xml:space="preserve"> di altro e di altrui (ma, naturalmente, le domande devono essere serie, autentiche).</w:t>
        </w:r>
      </w:hyperlink>
    </w:p>
    <w:p w14:paraId="56CD76AA" w14:textId="074298F9" w:rsidR="00B976F3" w:rsidRPr="00AD162B" w:rsidRDefault="00AA7DB6" w:rsidP="009B10A8">
      <w:pPr>
        <w:pStyle w:val="Titolo1"/>
        <w:jc w:val="both"/>
        <w:rPr>
          <w:rFonts w:eastAsia="Times New Roman"/>
          <w:sz w:val="24"/>
          <w:szCs w:val="24"/>
        </w:rPr>
      </w:pPr>
      <w:hyperlink r:id="rId21" w:history="1">
        <w:r w:rsidR="00B976F3" w:rsidRPr="00AD162B">
          <w:rPr>
            <w:rStyle w:val="Collegamentoipertestuale"/>
            <w:rFonts w:eastAsia="Times New Roman"/>
            <w:color w:val="FF0000"/>
            <w:sz w:val="24"/>
            <w:szCs w:val="24"/>
          </w:rPr>
          <w:t>Marino Badiale</w:t>
        </w:r>
        <w:r w:rsidR="00B976F3" w:rsidRPr="00AD162B">
          <w:rPr>
            <w:rStyle w:val="Collegamentoipertestuale"/>
            <w:rFonts w:eastAsia="Times New Roman"/>
            <w:sz w:val="24"/>
            <w:szCs w:val="24"/>
          </w:rPr>
          <w:t xml:space="preserve"> – Problemi tra scienza e filosofia</w:t>
        </w:r>
      </w:hyperlink>
    </w:p>
    <w:p w14:paraId="234E3CD7" w14:textId="20F33A19" w:rsidR="00B976F3" w:rsidRPr="00AD162B" w:rsidRDefault="00AA7DB6" w:rsidP="00E719C6">
      <w:pPr>
        <w:pStyle w:val="Titolo1"/>
        <w:jc w:val="both"/>
        <w:rPr>
          <w:rStyle w:val="Collegamentoipertestuale"/>
          <w:rFonts w:eastAsia="Times New Roman"/>
          <w:sz w:val="24"/>
          <w:szCs w:val="24"/>
        </w:rPr>
      </w:pPr>
      <w:hyperlink r:id="rId22" w:history="1">
        <w:r w:rsidR="00B976F3" w:rsidRPr="00AD162B">
          <w:rPr>
            <w:rStyle w:val="Collegamentoipertestuale"/>
            <w:rFonts w:eastAsia="Times New Roman"/>
            <w:color w:val="FF0000"/>
            <w:sz w:val="24"/>
            <w:szCs w:val="24"/>
          </w:rPr>
          <w:t xml:space="preserve">Alain </w:t>
        </w:r>
        <w:proofErr w:type="spellStart"/>
        <w:r w:rsidR="00B976F3" w:rsidRPr="00AD162B">
          <w:rPr>
            <w:rStyle w:val="Collegamentoipertestuale"/>
            <w:rFonts w:eastAsia="Times New Roman"/>
            <w:color w:val="FF0000"/>
            <w:sz w:val="24"/>
            <w:szCs w:val="24"/>
          </w:rPr>
          <w:t>Badiou</w:t>
        </w:r>
        <w:proofErr w:type="spellEnd"/>
        <w:r w:rsidR="00B976F3" w:rsidRPr="00AD162B">
          <w:rPr>
            <w:rStyle w:val="Collegamentoipertestuale"/>
            <w:rFonts w:eastAsia="Times New Roman"/>
            <w:sz w:val="24"/>
            <w:szCs w:val="24"/>
          </w:rPr>
          <w:t xml:space="preserve"> – Metafisica della felicità reale, </w:t>
        </w:r>
        <w:proofErr w:type="spellStart"/>
        <w:r w:rsidR="00B976F3" w:rsidRPr="00AD162B">
          <w:rPr>
            <w:rStyle w:val="Collegamentoipertestuale"/>
            <w:rFonts w:eastAsia="Times New Roman"/>
            <w:sz w:val="24"/>
            <w:szCs w:val="24"/>
          </w:rPr>
          <w:t>DeriveApprodi</w:t>
        </w:r>
        <w:proofErr w:type="spellEnd"/>
      </w:hyperlink>
    </w:p>
    <w:p w14:paraId="7A1E2435" w14:textId="77777777" w:rsidR="00E719C6" w:rsidRPr="00AD162B" w:rsidRDefault="00AA7DB6" w:rsidP="00E719C6">
      <w:pPr>
        <w:pStyle w:val="Titolo1"/>
        <w:jc w:val="both"/>
        <w:rPr>
          <w:rFonts w:eastAsia="Times New Roman"/>
          <w:sz w:val="24"/>
          <w:szCs w:val="24"/>
        </w:rPr>
      </w:pPr>
      <w:hyperlink r:id="rId23" w:history="1">
        <w:r w:rsidR="00E719C6" w:rsidRPr="00AD162B">
          <w:rPr>
            <w:rStyle w:val="Collegamentoipertestuale"/>
            <w:rFonts w:eastAsia="Times New Roman"/>
            <w:color w:val="FF0000"/>
            <w:sz w:val="24"/>
            <w:szCs w:val="24"/>
          </w:rPr>
          <w:t xml:space="preserve">Alain </w:t>
        </w:r>
        <w:proofErr w:type="spellStart"/>
        <w:r w:rsidR="00E719C6" w:rsidRPr="00AD162B">
          <w:rPr>
            <w:rStyle w:val="Collegamentoipertestuale"/>
            <w:rFonts w:eastAsia="Times New Roman"/>
            <w:color w:val="FF0000"/>
            <w:sz w:val="24"/>
            <w:szCs w:val="24"/>
          </w:rPr>
          <w:t>Badiou</w:t>
        </w:r>
        <w:proofErr w:type="spellEnd"/>
        <w:r w:rsidR="00E719C6" w:rsidRPr="00AD162B">
          <w:rPr>
            <w:rStyle w:val="Collegamentoipertestuale"/>
            <w:rFonts w:eastAsia="Times New Roman"/>
            <w:sz w:val="24"/>
            <w:szCs w:val="24"/>
          </w:rPr>
          <w:t xml:space="preserve"> – L’amore è sempre la possibilità di assistere alla nascita del mondo. Non può ridursi all’incontro perché si tratta di una costruzione, la durata che lo porta a compimento. </w:t>
        </w:r>
        <w:proofErr w:type="gramStart"/>
        <w:r w:rsidR="00E719C6" w:rsidRPr="00AD162B">
          <w:rPr>
            <w:rStyle w:val="Collegamentoipertestuale"/>
            <w:rFonts w:eastAsia="Times New Roman"/>
            <w:sz w:val="24"/>
            <w:szCs w:val="24"/>
          </w:rPr>
          <w:t>È</w:t>
        </w:r>
        <w:proofErr w:type="gramEnd"/>
        <w:r w:rsidR="00E719C6" w:rsidRPr="00AD162B">
          <w:rPr>
            <w:rStyle w:val="Collegamentoipertestuale"/>
            <w:rFonts w:eastAsia="Times New Roman"/>
            <w:sz w:val="24"/>
            <w:szCs w:val="24"/>
          </w:rPr>
          <w:t xml:space="preserve">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75B88498" w14:textId="77777777" w:rsidR="009A42E5" w:rsidRPr="00AD162B" w:rsidRDefault="00AA7DB6" w:rsidP="009A42E5">
      <w:pPr>
        <w:pStyle w:val="Titolo1"/>
        <w:jc w:val="both"/>
        <w:rPr>
          <w:rFonts w:eastAsia="Times New Roman"/>
          <w:sz w:val="24"/>
          <w:szCs w:val="24"/>
        </w:rPr>
      </w:pPr>
      <w:hyperlink r:id="rId24" w:history="1">
        <w:r w:rsidR="009A42E5" w:rsidRPr="00AD162B">
          <w:rPr>
            <w:rStyle w:val="Collegamentoipertestuale"/>
            <w:rFonts w:eastAsia="Times New Roman"/>
            <w:color w:val="FF0000"/>
            <w:sz w:val="24"/>
            <w:szCs w:val="24"/>
          </w:rPr>
          <w:t>Massimo Baldi</w:t>
        </w:r>
        <w:r w:rsidR="009A42E5" w:rsidRPr="00AD162B">
          <w:rPr>
            <w:rStyle w:val="Collegamentoipertestuale"/>
            <w:rFonts w:eastAsia="Times New Roman"/>
            <w:sz w:val="24"/>
            <w:szCs w:val="24"/>
          </w:rPr>
          <w:t xml:space="preserve"> – «Paul </w:t>
        </w:r>
        <w:proofErr w:type="spellStart"/>
        <w:r w:rsidR="009A42E5" w:rsidRPr="00AD162B">
          <w:rPr>
            <w:rStyle w:val="Collegamentoipertestuale"/>
            <w:rFonts w:eastAsia="Times New Roman"/>
            <w:sz w:val="24"/>
            <w:szCs w:val="24"/>
          </w:rPr>
          <w:t>Celan</w:t>
        </w:r>
        <w:proofErr w:type="spellEnd"/>
        <w:r w:rsidR="009A42E5" w:rsidRPr="00AD162B">
          <w:rPr>
            <w:rStyle w:val="Collegamentoipertestuale"/>
            <w:rFonts w:eastAsia="Times New Roman"/>
            <w:sz w:val="24"/>
            <w:szCs w:val="24"/>
          </w:rPr>
          <w:t xml:space="preserve">. Una monografia filosofica». A rendere unica l’opera di </w:t>
        </w:r>
        <w:proofErr w:type="spellStart"/>
        <w:r w:rsidR="009A42E5" w:rsidRPr="00AD162B">
          <w:rPr>
            <w:rStyle w:val="Collegamentoipertestuale"/>
            <w:rFonts w:eastAsia="Times New Roman"/>
            <w:sz w:val="24"/>
            <w:szCs w:val="24"/>
          </w:rPr>
          <w:t>Celan</w:t>
        </w:r>
        <w:proofErr w:type="spellEnd"/>
        <w:r w:rsidR="009A42E5" w:rsidRPr="00AD162B">
          <w:rPr>
            <w:rStyle w:val="Collegamentoipertestuale"/>
            <w:rFonts w:eastAsia="Times New Roman"/>
            <w:sz w:val="24"/>
            <w:szCs w:val="24"/>
          </w:rPr>
          <w:t xml:space="preserve"> c’è la sua inesausta volontà di </w:t>
        </w:r>
        <w:proofErr w:type="spellStart"/>
        <w:r w:rsidR="009A42E5" w:rsidRPr="00AD162B">
          <w:rPr>
            <w:rStyle w:val="Collegamentoipertestuale"/>
            <w:rFonts w:eastAsia="Times New Roman"/>
            <w:sz w:val="24"/>
            <w:szCs w:val="24"/>
          </w:rPr>
          <w:t>autocomprendersi</w:t>
        </w:r>
        <w:proofErr w:type="spellEnd"/>
        <w:r w:rsidR="009A42E5" w:rsidRPr="00AD162B">
          <w:rPr>
            <w:rStyle w:val="Collegamentoipertestuale"/>
            <w:rFonts w:eastAsia="Times New Roman"/>
            <w:sz w:val="24"/>
            <w:szCs w:val="24"/>
          </w:rPr>
          <w:t xml:space="preserve"> e di correggersi, sempre nel cuore del poema, nella tensione che in esso si genera tra la lingua degli uomini e l’impiego spesso idiomatico che ne fa il poeta.</w:t>
        </w:r>
      </w:hyperlink>
    </w:p>
    <w:p w14:paraId="0B80B8DC" w14:textId="2E08A4AA" w:rsidR="00B976F3" w:rsidRPr="00AD162B" w:rsidRDefault="00AA7DB6" w:rsidP="009A42E5">
      <w:pPr>
        <w:pStyle w:val="Titolo1"/>
        <w:jc w:val="both"/>
        <w:rPr>
          <w:rStyle w:val="Collegamentoipertestuale"/>
          <w:rFonts w:eastAsia="Times New Roman"/>
          <w:sz w:val="24"/>
          <w:szCs w:val="24"/>
        </w:rPr>
      </w:pPr>
      <w:hyperlink r:id="rId25" w:history="1">
        <w:r w:rsidR="00B976F3" w:rsidRPr="00AD162B">
          <w:rPr>
            <w:rStyle w:val="Collegamentoipertestuale"/>
            <w:rFonts w:eastAsia="Times New Roman"/>
            <w:color w:val="FF0000"/>
            <w:sz w:val="24"/>
            <w:szCs w:val="24"/>
          </w:rPr>
          <w:t>Francesco Bastiani</w:t>
        </w:r>
        <w:r w:rsidR="00B976F3" w:rsidRPr="00AD162B">
          <w:rPr>
            <w:rStyle w:val="Collegamentoipertestuale"/>
            <w:rFonts w:eastAsia="Times New Roman"/>
            <w:sz w:val="24"/>
            <w:szCs w:val="24"/>
          </w:rPr>
          <w:t>/ Luigi Pulcini – Storia delle poco conosciute macchine fotografiche italiane.</w:t>
        </w:r>
      </w:hyperlink>
    </w:p>
    <w:p w14:paraId="7AB6DB91" w14:textId="77777777" w:rsidR="000D2593" w:rsidRPr="00AD162B" w:rsidRDefault="00AA7DB6" w:rsidP="009A42E5">
      <w:pPr>
        <w:pStyle w:val="Titolo1"/>
        <w:jc w:val="both"/>
        <w:rPr>
          <w:rFonts w:eastAsia="Times New Roman"/>
          <w:sz w:val="24"/>
          <w:szCs w:val="24"/>
        </w:rPr>
      </w:pPr>
      <w:hyperlink r:id="rId26" w:history="1">
        <w:r w:rsidR="000D2593" w:rsidRPr="00AD162B">
          <w:rPr>
            <w:rStyle w:val="Collegamentoipertestuale"/>
            <w:rFonts w:eastAsia="Times New Roman"/>
            <w:color w:val="FF0000"/>
            <w:sz w:val="24"/>
            <w:szCs w:val="24"/>
          </w:rPr>
          <w:t xml:space="preserve">Georges </w:t>
        </w:r>
        <w:proofErr w:type="spellStart"/>
        <w:r w:rsidR="000D2593" w:rsidRPr="00AD162B">
          <w:rPr>
            <w:rStyle w:val="Collegamentoipertestuale"/>
            <w:rFonts w:eastAsia="Times New Roman"/>
            <w:color w:val="FF0000"/>
            <w:sz w:val="24"/>
            <w:szCs w:val="24"/>
          </w:rPr>
          <w:t>Bataille</w:t>
        </w:r>
        <w:proofErr w:type="spellEnd"/>
        <w:r w:rsidR="000D2593" w:rsidRPr="00AD162B">
          <w:rPr>
            <w:rStyle w:val="Collegamentoipertestuale"/>
            <w:rFonts w:eastAsia="Times New Roman"/>
            <w:sz w:val="24"/>
            <w:szCs w:val="24"/>
          </w:rPr>
          <w:t xml:space="preserve"> (1897-1962)  – La noia rivela ciò che è il nulla dell’essere rinchiuso in se stesso. Questo nulla interno lo respinge verso l’angoscia.</w:t>
        </w:r>
      </w:hyperlink>
    </w:p>
    <w:p w14:paraId="64407E9A" w14:textId="1CA1EC35" w:rsidR="00B976F3" w:rsidRPr="00AD162B" w:rsidRDefault="00AA7DB6" w:rsidP="009A42E5">
      <w:pPr>
        <w:pStyle w:val="Titolo1"/>
        <w:jc w:val="both"/>
        <w:rPr>
          <w:rFonts w:eastAsia="Times New Roman"/>
          <w:sz w:val="24"/>
          <w:szCs w:val="24"/>
        </w:rPr>
      </w:pPr>
      <w:hyperlink r:id="rId27" w:history="1">
        <w:r w:rsidR="00B976F3" w:rsidRPr="00AD162B">
          <w:rPr>
            <w:rStyle w:val="Collegamentoipertestuale"/>
            <w:rFonts w:eastAsia="Times New Roman"/>
            <w:color w:val="FF0000"/>
            <w:sz w:val="24"/>
            <w:szCs w:val="24"/>
          </w:rPr>
          <w:t xml:space="preserve">Bartolomeo </w:t>
        </w:r>
        <w:proofErr w:type="spellStart"/>
        <w:r w:rsidR="00B976F3" w:rsidRPr="00AD162B">
          <w:rPr>
            <w:rStyle w:val="Collegamentoipertestuale"/>
            <w:rFonts w:eastAsia="Times New Roman"/>
            <w:color w:val="FF0000"/>
            <w:sz w:val="24"/>
            <w:szCs w:val="24"/>
          </w:rPr>
          <w:t>Bellanova</w:t>
        </w:r>
        <w:proofErr w:type="spellEnd"/>
        <w:r w:rsidR="00B976F3" w:rsidRPr="00AD162B">
          <w:rPr>
            <w:rStyle w:val="Collegamentoipertestuale"/>
            <w:rFonts w:eastAsia="Times New Roman"/>
            <w:sz w:val="24"/>
            <w:szCs w:val="24"/>
          </w:rPr>
          <w:t xml:space="preserve"> – Riflessioni sul saggio di Etienne De La </w:t>
        </w:r>
        <w:proofErr w:type="spellStart"/>
        <w:r w:rsidR="00B976F3" w:rsidRPr="00AD162B">
          <w:rPr>
            <w:rStyle w:val="Collegamentoipertestuale"/>
            <w:rFonts w:eastAsia="Times New Roman"/>
            <w:sz w:val="24"/>
            <w:szCs w:val="24"/>
          </w:rPr>
          <w:t>Boetie</w:t>
        </w:r>
        <w:proofErr w:type="spellEnd"/>
        <w:proofErr w:type="gramStart"/>
        <w:r w:rsidR="00B976F3" w:rsidRPr="00AD162B">
          <w:rPr>
            <w:rStyle w:val="Collegamentoipertestuale"/>
            <w:rFonts w:eastAsia="Times New Roman"/>
            <w:sz w:val="24"/>
            <w:szCs w:val="24"/>
          </w:rPr>
          <w:t xml:space="preserve"> :</w:t>
        </w:r>
        <w:proofErr w:type="gramEnd"/>
        <w:r w:rsidR="00B976F3" w:rsidRPr="00AD162B">
          <w:rPr>
            <w:rStyle w:val="Collegamentoipertestuale"/>
            <w:rFonts w:eastAsia="Times New Roman"/>
            <w:sz w:val="24"/>
            <w:szCs w:val="24"/>
          </w:rPr>
          <w:t xml:space="preserve"> “Discorso sulla servitù volontaria”</w:t>
        </w:r>
      </w:hyperlink>
    </w:p>
    <w:p w14:paraId="1945BA02" w14:textId="0AEF724E" w:rsidR="00B976F3" w:rsidRPr="00AD162B" w:rsidRDefault="00AA7DB6" w:rsidP="009A42E5">
      <w:pPr>
        <w:pStyle w:val="Titolo1"/>
        <w:jc w:val="both"/>
        <w:rPr>
          <w:rFonts w:eastAsia="Times New Roman"/>
          <w:sz w:val="24"/>
          <w:szCs w:val="24"/>
        </w:rPr>
      </w:pPr>
      <w:hyperlink r:id="rId28" w:history="1">
        <w:r w:rsidR="00B976F3" w:rsidRPr="00AD162B">
          <w:rPr>
            <w:rStyle w:val="Collegamentoipertestuale"/>
            <w:rFonts w:eastAsia="Times New Roman"/>
            <w:color w:val="FF0000"/>
            <w:sz w:val="24"/>
            <w:szCs w:val="24"/>
          </w:rPr>
          <w:t>Walter Benjamin</w:t>
        </w:r>
        <w:r w:rsidR="00B976F3" w:rsidRPr="00AD162B">
          <w:rPr>
            <w:rStyle w:val="Collegamentoipertestuale"/>
            <w:rFonts w:eastAsia="Times New Roman"/>
            <w:sz w:val="24"/>
            <w:szCs w:val="24"/>
          </w:rPr>
          <w:t xml:space="preserve"> (1892-1940) – «Esperienza»</w:t>
        </w:r>
        <w:proofErr w:type="gramStart"/>
        <w:r w:rsidR="00B976F3" w:rsidRPr="00AD162B">
          <w:rPr>
            <w:rStyle w:val="Collegamentoipertestuale"/>
            <w:rFonts w:eastAsia="Times New Roman"/>
            <w:sz w:val="24"/>
            <w:szCs w:val="24"/>
          </w:rPr>
          <w:t xml:space="preserve"> .</w:t>
        </w:r>
        <w:proofErr w:type="gramEnd"/>
        <w:r w:rsidR="00B976F3" w:rsidRPr="00AD162B">
          <w:rPr>
            <w:rStyle w:val="Collegamentoipertestuale"/>
            <w:rFonts w:eastAsia="Times New Roman"/>
            <w:sz w:val="24"/>
            <w:szCs w:val="24"/>
          </w:rPr>
          <w:t xml:space="preserve">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AD162B" w:rsidRDefault="00AA7DB6" w:rsidP="00C52E7D">
      <w:pPr>
        <w:pStyle w:val="Titolo1"/>
        <w:jc w:val="both"/>
        <w:rPr>
          <w:rFonts w:eastAsia="Times New Roman"/>
          <w:sz w:val="24"/>
          <w:szCs w:val="24"/>
        </w:rPr>
      </w:pPr>
      <w:hyperlink r:id="rId29" w:history="1">
        <w:r w:rsidR="00B976F3" w:rsidRPr="00AD162B">
          <w:rPr>
            <w:rStyle w:val="Collegamentoipertestuale"/>
            <w:rFonts w:eastAsia="Times New Roman"/>
            <w:color w:val="FF0000"/>
            <w:sz w:val="24"/>
            <w:szCs w:val="24"/>
          </w:rPr>
          <w:t>Walter Benjamin</w:t>
        </w:r>
        <w:r w:rsidR="00B976F3" w:rsidRPr="00AD162B">
          <w:rPr>
            <w:rStyle w:val="Collegamentoipertestuale"/>
            <w:rFonts w:eastAsia="Times New Roman"/>
            <w:sz w:val="24"/>
            <w:szCs w:val="24"/>
          </w:rPr>
          <w:t xml:space="preserve"> (1892-1940) – Ciò che noi chiamiamo il progresso, è questa bufera</w:t>
        </w:r>
      </w:hyperlink>
    </w:p>
    <w:p w14:paraId="74156F9D" w14:textId="7C368E0E" w:rsidR="00B976F3" w:rsidRPr="00AD162B" w:rsidRDefault="00AA7DB6" w:rsidP="00C52E7D">
      <w:pPr>
        <w:pStyle w:val="Titolo1"/>
        <w:jc w:val="both"/>
        <w:rPr>
          <w:rStyle w:val="Collegamentoipertestuale"/>
          <w:rFonts w:eastAsia="Times New Roman"/>
          <w:sz w:val="24"/>
          <w:szCs w:val="24"/>
        </w:rPr>
      </w:pPr>
      <w:hyperlink r:id="rId30" w:history="1">
        <w:r w:rsidR="00B976F3" w:rsidRPr="00AD162B">
          <w:rPr>
            <w:rStyle w:val="Collegamentoipertestuale"/>
            <w:rFonts w:eastAsia="Times New Roman"/>
            <w:color w:val="FF0000"/>
            <w:sz w:val="24"/>
            <w:szCs w:val="24"/>
          </w:rPr>
          <w:t xml:space="preserve">Nina </w:t>
        </w:r>
        <w:proofErr w:type="spellStart"/>
        <w:r w:rsidR="00B976F3" w:rsidRPr="00AD162B">
          <w:rPr>
            <w:rStyle w:val="Collegamentoipertestuale"/>
            <w:rFonts w:eastAsia="Times New Roman"/>
            <w:color w:val="FF0000"/>
            <w:sz w:val="24"/>
            <w:szCs w:val="24"/>
          </w:rPr>
          <w:t>Nikolaevna</w:t>
        </w:r>
        <w:proofErr w:type="spellEnd"/>
        <w:r w:rsidR="00B976F3" w:rsidRPr="00AD162B">
          <w:rPr>
            <w:rStyle w:val="Collegamentoipertestuale"/>
            <w:rFonts w:eastAsia="Times New Roman"/>
            <w:color w:val="FF0000"/>
            <w:sz w:val="24"/>
            <w:szCs w:val="24"/>
          </w:rPr>
          <w:t xml:space="preserve"> </w:t>
        </w:r>
        <w:proofErr w:type="spellStart"/>
        <w:r w:rsidR="00B976F3" w:rsidRPr="00AD162B">
          <w:rPr>
            <w:rStyle w:val="Collegamentoipertestuale"/>
            <w:rFonts w:eastAsia="Times New Roman"/>
            <w:color w:val="FF0000"/>
            <w:sz w:val="24"/>
            <w:szCs w:val="24"/>
          </w:rPr>
          <w:t>Berberova</w:t>
        </w:r>
        <w:proofErr w:type="spellEnd"/>
        <w:r w:rsidR="00B976F3" w:rsidRPr="00AD162B">
          <w:rPr>
            <w:rStyle w:val="Collegamentoipertestuale"/>
            <w:rFonts w:eastAsia="Times New Roman"/>
            <w:color w:val="FF0000"/>
            <w:sz w:val="24"/>
            <w:szCs w:val="24"/>
          </w:rPr>
          <w:t xml:space="preserve"> </w:t>
        </w:r>
        <w:r w:rsidR="00B976F3" w:rsidRPr="00AD162B">
          <w:rPr>
            <w:rStyle w:val="Collegamentoipertestuale"/>
            <w:rFonts w:eastAsia="Times New Roman"/>
            <w:sz w:val="24"/>
            <w:szCs w:val="24"/>
          </w:rPr>
          <w:t xml:space="preserve">(1901-1993) – «Il giunco mormorante»: C’è una vita a tutti visibile, e ce n’è un’altra che appartiene solo a noi, di cui nessuno sa </w:t>
        </w:r>
        <w:proofErr w:type="gramStart"/>
        <w:r w:rsidR="00B976F3" w:rsidRPr="00AD162B">
          <w:rPr>
            <w:rStyle w:val="Collegamentoipertestuale"/>
            <w:rFonts w:eastAsia="Times New Roman"/>
            <w:sz w:val="24"/>
            <w:szCs w:val="24"/>
          </w:rPr>
          <w:t>nulla</w:t>
        </w:r>
      </w:hyperlink>
      <w:proofErr w:type="gramEnd"/>
    </w:p>
    <w:p w14:paraId="62630AD8" w14:textId="77777777" w:rsidR="00917B36" w:rsidRPr="00AD162B" w:rsidRDefault="00AA7DB6" w:rsidP="00917B36">
      <w:pPr>
        <w:pStyle w:val="Titolo2"/>
        <w:jc w:val="both"/>
        <w:rPr>
          <w:rFonts w:ascii="Times" w:eastAsia="Times New Roman" w:hAnsi="Times"/>
          <w:sz w:val="24"/>
          <w:szCs w:val="24"/>
        </w:rPr>
      </w:pPr>
      <w:hyperlink r:id="rId31" w:history="1">
        <w:r w:rsidR="00917B36" w:rsidRPr="00AD162B">
          <w:rPr>
            <w:rStyle w:val="Collegamentoipertestuale"/>
            <w:rFonts w:ascii="Times" w:eastAsia="Times New Roman" w:hAnsi="Times"/>
            <w:color w:val="FF0000"/>
            <w:sz w:val="24"/>
            <w:szCs w:val="24"/>
          </w:rPr>
          <w:t>John Berger</w:t>
        </w:r>
        <w:r w:rsidR="00917B36" w:rsidRPr="00AD162B">
          <w:rPr>
            <w:rStyle w:val="Collegamentoipertestuale"/>
            <w:rFonts w:ascii="Times" w:eastAsia="Times New Roman" w:hAnsi="Times"/>
            <w:sz w:val="24"/>
            <w:szCs w:val="24"/>
          </w:rPr>
          <w:t xml:space="preserve"> – L’attività dei ricchi è costruire muri, compreso il </w:t>
        </w:r>
        <w:proofErr w:type="gramStart"/>
        <w:r w:rsidR="00917B36" w:rsidRPr="00AD162B">
          <w:rPr>
            <w:rStyle w:val="Collegamentoipertestuale"/>
            <w:rFonts w:ascii="Times" w:eastAsia="Times New Roman" w:hAnsi="Times"/>
            <w:sz w:val="24"/>
            <w:szCs w:val="24"/>
          </w:rPr>
          <w:t>muro</w:t>
        </w:r>
        <w:proofErr w:type="gramEnd"/>
        <w:r w:rsidR="00917B36" w:rsidRPr="00AD162B">
          <w:rPr>
            <w:rStyle w:val="Collegamentoipertestuale"/>
            <w:rFonts w:ascii="Times" w:eastAsia="Times New Roman" w:hAnsi="Times"/>
            <w:sz w:val="24"/>
            <w:szCs w:val="24"/>
          </w:rPr>
          <w:t xml:space="preserve"> del denaro. La strategia della resistenza è questa …</w:t>
        </w:r>
      </w:hyperlink>
    </w:p>
    <w:p w14:paraId="7567C75A" w14:textId="53F4AECD" w:rsidR="00B976F3" w:rsidRPr="00AD162B" w:rsidRDefault="00AA7DB6" w:rsidP="00FC23F8">
      <w:pPr>
        <w:pStyle w:val="Titolo1"/>
        <w:jc w:val="both"/>
        <w:rPr>
          <w:rFonts w:eastAsia="Times New Roman"/>
          <w:sz w:val="24"/>
          <w:szCs w:val="24"/>
        </w:rPr>
      </w:pPr>
      <w:hyperlink r:id="rId32" w:history="1">
        <w:r w:rsidR="00B976F3" w:rsidRPr="00AD162B">
          <w:rPr>
            <w:rStyle w:val="Collegamentoipertestuale"/>
            <w:rFonts w:eastAsia="Times New Roman"/>
            <w:color w:val="FF0000"/>
            <w:sz w:val="24"/>
            <w:szCs w:val="24"/>
          </w:rPr>
          <w:t>Enrico Berti</w:t>
        </w:r>
        <w:r w:rsidR="00B976F3" w:rsidRPr="00AD162B">
          <w:rPr>
            <w:rStyle w:val="Collegamentoipertestuale"/>
            <w:rFonts w:eastAsia="Times New Roman"/>
            <w:sz w:val="24"/>
            <w:szCs w:val="24"/>
          </w:rPr>
          <w:t xml:space="preserve"> – La mia esperienza nella filosofia italiana di oggi.</w:t>
        </w:r>
      </w:hyperlink>
    </w:p>
    <w:p w14:paraId="19EC59CF" w14:textId="6CE2CC81" w:rsidR="00B976F3" w:rsidRPr="00AD162B" w:rsidRDefault="00AA7DB6" w:rsidP="00FC23F8">
      <w:pPr>
        <w:pStyle w:val="Titolo1"/>
        <w:jc w:val="both"/>
        <w:rPr>
          <w:rFonts w:eastAsia="Times New Roman"/>
          <w:sz w:val="24"/>
          <w:szCs w:val="24"/>
        </w:rPr>
      </w:pPr>
      <w:hyperlink r:id="rId33" w:history="1">
        <w:r w:rsidR="00B976F3" w:rsidRPr="00AD162B">
          <w:rPr>
            <w:rStyle w:val="Collegamentoipertestuale"/>
            <w:rFonts w:eastAsia="Times New Roman"/>
            <w:color w:val="FF0000"/>
            <w:sz w:val="24"/>
            <w:szCs w:val="24"/>
          </w:rPr>
          <w:t>Enrico Berti</w:t>
        </w:r>
        <w:r w:rsidR="00B976F3" w:rsidRPr="00AD162B">
          <w:rPr>
            <w:rStyle w:val="Collegamentoipertestuale"/>
            <w:rFonts w:eastAsia="Times New Roman"/>
            <w:sz w:val="24"/>
            <w:szCs w:val="24"/>
          </w:rPr>
          <w:t xml:space="preserve"> – Per una nuova società politica</w:t>
        </w:r>
      </w:hyperlink>
    </w:p>
    <w:p w14:paraId="2957C880" w14:textId="53CC6F7E" w:rsidR="00B976F3" w:rsidRPr="00AD162B" w:rsidRDefault="00AA7DB6" w:rsidP="00FC23F8">
      <w:pPr>
        <w:pStyle w:val="Titolo1"/>
        <w:jc w:val="both"/>
        <w:rPr>
          <w:rFonts w:eastAsia="Times New Roman"/>
          <w:sz w:val="24"/>
          <w:szCs w:val="24"/>
        </w:rPr>
      </w:pPr>
      <w:hyperlink r:id="rId34" w:history="1">
        <w:r w:rsidR="00B976F3" w:rsidRPr="00AD162B">
          <w:rPr>
            <w:rStyle w:val="Collegamentoipertestuale"/>
            <w:rFonts w:eastAsia="Times New Roman"/>
            <w:color w:val="FF0000"/>
            <w:sz w:val="24"/>
            <w:szCs w:val="24"/>
          </w:rPr>
          <w:t>Giuseppe Berto</w:t>
        </w:r>
        <w:r w:rsidR="00B976F3" w:rsidRPr="00AD162B">
          <w:rPr>
            <w:rStyle w:val="Collegamentoipertestuale"/>
            <w:rFonts w:eastAsia="Times New Roman"/>
            <w:sz w:val="24"/>
            <w:szCs w:val="24"/>
          </w:rPr>
          <w:t xml:space="preserve"> (1914-1978) – Un padre non può pretendere che un figlio lo ami con la stessa </w:t>
        </w:r>
        <w:proofErr w:type="gramStart"/>
        <w:r w:rsidR="00B976F3" w:rsidRPr="00AD162B">
          <w:rPr>
            <w:rStyle w:val="Collegamentoipertestuale"/>
            <w:rFonts w:eastAsia="Times New Roman"/>
            <w:sz w:val="24"/>
            <w:szCs w:val="24"/>
          </w:rPr>
          <w:t>intensità</w:t>
        </w:r>
      </w:hyperlink>
      <w:proofErr w:type="gramEnd"/>
    </w:p>
    <w:p w14:paraId="27B39345" w14:textId="64DE0DB6" w:rsidR="00B976F3" w:rsidRPr="00AD162B" w:rsidRDefault="00AA7DB6" w:rsidP="00FC23F8">
      <w:pPr>
        <w:pStyle w:val="Titolo1"/>
        <w:jc w:val="both"/>
        <w:rPr>
          <w:rFonts w:eastAsia="Times New Roman"/>
          <w:sz w:val="24"/>
          <w:szCs w:val="24"/>
        </w:rPr>
      </w:pPr>
      <w:hyperlink r:id="rId35" w:history="1">
        <w:r w:rsidR="00B976F3" w:rsidRPr="00AD162B">
          <w:rPr>
            <w:rStyle w:val="Collegamentoipertestuale"/>
            <w:rFonts w:eastAsia="Times New Roman"/>
            <w:color w:val="FF0000"/>
            <w:sz w:val="24"/>
            <w:szCs w:val="24"/>
          </w:rPr>
          <w:t xml:space="preserve">Cardinale </w:t>
        </w:r>
        <w:proofErr w:type="spellStart"/>
        <w:r w:rsidR="00B976F3" w:rsidRPr="00AD162B">
          <w:rPr>
            <w:rStyle w:val="Collegamentoipertestuale"/>
            <w:rFonts w:eastAsia="Times New Roman"/>
            <w:color w:val="FF0000"/>
            <w:sz w:val="24"/>
            <w:szCs w:val="24"/>
          </w:rPr>
          <w:t>Bessarione</w:t>
        </w:r>
        <w:proofErr w:type="spellEnd"/>
        <w:r w:rsidR="00B976F3" w:rsidRPr="00AD162B">
          <w:rPr>
            <w:rStyle w:val="Collegamentoipertestuale"/>
            <w:rFonts w:eastAsia="Times New Roman"/>
            <w:sz w:val="24"/>
            <w:szCs w:val="24"/>
          </w:rPr>
          <w:t xml:space="preserve"> (1403-1472) – I libri vivono, discorrono, parlano con noi, ci insegnano, ci ammaestrano, ci consolano: se non ci </w:t>
        </w:r>
        <w:proofErr w:type="gramStart"/>
        <w:r w:rsidR="00B976F3" w:rsidRPr="00AD162B">
          <w:rPr>
            <w:rStyle w:val="Collegamentoipertestuale"/>
            <w:rFonts w:eastAsia="Times New Roman"/>
            <w:sz w:val="24"/>
            <w:szCs w:val="24"/>
          </w:rPr>
          <w:t>fossero</w:t>
        </w:r>
        <w:proofErr w:type="gramEnd"/>
        <w:r w:rsidR="00B976F3" w:rsidRPr="00AD162B">
          <w:rPr>
            <w:rStyle w:val="Collegamentoipertestuale"/>
            <w:rFonts w:eastAsia="Times New Roman"/>
            <w:sz w:val="24"/>
            <w:szCs w:val="24"/>
          </w:rPr>
          <w:t xml:space="preserve"> si cancellerebbe anche la memoria degli uomini.</w:t>
        </w:r>
      </w:hyperlink>
    </w:p>
    <w:p w14:paraId="2F257D75" w14:textId="77777777" w:rsidR="00B976F3" w:rsidRPr="00AD162B" w:rsidRDefault="00AA7DB6" w:rsidP="00FC23F8">
      <w:pPr>
        <w:pStyle w:val="Titolo1"/>
        <w:jc w:val="both"/>
        <w:rPr>
          <w:rStyle w:val="Collegamentoipertestuale"/>
          <w:rFonts w:eastAsia="Times New Roman"/>
          <w:sz w:val="24"/>
          <w:szCs w:val="24"/>
        </w:rPr>
      </w:pPr>
      <w:hyperlink r:id="rId36" w:history="1">
        <w:proofErr w:type="spellStart"/>
        <w:r w:rsidR="00B976F3" w:rsidRPr="00AD162B">
          <w:rPr>
            <w:rStyle w:val="Collegamentoipertestuale"/>
            <w:rFonts w:eastAsia="Times New Roman"/>
            <w:color w:val="FF0000"/>
            <w:sz w:val="24"/>
            <w:szCs w:val="24"/>
          </w:rPr>
          <w:t>Bhagavad-Gītā</w:t>
        </w:r>
        <w:proofErr w:type="spellEnd"/>
        <w:r w:rsidR="00B976F3" w:rsidRPr="00AD162B">
          <w:rPr>
            <w:rStyle w:val="Collegamentoipertestuale"/>
            <w:rFonts w:eastAsia="Times New Roman"/>
            <w:sz w:val="24"/>
            <w:szCs w:val="24"/>
          </w:rPr>
          <w:t xml:space="preserve"> – Queste sono qualità proprie degli uomini </w:t>
        </w:r>
        <w:proofErr w:type="gramStart"/>
        <w:r w:rsidR="00B976F3" w:rsidRPr="00AD162B">
          <w:rPr>
            <w:rStyle w:val="Collegamentoipertestuale"/>
            <w:rFonts w:eastAsia="Times New Roman"/>
            <w:sz w:val="24"/>
            <w:szCs w:val="24"/>
          </w:rPr>
          <w:t>virtuosi</w:t>
        </w:r>
      </w:hyperlink>
      <w:proofErr w:type="gramEnd"/>
    </w:p>
    <w:p w14:paraId="26D87B3E" w14:textId="77777777" w:rsidR="00FC23F8" w:rsidRPr="00AD162B" w:rsidRDefault="00AA7DB6" w:rsidP="00FC23F8">
      <w:pPr>
        <w:pStyle w:val="Titolo1"/>
        <w:jc w:val="both"/>
        <w:rPr>
          <w:rFonts w:eastAsia="Times New Roman"/>
          <w:sz w:val="24"/>
          <w:szCs w:val="24"/>
        </w:rPr>
      </w:pPr>
      <w:hyperlink r:id="rId37" w:history="1">
        <w:r w:rsidR="00FC23F8" w:rsidRPr="00AD162B">
          <w:rPr>
            <w:rStyle w:val="Collegamentoipertestuale"/>
            <w:rFonts w:eastAsia="Times New Roman"/>
            <w:color w:val="FF0000"/>
            <w:sz w:val="24"/>
            <w:szCs w:val="24"/>
          </w:rPr>
          <w:t xml:space="preserve">Enzo Bianchi </w:t>
        </w:r>
        <w:r w:rsidR="00FC23F8" w:rsidRPr="00AD162B">
          <w:rPr>
            <w:rStyle w:val="Collegamentoipertestuale"/>
            <w:rFonts w:eastAsia="Times New Roman"/>
            <w:sz w:val="24"/>
            <w:szCs w:val="24"/>
          </w:rPr>
          <w:t xml:space="preserve">– Il passato meditato, riletto, pesato, confrontato aiuta la nostra sapienza a divenire un distillato di eventi, sentimenti, azioni, parole vagliate al crogiolo dell’esistenza, purificate, </w:t>
        </w:r>
        <w:proofErr w:type="gramStart"/>
        <w:r w:rsidR="00FC23F8" w:rsidRPr="00AD162B">
          <w:rPr>
            <w:rStyle w:val="Collegamentoipertestuale"/>
            <w:rFonts w:eastAsia="Times New Roman"/>
            <w:sz w:val="24"/>
            <w:szCs w:val="24"/>
          </w:rPr>
          <w:t>diventate</w:t>
        </w:r>
        <w:proofErr w:type="gramEnd"/>
        <w:r w:rsidR="00FC23F8" w:rsidRPr="00AD162B">
          <w:rPr>
            <w:rStyle w:val="Collegamentoipertestuale"/>
            <w:rFonts w:eastAsia="Times New Roman"/>
            <w:sz w:val="24"/>
            <w:szCs w:val="24"/>
          </w:rPr>
          <w:t xml:space="preserve"> essenziali!</w:t>
        </w:r>
      </w:hyperlink>
    </w:p>
    <w:p w14:paraId="63CD4C5E" w14:textId="77777777" w:rsidR="00014A10" w:rsidRPr="00AD162B" w:rsidRDefault="00AA7DB6" w:rsidP="00FC23F8">
      <w:pPr>
        <w:pStyle w:val="Titolo1"/>
        <w:jc w:val="both"/>
        <w:rPr>
          <w:rFonts w:eastAsia="Times New Roman"/>
          <w:sz w:val="24"/>
          <w:szCs w:val="24"/>
        </w:rPr>
      </w:pPr>
      <w:hyperlink r:id="rId38" w:history="1">
        <w:r w:rsidR="00014A10" w:rsidRPr="00AD162B">
          <w:rPr>
            <w:rStyle w:val="Collegamentoipertestuale"/>
            <w:rFonts w:eastAsia="Times New Roman"/>
            <w:color w:val="FF0000"/>
            <w:sz w:val="24"/>
            <w:szCs w:val="24"/>
          </w:rPr>
          <w:t>Beniamino Biondi</w:t>
        </w:r>
        <w:r w:rsidR="00014A10" w:rsidRPr="00AD162B">
          <w:rPr>
            <w:rStyle w:val="Collegamentoipertestuale"/>
            <w:rFonts w:eastAsia="Times New Roman"/>
            <w:sz w:val="24"/>
            <w:szCs w:val="24"/>
          </w:rPr>
          <w:t xml:space="preserve"> – La disciplina giuridica del settore cinematografico in </w:t>
        </w:r>
        <w:proofErr w:type="gramStart"/>
        <w:r w:rsidR="00014A10" w:rsidRPr="00AD162B">
          <w:rPr>
            <w:rStyle w:val="Collegamentoipertestuale"/>
            <w:rFonts w:eastAsia="Times New Roman"/>
            <w:sz w:val="24"/>
            <w:szCs w:val="24"/>
          </w:rPr>
          <w:t>Italia</w:t>
        </w:r>
      </w:hyperlink>
      <w:proofErr w:type="gramEnd"/>
    </w:p>
    <w:p w14:paraId="7F32BBB8" w14:textId="3895A57A" w:rsidR="00B976F3" w:rsidRPr="00AD162B" w:rsidRDefault="00AA7DB6" w:rsidP="00FC23F8">
      <w:pPr>
        <w:pStyle w:val="Titolo1"/>
        <w:jc w:val="both"/>
        <w:rPr>
          <w:rStyle w:val="Collegamentoipertestuale"/>
          <w:rFonts w:eastAsia="Times New Roman"/>
          <w:sz w:val="24"/>
          <w:szCs w:val="24"/>
        </w:rPr>
      </w:pPr>
      <w:hyperlink r:id="rId39" w:history="1">
        <w:proofErr w:type="spellStart"/>
        <w:r w:rsidR="00B976F3" w:rsidRPr="00AD162B">
          <w:rPr>
            <w:rStyle w:val="Collegamentoipertestuale"/>
            <w:rFonts w:eastAsia="Times New Roman"/>
            <w:color w:val="FF0000"/>
            <w:sz w:val="24"/>
            <w:szCs w:val="24"/>
          </w:rPr>
          <w:t>Elizabeth</w:t>
        </w:r>
        <w:proofErr w:type="spellEnd"/>
        <w:r w:rsidR="00B976F3" w:rsidRPr="00AD162B">
          <w:rPr>
            <w:rStyle w:val="Collegamentoipertestuale"/>
            <w:rFonts w:eastAsia="Times New Roman"/>
            <w:color w:val="FF0000"/>
            <w:sz w:val="24"/>
            <w:szCs w:val="24"/>
          </w:rPr>
          <w:t xml:space="preserve"> Bishop</w:t>
        </w:r>
        <w:r w:rsidR="00B976F3" w:rsidRPr="00AD162B">
          <w:rPr>
            <w:rStyle w:val="Collegamentoipertestuale"/>
            <w:rFonts w:eastAsia="Times New Roman"/>
            <w:sz w:val="24"/>
            <w:szCs w:val="24"/>
          </w:rPr>
          <w:t xml:space="preserve"> – L’arte di perdere</w:t>
        </w:r>
      </w:hyperlink>
    </w:p>
    <w:p w14:paraId="5FA9A0ED" w14:textId="77777777" w:rsidR="0003127B" w:rsidRPr="00AD162B" w:rsidRDefault="00AA7DB6" w:rsidP="0003127B">
      <w:pPr>
        <w:pStyle w:val="Titolo2"/>
        <w:jc w:val="both"/>
        <w:rPr>
          <w:rFonts w:ascii="Times" w:eastAsia="Times New Roman" w:hAnsi="Times"/>
          <w:sz w:val="24"/>
          <w:szCs w:val="24"/>
        </w:rPr>
      </w:pPr>
      <w:hyperlink r:id="rId40" w:history="1">
        <w:r w:rsidR="0003127B" w:rsidRPr="00AD162B">
          <w:rPr>
            <w:rStyle w:val="Collegamentoipertestuale"/>
            <w:rFonts w:ascii="Times" w:eastAsia="Times New Roman" w:hAnsi="Times"/>
            <w:color w:val="FF0000"/>
            <w:sz w:val="24"/>
            <w:szCs w:val="24"/>
          </w:rPr>
          <w:t>Ernst Bloch</w:t>
        </w:r>
        <w:r w:rsidR="0003127B" w:rsidRPr="00AD162B">
          <w:rPr>
            <w:rStyle w:val="Collegamentoipertestuale"/>
            <w:rFonts w:ascii="Times" w:eastAsia="Times New Roman" w:hAnsi="Times"/>
            <w:sz w:val="24"/>
            <w:szCs w:val="24"/>
          </w:rPr>
          <w:t xml:space="preserve"> (1885 – 1977) – Chi è scialbo si colora come se ardesse. La via esteriore è la più facile. Apparire più che essere: questo il suo motto.</w:t>
        </w:r>
      </w:hyperlink>
    </w:p>
    <w:p w14:paraId="47F67E92" w14:textId="77777777" w:rsidR="00EE5572" w:rsidRPr="00AD162B" w:rsidRDefault="00AA7DB6" w:rsidP="00FC23F8">
      <w:pPr>
        <w:pStyle w:val="Titolo1"/>
        <w:jc w:val="both"/>
        <w:rPr>
          <w:rFonts w:eastAsia="Times New Roman"/>
          <w:sz w:val="24"/>
          <w:szCs w:val="24"/>
        </w:rPr>
      </w:pPr>
      <w:hyperlink r:id="rId41" w:history="1">
        <w:r w:rsidR="00EE5572" w:rsidRPr="00AD162B">
          <w:rPr>
            <w:rStyle w:val="Collegamentoipertestuale"/>
            <w:rFonts w:eastAsia="Times New Roman"/>
            <w:color w:val="FF0000"/>
            <w:sz w:val="24"/>
            <w:szCs w:val="24"/>
          </w:rPr>
          <w:t xml:space="preserve">Giovanni Boccaccio </w:t>
        </w:r>
        <w:r w:rsidR="00EE5572" w:rsidRPr="00AD162B">
          <w:rPr>
            <w:rStyle w:val="Collegamentoipertestuale"/>
            <w:rFonts w:eastAsia="Times New Roman"/>
            <w:sz w:val="24"/>
            <w:szCs w:val="24"/>
          </w:rPr>
          <w:t xml:space="preserve">(1313-1375) – «Ah, </w:t>
        </w:r>
        <w:proofErr w:type="gramStart"/>
        <w:r w:rsidR="00EE5572" w:rsidRPr="00AD162B">
          <w:rPr>
            <w:rStyle w:val="Collegamentoipertestuale"/>
            <w:rFonts w:eastAsia="Times New Roman"/>
            <w:sz w:val="24"/>
            <w:szCs w:val="24"/>
          </w:rPr>
          <w:t xml:space="preserve">ch’ </w:t>
        </w:r>
        <w:proofErr w:type="gramEnd"/>
        <w:r w:rsidR="00EE5572" w:rsidRPr="00AD162B">
          <w:rPr>
            <w:rStyle w:val="Collegamentoipertestuale"/>
            <w:rFonts w:eastAsia="Times New Roman"/>
            <w:sz w:val="24"/>
            <w:szCs w:val="24"/>
          </w:rPr>
          <w:t>io possa spogliarmi d’ogni volgarità … Vivo povero per me stesso. E sono più contento con alcuni dei miei libercoli, di quanto non lo siano i re con le loro grandi corone».</w:t>
        </w:r>
      </w:hyperlink>
    </w:p>
    <w:p w14:paraId="4C4ABE9B" w14:textId="5FFA03B9" w:rsidR="00B976F3" w:rsidRPr="00AD162B" w:rsidRDefault="00AA7DB6" w:rsidP="00FC23F8">
      <w:pPr>
        <w:pStyle w:val="Titolo1"/>
        <w:jc w:val="both"/>
        <w:rPr>
          <w:rFonts w:eastAsia="Times New Roman"/>
          <w:sz w:val="24"/>
          <w:szCs w:val="24"/>
        </w:rPr>
      </w:pPr>
      <w:hyperlink r:id="rId42" w:history="1">
        <w:r w:rsidR="00B976F3" w:rsidRPr="00AD162B">
          <w:rPr>
            <w:rStyle w:val="Collegamentoipertestuale"/>
            <w:rFonts w:eastAsia="Times New Roman"/>
            <w:color w:val="FF0000"/>
            <w:sz w:val="24"/>
            <w:szCs w:val="24"/>
          </w:rPr>
          <w:t>Severino Boezio</w:t>
        </w:r>
        <w:r w:rsidR="00B976F3" w:rsidRPr="00AD162B">
          <w:rPr>
            <w:rStyle w:val="Collegamentoipertestuale"/>
            <w:rFonts w:eastAsia="Times New Roman"/>
            <w:sz w:val="24"/>
            <w:szCs w:val="24"/>
          </w:rPr>
          <w:t xml:space="preserve"> (475 d.C.-525) – </w:t>
        </w:r>
        <w:proofErr w:type="gramStart"/>
        <w:r w:rsidR="00B976F3" w:rsidRPr="00AD162B">
          <w:rPr>
            <w:rStyle w:val="Collegamentoipertestuale"/>
            <w:rFonts w:eastAsia="Times New Roman"/>
            <w:sz w:val="24"/>
            <w:szCs w:val="24"/>
          </w:rPr>
          <w:t>Chi</w:t>
        </w:r>
        <w:proofErr w:type="gramEnd"/>
        <w:r w:rsidR="00B976F3" w:rsidRPr="00AD162B">
          <w:rPr>
            <w:rStyle w:val="Collegamentoipertestuale"/>
            <w:rFonts w:eastAsia="Times New Roman"/>
            <w:sz w:val="24"/>
            <w:szCs w:val="24"/>
          </w:rPr>
          <w:t xml:space="preserve"> può dettar leggi agli amanti? | Suprema a sé l’amore è legge.</w:t>
        </w:r>
      </w:hyperlink>
    </w:p>
    <w:p w14:paraId="6C0AE431" w14:textId="156DB836" w:rsidR="00B976F3" w:rsidRPr="00AD162B" w:rsidRDefault="00AA7DB6" w:rsidP="00381F55">
      <w:pPr>
        <w:pStyle w:val="Titolo1"/>
        <w:jc w:val="both"/>
        <w:rPr>
          <w:rStyle w:val="Collegamentoipertestuale"/>
          <w:rFonts w:eastAsia="Times New Roman"/>
          <w:sz w:val="24"/>
          <w:szCs w:val="24"/>
        </w:rPr>
      </w:pPr>
      <w:hyperlink r:id="rId43" w:history="1">
        <w:r w:rsidR="00B976F3" w:rsidRPr="00AD162B">
          <w:rPr>
            <w:rStyle w:val="Collegamentoipertestuale"/>
            <w:rFonts w:eastAsia="Times New Roman"/>
            <w:color w:val="FF0000"/>
            <w:sz w:val="24"/>
            <w:szCs w:val="24"/>
          </w:rPr>
          <w:t xml:space="preserve">Antonio </w:t>
        </w:r>
        <w:proofErr w:type="spellStart"/>
        <w:r w:rsidR="00B976F3" w:rsidRPr="00AD162B">
          <w:rPr>
            <w:rStyle w:val="Collegamentoipertestuale"/>
            <w:rFonts w:eastAsia="Times New Roman"/>
            <w:color w:val="FF0000"/>
            <w:sz w:val="24"/>
            <w:szCs w:val="24"/>
          </w:rPr>
          <w:t>Bonacchi</w:t>
        </w:r>
        <w:proofErr w:type="spellEnd"/>
        <w:r w:rsidR="00B976F3" w:rsidRPr="00AD162B">
          <w:rPr>
            <w:rStyle w:val="Collegamentoipertestuale"/>
            <w:rFonts w:eastAsia="Times New Roman"/>
            <w:sz w:val="24"/>
            <w:szCs w:val="24"/>
          </w:rPr>
          <w:t xml:space="preserve"> – Che lavoro </w:t>
        </w:r>
        <w:proofErr w:type="gramStart"/>
        <w:r w:rsidR="00B976F3" w:rsidRPr="00AD162B">
          <w:rPr>
            <w:rStyle w:val="Collegamentoipertestuale"/>
            <w:rFonts w:eastAsia="Times New Roman"/>
            <w:sz w:val="24"/>
            <w:szCs w:val="24"/>
          </w:rPr>
          <w:t>fai</w:t>
        </w:r>
        <w:proofErr w:type="gramEnd"/>
        <w:r w:rsidR="00B976F3" w:rsidRPr="00AD162B">
          <w:rPr>
            <w:rStyle w:val="Collegamentoipertestuale"/>
            <w:rFonts w:eastAsia="Times New Roman"/>
            <w:sz w:val="24"/>
            <w:szCs w:val="24"/>
          </w:rPr>
          <w:t xml:space="preserve">? …IL VIOLINISTA! Sì, ma di lavoro? Arte, mestiere, misteri del suonare il </w:t>
        </w:r>
        <w:proofErr w:type="gramStart"/>
        <w:r w:rsidR="00B976F3" w:rsidRPr="00AD162B">
          <w:rPr>
            <w:rStyle w:val="Collegamentoipertestuale"/>
            <w:rFonts w:eastAsia="Times New Roman"/>
            <w:sz w:val="24"/>
            <w:szCs w:val="24"/>
          </w:rPr>
          <w:t>violino</w:t>
        </w:r>
      </w:hyperlink>
      <w:proofErr w:type="gramEnd"/>
    </w:p>
    <w:p w14:paraId="4674BF9D" w14:textId="77777777" w:rsidR="00381F55" w:rsidRPr="00AD162B" w:rsidRDefault="00AA7DB6" w:rsidP="00381F55">
      <w:pPr>
        <w:pStyle w:val="Titolo1"/>
        <w:jc w:val="both"/>
        <w:rPr>
          <w:rFonts w:eastAsia="Times New Roman"/>
          <w:sz w:val="24"/>
          <w:szCs w:val="24"/>
        </w:rPr>
      </w:pPr>
      <w:hyperlink r:id="rId44" w:history="1">
        <w:r w:rsidR="00381F55" w:rsidRPr="00AD162B">
          <w:rPr>
            <w:rStyle w:val="Collegamentoipertestuale"/>
            <w:rFonts w:eastAsia="Times New Roman"/>
            <w:color w:val="FF0000"/>
            <w:sz w:val="24"/>
            <w:szCs w:val="24"/>
          </w:rPr>
          <w:t xml:space="preserve">Dietrich </w:t>
        </w:r>
        <w:proofErr w:type="spellStart"/>
        <w:r w:rsidR="00381F55" w:rsidRPr="00AD162B">
          <w:rPr>
            <w:rStyle w:val="Collegamentoipertestuale"/>
            <w:rFonts w:eastAsia="Times New Roman"/>
            <w:color w:val="FF0000"/>
            <w:sz w:val="24"/>
            <w:szCs w:val="24"/>
          </w:rPr>
          <w:t>Bonhoeffer</w:t>
        </w:r>
        <w:proofErr w:type="spellEnd"/>
        <w:r w:rsidR="00381F55" w:rsidRPr="00AD162B">
          <w:rPr>
            <w:rStyle w:val="Collegamentoipertestuale"/>
            <w:rFonts w:eastAsia="Times New Roman"/>
            <w:sz w:val="24"/>
            <w:szCs w:val="24"/>
          </w:rPr>
          <w:t xml:space="preserve"> (1906-1945) – La stupidità è un nemico del bene assai più pericoloso della </w:t>
        </w:r>
        <w:proofErr w:type="gramStart"/>
        <w:r w:rsidR="00381F55" w:rsidRPr="00AD162B">
          <w:rPr>
            <w:rStyle w:val="Collegamentoipertestuale"/>
            <w:rFonts w:eastAsia="Times New Roman"/>
            <w:sz w:val="24"/>
            <w:szCs w:val="24"/>
          </w:rPr>
          <w:t>malvagità</w:t>
        </w:r>
      </w:hyperlink>
      <w:proofErr w:type="gramEnd"/>
    </w:p>
    <w:p w14:paraId="6A7F16A0" w14:textId="246A19A2" w:rsidR="00B976F3" w:rsidRPr="00AD162B" w:rsidRDefault="00AA7DB6" w:rsidP="00381F55">
      <w:pPr>
        <w:pStyle w:val="Titolo1"/>
        <w:jc w:val="both"/>
        <w:rPr>
          <w:rFonts w:eastAsia="Times New Roman"/>
          <w:sz w:val="24"/>
          <w:szCs w:val="24"/>
        </w:rPr>
      </w:pPr>
      <w:hyperlink r:id="rId45" w:history="1">
        <w:r w:rsidR="00B976F3" w:rsidRPr="00AD162B">
          <w:rPr>
            <w:rStyle w:val="Collegamentoipertestuale"/>
            <w:rFonts w:eastAsia="Times New Roman"/>
            <w:color w:val="FF0000"/>
            <w:sz w:val="24"/>
            <w:szCs w:val="24"/>
          </w:rPr>
          <w:t xml:space="preserve">Luis </w:t>
        </w:r>
        <w:proofErr w:type="spellStart"/>
        <w:r w:rsidR="00B976F3" w:rsidRPr="00AD162B">
          <w:rPr>
            <w:rStyle w:val="Collegamentoipertestuale"/>
            <w:rFonts w:eastAsia="Times New Roman"/>
            <w:color w:val="FF0000"/>
            <w:sz w:val="24"/>
            <w:szCs w:val="24"/>
          </w:rPr>
          <w:t>Bonilla</w:t>
        </w:r>
        <w:proofErr w:type="spellEnd"/>
        <w:r w:rsidR="00B976F3" w:rsidRPr="00AD162B">
          <w:rPr>
            <w:rStyle w:val="Collegamentoipertestuale"/>
            <w:rFonts w:eastAsia="Times New Roman"/>
            <w:color w:val="FF0000"/>
            <w:sz w:val="24"/>
            <w:szCs w:val="24"/>
          </w:rPr>
          <w:t xml:space="preserve">-Molina </w:t>
        </w:r>
        <w:r w:rsidR="00B976F3" w:rsidRPr="00AD162B">
          <w:rPr>
            <w:rStyle w:val="Collegamentoipertestuale"/>
            <w:rFonts w:eastAsia="Times New Roman"/>
            <w:sz w:val="24"/>
            <w:szCs w:val="24"/>
          </w:rPr>
          <w:t xml:space="preserve">– È in atto una gigantesca controriforma educativa sponsorizzata dall’Ocse e dalla Banca </w:t>
        </w:r>
        <w:proofErr w:type="gramStart"/>
        <w:r w:rsidR="00B976F3" w:rsidRPr="00AD162B">
          <w:rPr>
            <w:rStyle w:val="Collegamentoipertestuale"/>
            <w:rFonts w:eastAsia="Times New Roman"/>
            <w:sz w:val="24"/>
            <w:szCs w:val="24"/>
          </w:rPr>
          <w:t>mondiale</w:t>
        </w:r>
      </w:hyperlink>
      <w:proofErr w:type="gramEnd"/>
    </w:p>
    <w:p w14:paraId="2893DB8E" w14:textId="15662429" w:rsidR="00B976F3" w:rsidRPr="00AD162B" w:rsidRDefault="00AA7DB6" w:rsidP="00147A78">
      <w:pPr>
        <w:pStyle w:val="Titolo1"/>
        <w:jc w:val="both"/>
        <w:rPr>
          <w:rFonts w:eastAsia="Times New Roman"/>
          <w:sz w:val="24"/>
          <w:szCs w:val="24"/>
        </w:rPr>
      </w:pPr>
      <w:hyperlink r:id="rId46" w:history="1">
        <w:r w:rsidR="00B976F3" w:rsidRPr="00AD162B">
          <w:rPr>
            <w:rStyle w:val="Collegamentoipertestuale"/>
            <w:rFonts w:eastAsia="Times New Roman"/>
            <w:color w:val="FF0000"/>
            <w:sz w:val="24"/>
            <w:szCs w:val="24"/>
          </w:rPr>
          <w:t>Massimo Bontempelli</w:t>
        </w:r>
        <w:r w:rsidR="00B976F3" w:rsidRPr="00AD162B">
          <w:rPr>
            <w:rStyle w:val="Collegamentoipertestuale"/>
            <w:rFonts w:eastAsia="Times New Roman"/>
            <w:sz w:val="24"/>
            <w:szCs w:val="24"/>
          </w:rPr>
          <w:t xml:space="preserve"> – IL PREGIUDIZIO ANTIMETAFISICO DELLA SCIENZA CONTEMPORANEA</w:t>
        </w:r>
      </w:hyperlink>
    </w:p>
    <w:p w14:paraId="4B5AB1D9" w14:textId="0A85F73D" w:rsidR="00B976F3" w:rsidRPr="00AD162B" w:rsidRDefault="00AA7DB6" w:rsidP="00147A78">
      <w:pPr>
        <w:pStyle w:val="Titolo1"/>
        <w:jc w:val="both"/>
        <w:rPr>
          <w:rStyle w:val="Collegamentoipertestuale"/>
          <w:rFonts w:eastAsia="Times New Roman"/>
          <w:sz w:val="24"/>
          <w:szCs w:val="24"/>
        </w:rPr>
      </w:pPr>
      <w:hyperlink r:id="rId47" w:history="1">
        <w:r w:rsidR="00B976F3" w:rsidRPr="00AD162B">
          <w:rPr>
            <w:rStyle w:val="Collegamentoipertestuale"/>
            <w:rFonts w:eastAsia="Times New Roman"/>
            <w:color w:val="FF0000"/>
            <w:sz w:val="24"/>
            <w:szCs w:val="24"/>
          </w:rPr>
          <w:t>Massimo Bontempelli</w:t>
        </w:r>
        <w:r w:rsidR="00B976F3" w:rsidRPr="00AD162B">
          <w:rPr>
            <w:rStyle w:val="Collegamentoipertestuale"/>
            <w:rFonts w:eastAsia="Times New Roman"/>
            <w:sz w:val="24"/>
            <w:szCs w:val="24"/>
          </w:rPr>
          <w:t xml:space="preserve"> (1946-2011) – Quale asse culturale per il sistema della scuola italiana?</w:t>
        </w:r>
      </w:hyperlink>
    </w:p>
    <w:p w14:paraId="5C2DFDB9" w14:textId="77777777" w:rsidR="00147A78" w:rsidRPr="00AD162B" w:rsidRDefault="00AA7DB6" w:rsidP="00147A78">
      <w:pPr>
        <w:pStyle w:val="Titolo1"/>
        <w:jc w:val="both"/>
        <w:rPr>
          <w:rFonts w:eastAsia="Times New Roman"/>
          <w:sz w:val="24"/>
          <w:szCs w:val="24"/>
        </w:rPr>
      </w:pPr>
      <w:hyperlink r:id="rId48" w:history="1">
        <w:proofErr w:type="gramStart"/>
        <w:r w:rsidR="00147A78" w:rsidRPr="00AD162B">
          <w:rPr>
            <w:rStyle w:val="Collegamentoipertestuale"/>
            <w:rFonts w:eastAsia="Times New Roman"/>
            <w:color w:val="FF0000"/>
            <w:sz w:val="24"/>
            <w:szCs w:val="24"/>
          </w:rPr>
          <w:t>Massimo Bontempelli</w:t>
        </w:r>
        <w:r w:rsidR="00147A78" w:rsidRPr="00AD162B">
          <w:rPr>
            <w:rStyle w:val="Collegamentoipertestuale"/>
            <w:rFonts w:eastAsia="Times New Roman"/>
            <w:sz w:val="24"/>
            <w:szCs w:val="24"/>
          </w:rPr>
          <w:t xml:space="preserve"> – La convergenza del centrosinistra e del centrodestra nella distruzione della scuola italiana</w:t>
        </w:r>
        <w:proofErr w:type="gramEnd"/>
        <w:r w:rsidR="00147A78" w:rsidRPr="00AD162B">
          <w:rPr>
            <w:rStyle w:val="Collegamentoipertestuale"/>
            <w:rFonts w:eastAsia="Times New Roman"/>
            <w:sz w:val="24"/>
            <w:szCs w:val="24"/>
          </w:rPr>
          <w:t>.</w:t>
        </w:r>
      </w:hyperlink>
    </w:p>
    <w:p w14:paraId="10A10222" w14:textId="77777777" w:rsidR="00553E15" w:rsidRPr="00AD162B" w:rsidRDefault="00AA7DB6" w:rsidP="00147A78">
      <w:pPr>
        <w:pStyle w:val="Titolo1"/>
        <w:jc w:val="both"/>
        <w:rPr>
          <w:rFonts w:eastAsia="Times New Roman"/>
          <w:sz w:val="24"/>
          <w:szCs w:val="24"/>
        </w:rPr>
      </w:pPr>
      <w:hyperlink r:id="rId49" w:history="1">
        <w:r w:rsidR="00553E15" w:rsidRPr="00AD162B">
          <w:rPr>
            <w:rStyle w:val="Collegamentoipertestuale"/>
            <w:rFonts w:eastAsia="Times New Roman"/>
            <w:color w:val="FF0000"/>
            <w:sz w:val="24"/>
            <w:szCs w:val="24"/>
          </w:rPr>
          <w:t xml:space="preserve">Massimo Bontempelli </w:t>
        </w:r>
        <w:r w:rsidR="00553E15" w:rsidRPr="00AD162B">
          <w:rPr>
            <w:rStyle w:val="Collegamentoipertestuale"/>
            <w:rFonts w:eastAsia="Times New Roman"/>
            <w:sz w:val="24"/>
            <w:szCs w:val="24"/>
          </w:rPr>
          <w:t xml:space="preserve">– In cammino verso la realtà. La realtà non è la semplice esistenza, ma è l’esistenza che </w:t>
        </w:r>
        <w:proofErr w:type="gramStart"/>
        <w:r w:rsidR="00553E15" w:rsidRPr="00AD162B">
          <w:rPr>
            <w:rStyle w:val="Collegamentoipertestuale"/>
            <w:rFonts w:eastAsia="Times New Roman"/>
            <w:sz w:val="24"/>
            <w:szCs w:val="24"/>
          </w:rPr>
          <w:t xml:space="preserve">si </w:t>
        </w:r>
        <w:proofErr w:type="gramEnd"/>
        <w:r w:rsidR="00553E15" w:rsidRPr="00AD162B">
          <w:rPr>
            <w:rStyle w:val="Collegamentoipertestuale"/>
            <w:rFonts w:eastAsia="Times New Roman"/>
            <w:sz w:val="24"/>
            <w:szCs w:val="24"/>
          </w:rPr>
          <w:t>inscrive nelle condizioni dell’azione reciproca tra gli esseri umani, diventando così sostanza possibile del loro mutuo riconoscimento.</w:t>
        </w:r>
      </w:hyperlink>
    </w:p>
    <w:p w14:paraId="144D99E8" w14:textId="77777777" w:rsidR="00995243" w:rsidRPr="00AD162B" w:rsidRDefault="00AA7DB6" w:rsidP="00147A78">
      <w:pPr>
        <w:pStyle w:val="Titolo1"/>
        <w:jc w:val="both"/>
        <w:rPr>
          <w:rFonts w:eastAsia="Times New Roman"/>
          <w:sz w:val="24"/>
          <w:szCs w:val="24"/>
        </w:rPr>
      </w:pPr>
      <w:hyperlink r:id="rId50" w:history="1">
        <w:r w:rsidR="00995243" w:rsidRPr="00AD162B">
          <w:rPr>
            <w:rStyle w:val="Collegamentoipertestuale"/>
            <w:rFonts w:eastAsia="Times New Roman"/>
            <w:color w:val="FF0000"/>
            <w:sz w:val="24"/>
            <w:szCs w:val="24"/>
          </w:rPr>
          <w:t>Massimo Bontempelli</w:t>
        </w:r>
        <w:r w:rsidR="00995243" w:rsidRPr="00AD162B">
          <w:rPr>
            <w:rStyle w:val="Collegamentoipertestuale"/>
            <w:rFonts w:eastAsia="Times New Roman"/>
            <w:sz w:val="24"/>
            <w:szCs w:val="24"/>
          </w:rPr>
          <w:t xml:space="preserve"> – Il pensiero nichilista contemporaneo. Lettura critica del libro di Umberto </w:t>
        </w:r>
        <w:proofErr w:type="spellStart"/>
        <w:r w:rsidR="00995243" w:rsidRPr="00AD162B">
          <w:rPr>
            <w:rStyle w:val="Collegamentoipertestuale"/>
            <w:rFonts w:eastAsia="Times New Roman"/>
            <w:sz w:val="24"/>
            <w:szCs w:val="24"/>
          </w:rPr>
          <w:t>Galimberti</w:t>
        </w:r>
        <w:proofErr w:type="spellEnd"/>
        <w:r w:rsidR="00995243" w:rsidRPr="00AD162B">
          <w:rPr>
            <w:rStyle w:val="Collegamentoipertestuale"/>
            <w:rFonts w:eastAsia="Times New Roman"/>
            <w:sz w:val="24"/>
            <w:szCs w:val="24"/>
          </w:rPr>
          <w:t xml:space="preserve"> </w:t>
        </w:r>
        <w:proofErr w:type="gramStart"/>
        <w:r w:rsidR="00995243" w:rsidRPr="00AD162B">
          <w:rPr>
            <w:rStyle w:val="Collegamentoipertestuale"/>
            <w:rFonts w:eastAsia="Times New Roman"/>
            <w:sz w:val="24"/>
            <w:szCs w:val="24"/>
          </w:rPr>
          <w:t xml:space="preserve">« </w:t>
        </w:r>
        <w:proofErr w:type="gramEnd"/>
        <w:r w:rsidR="00995243" w:rsidRPr="00AD162B">
          <w:rPr>
            <w:rStyle w:val="Collegamentoipertestuale"/>
            <w:rFonts w:eastAsia="Times New Roman"/>
            <w:sz w:val="24"/>
            <w:szCs w:val="24"/>
          </w:rPr>
          <w:t xml:space="preserve">Psiche e </w:t>
        </w:r>
        <w:proofErr w:type="spellStart"/>
        <w:r w:rsidR="00995243" w:rsidRPr="00AD162B">
          <w:rPr>
            <w:rStyle w:val="Collegamentoipertestuale"/>
            <w:rFonts w:eastAsia="Times New Roman"/>
            <w:sz w:val="24"/>
            <w:szCs w:val="24"/>
          </w:rPr>
          <w:t>tecne</w:t>
        </w:r>
        <w:proofErr w:type="spellEnd"/>
        <w:r w:rsidR="00995243" w:rsidRPr="00AD162B">
          <w:rPr>
            <w:rStyle w:val="Collegamentoipertestuale"/>
            <w:rFonts w:eastAsia="Times New Roman"/>
            <w:sz w:val="24"/>
            <w:szCs w:val="24"/>
          </w:rPr>
          <w:t>».</w:t>
        </w:r>
      </w:hyperlink>
    </w:p>
    <w:p w14:paraId="7165B4CF" w14:textId="506A976E" w:rsidR="00B976F3" w:rsidRPr="00AD162B" w:rsidRDefault="00AA7DB6" w:rsidP="00995243">
      <w:pPr>
        <w:pStyle w:val="Titolo1"/>
        <w:jc w:val="both"/>
        <w:rPr>
          <w:rFonts w:eastAsia="Times New Roman"/>
          <w:sz w:val="24"/>
          <w:szCs w:val="24"/>
        </w:rPr>
      </w:pPr>
      <w:hyperlink r:id="rId51" w:history="1">
        <w:r w:rsidR="00B976F3" w:rsidRPr="00AD162B">
          <w:rPr>
            <w:rStyle w:val="Collegamentoipertestuale"/>
            <w:rFonts w:eastAsia="Times New Roman"/>
            <w:color w:val="FF0000"/>
            <w:sz w:val="24"/>
            <w:szCs w:val="24"/>
          </w:rPr>
          <w:t xml:space="preserve">Jorge Luis Borges </w:t>
        </w:r>
        <w:r w:rsidR="00B976F3" w:rsidRPr="00AD162B">
          <w:rPr>
            <w:rStyle w:val="Collegamentoipertestuale"/>
            <w:rFonts w:eastAsia="Times New Roman"/>
            <w:sz w:val="24"/>
            <w:szCs w:val="24"/>
          </w:rPr>
          <w:t xml:space="preserve">(1899-1966) – Il libro è un asse </w:t>
        </w:r>
        <w:proofErr w:type="gramStart"/>
        <w:r w:rsidR="00B976F3" w:rsidRPr="00AD162B">
          <w:rPr>
            <w:rStyle w:val="Collegamentoipertestuale"/>
            <w:rFonts w:eastAsia="Times New Roman"/>
            <w:sz w:val="24"/>
            <w:szCs w:val="24"/>
          </w:rPr>
          <w:t xml:space="preserve">di </w:t>
        </w:r>
        <w:proofErr w:type="gramEnd"/>
        <w:r w:rsidR="00B976F3" w:rsidRPr="00AD162B">
          <w:rPr>
            <w:rStyle w:val="Collegamentoipertestuale"/>
            <w:rFonts w:eastAsia="Times New Roman"/>
            <w:sz w:val="24"/>
            <w:szCs w:val="24"/>
          </w:rPr>
          <w:t>innumerevoli relazioni.</w:t>
        </w:r>
        <w:r w:rsidR="00B976F3" w:rsidRPr="00AD162B">
          <w:rPr>
            <w:rStyle w:val="Collegamentoipertestuale"/>
            <w:rFonts w:ascii="Monaco" w:eastAsia="Times New Roman" w:hAnsi="Monaco" w:cs="Monaco"/>
            <w:sz w:val="24"/>
            <w:szCs w:val="24"/>
          </w:rPr>
          <w:t> </w:t>
        </w:r>
      </w:hyperlink>
    </w:p>
    <w:p w14:paraId="65D66760" w14:textId="2440409D" w:rsidR="00B976F3" w:rsidRPr="00AD162B" w:rsidRDefault="00AA7DB6" w:rsidP="00C52E7D">
      <w:pPr>
        <w:pStyle w:val="Titolo1"/>
        <w:jc w:val="both"/>
        <w:rPr>
          <w:rStyle w:val="Collegamentoipertestuale"/>
          <w:rFonts w:eastAsia="Times New Roman"/>
          <w:sz w:val="24"/>
          <w:szCs w:val="24"/>
        </w:rPr>
      </w:pPr>
      <w:hyperlink r:id="rId52" w:history="1">
        <w:r w:rsidR="00B976F3" w:rsidRPr="00AD162B">
          <w:rPr>
            <w:rStyle w:val="Collegamentoipertestuale"/>
            <w:rFonts w:eastAsia="Times New Roman"/>
            <w:color w:val="FF0000"/>
            <w:sz w:val="24"/>
            <w:szCs w:val="24"/>
          </w:rPr>
          <w:t>Jorge Luis Borges</w:t>
        </w:r>
        <w:r w:rsidR="00B976F3" w:rsidRPr="00AD162B">
          <w:rPr>
            <w:rStyle w:val="Collegamentoipertestuale"/>
            <w:rFonts w:eastAsia="Times New Roman"/>
            <w:sz w:val="24"/>
            <w:szCs w:val="24"/>
          </w:rPr>
          <w:t xml:space="preserve"> (1899-1966) – Ogni persona che passa nella nostra vita è </w:t>
        </w:r>
        <w:proofErr w:type="gramStart"/>
        <w:r w:rsidR="00B976F3" w:rsidRPr="00AD162B">
          <w:rPr>
            <w:rStyle w:val="Collegamentoipertestuale"/>
            <w:rFonts w:eastAsia="Times New Roman"/>
            <w:sz w:val="24"/>
            <w:szCs w:val="24"/>
          </w:rPr>
          <w:t>unica</w:t>
        </w:r>
      </w:hyperlink>
      <w:proofErr w:type="gramEnd"/>
    </w:p>
    <w:p w14:paraId="6CD3D606" w14:textId="77777777" w:rsidR="00D77650" w:rsidRPr="00AD162B" w:rsidRDefault="00AA7DB6" w:rsidP="00D77650">
      <w:pPr>
        <w:pStyle w:val="Titolo1"/>
        <w:jc w:val="both"/>
        <w:rPr>
          <w:rFonts w:eastAsia="Times New Roman"/>
          <w:sz w:val="24"/>
          <w:szCs w:val="24"/>
        </w:rPr>
      </w:pPr>
      <w:hyperlink r:id="rId53" w:history="1">
        <w:proofErr w:type="spellStart"/>
        <w:r w:rsidR="00D77650" w:rsidRPr="00AD162B">
          <w:rPr>
            <w:rStyle w:val="Collegamentoipertestuale"/>
            <w:rFonts w:eastAsia="Times New Roman"/>
            <w:color w:val="FF0000"/>
            <w:sz w:val="24"/>
            <w:szCs w:val="24"/>
          </w:rPr>
          <w:t>Ray</w:t>
        </w:r>
        <w:proofErr w:type="spellEnd"/>
        <w:r w:rsidR="00D77650" w:rsidRPr="00AD162B">
          <w:rPr>
            <w:rStyle w:val="Collegamentoipertestuale"/>
            <w:rFonts w:eastAsia="Times New Roman"/>
            <w:color w:val="FF0000"/>
            <w:sz w:val="24"/>
            <w:szCs w:val="24"/>
          </w:rPr>
          <w:t xml:space="preserve"> Bradbury</w:t>
        </w:r>
        <w:r w:rsidR="00D77650" w:rsidRPr="00AD162B">
          <w:rPr>
            <w:rStyle w:val="Collegamentoipertestuale"/>
            <w:rFonts w:eastAsia="Times New Roman"/>
            <w:sz w:val="24"/>
            <w:szCs w:val="24"/>
          </w:rPr>
          <w:t xml:space="preserve"> (1920-2012) – Sostanza (identificazione della vita), tempo per pensare (tempo di pensare a questa identificazione, di assimilare la vita), diritto di agire </w:t>
        </w:r>
        <w:proofErr w:type="gramStart"/>
        <w:r w:rsidR="00D77650" w:rsidRPr="00AD162B">
          <w:rPr>
            <w:rStyle w:val="Collegamentoipertestuale"/>
            <w:rFonts w:eastAsia="Times New Roman"/>
            <w:sz w:val="24"/>
            <w:szCs w:val="24"/>
          </w:rPr>
          <w:t>in base a</w:t>
        </w:r>
        <w:proofErr w:type="gramEnd"/>
        <w:r w:rsidR="00D77650" w:rsidRPr="00AD162B">
          <w:rPr>
            <w:rStyle w:val="Collegamentoipertestuale"/>
            <w:rFonts w:eastAsia="Times New Roman"/>
            <w:sz w:val="24"/>
            <w:szCs w:val="24"/>
          </w:rPr>
          <w:t xml:space="preserve"> ciò che apprendiamo. Rileggiamo “Fahrenheit 451”.</w:t>
        </w:r>
      </w:hyperlink>
    </w:p>
    <w:p w14:paraId="6D48C994" w14:textId="7E3E7DC2" w:rsidR="00B976F3" w:rsidRPr="00AD162B" w:rsidRDefault="00AA7DB6" w:rsidP="00C52E7D">
      <w:pPr>
        <w:pStyle w:val="Titolo1"/>
        <w:jc w:val="both"/>
        <w:rPr>
          <w:rFonts w:eastAsia="Times New Roman"/>
          <w:sz w:val="24"/>
          <w:szCs w:val="24"/>
        </w:rPr>
      </w:pPr>
      <w:hyperlink r:id="rId54" w:history="1">
        <w:proofErr w:type="gramStart"/>
        <w:r w:rsidR="00B976F3" w:rsidRPr="00AD162B">
          <w:rPr>
            <w:rStyle w:val="Collegamentoipertestuale"/>
            <w:rFonts w:eastAsia="Times New Roman"/>
            <w:color w:val="FF0000"/>
            <w:sz w:val="24"/>
            <w:szCs w:val="24"/>
          </w:rPr>
          <w:t>Fernanda Elisa Bravo Herrera</w:t>
        </w:r>
        <w:r w:rsidR="00B976F3" w:rsidRPr="00AD162B">
          <w:rPr>
            <w:rStyle w:val="Collegamentoipertestuale"/>
            <w:rFonts w:eastAsia="Times New Roman"/>
            <w:sz w:val="24"/>
            <w:szCs w:val="24"/>
          </w:rPr>
          <w:t xml:space="preserve"> – Tracce e percorsi di un’utopia: L’emigrazione italiana in Argentina</w:t>
        </w:r>
        <w:proofErr w:type="gramEnd"/>
        <w:r w:rsidR="00B976F3" w:rsidRPr="00AD162B">
          <w:rPr>
            <w:rStyle w:val="Collegamentoipertestuale"/>
            <w:rFonts w:eastAsia="Times New Roman"/>
            <w:sz w:val="24"/>
            <w:szCs w:val="24"/>
          </w:rPr>
          <w:t xml:space="preserve">. Il libro di Bravo Herrera, </w:t>
        </w:r>
        <w:proofErr w:type="gramStart"/>
        <w:r w:rsidR="00B976F3" w:rsidRPr="00AD162B">
          <w:rPr>
            <w:rStyle w:val="Collegamentoipertestuale"/>
            <w:rFonts w:eastAsia="Times New Roman"/>
            <w:sz w:val="24"/>
            <w:szCs w:val="24"/>
          </w:rPr>
          <w:t>ovvero</w:t>
        </w:r>
        <w:proofErr w:type="gramEnd"/>
        <w:r w:rsidR="00B976F3" w:rsidRPr="00AD162B">
          <w:rPr>
            <w:rStyle w:val="Collegamentoipertestuale"/>
            <w:rFonts w:eastAsia="Times New Roman"/>
            <w:sz w:val="24"/>
            <w:szCs w:val="24"/>
          </w:rPr>
          <w:t xml:space="preserve"> come si riempie un vuoto culturale.</w:t>
        </w:r>
      </w:hyperlink>
    </w:p>
    <w:p w14:paraId="1C6A2EB3" w14:textId="3E6B7263" w:rsidR="00B976F3" w:rsidRPr="00AD162B" w:rsidRDefault="00AA7DB6" w:rsidP="00C52E7D">
      <w:pPr>
        <w:pStyle w:val="Titolo1"/>
        <w:jc w:val="both"/>
        <w:rPr>
          <w:rFonts w:eastAsia="Times New Roman"/>
          <w:sz w:val="24"/>
          <w:szCs w:val="24"/>
        </w:rPr>
      </w:pPr>
      <w:hyperlink r:id="rId55" w:history="1">
        <w:r w:rsidR="00B976F3" w:rsidRPr="00AD162B">
          <w:rPr>
            <w:rStyle w:val="Collegamentoipertestuale"/>
            <w:rFonts w:eastAsia="Times New Roman"/>
            <w:color w:val="FF0000"/>
            <w:sz w:val="24"/>
            <w:szCs w:val="24"/>
          </w:rPr>
          <w:t>Salvatore Antonio Bravo</w:t>
        </w:r>
        <w:r w:rsidR="00B976F3" w:rsidRPr="00AD162B">
          <w:rPr>
            <w:rStyle w:val="Collegamentoipertestuale"/>
            <w:rFonts w:eastAsia="Times New Roman"/>
            <w:sz w:val="24"/>
            <w:szCs w:val="24"/>
          </w:rPr>
          <w:t xml:space="preserve"> – Una morale per M. Foucault?</w:t>
        </w:r>
      </w:hyperlink>
    </w:p>
    <w:p w14:paraId="308E4D4A" w14:textId="3B1023FF" w:rsidR="00B976F3" w:rsidRPr="00AD162B" w:rsidRDefault="00AA7DB6" w:rsidP="00FC30BE">
      <w:pPr>
        <w:pStyle w:val="Titolo1"/>
        <w:jc w:val="both"/>
        <w:rPr>
          <w:rFonts w:eastAsia="Times New Roman"/>
          <w:sz w:val="24"/>
          <w:szCs w:val="24"/>
        </w:rPr>
      </w:pPr>
      <w:hyperlink r:id="rId56" w:history="1">
        <w:r w:rsidR="00B976F3" w:rsidRPr="00AD162B">
          <w:rPr>
            <w:rStyle w:val="Collegamentoipertestuale"/>
            <w:rFonts w:eastAsia="Times New Roman"/>
            <w:color w:val="FF0000"/>
            <w:sz w:val="24"/>
            <w:szCs w:val="24"/>
          </w:rPr>
          <w:t>Bertolt Brecht</w:t>
        </w:r>
        <w:r w:rsidR="00B976F3" w:rsidRPr="00AD162B">
          <w:rPr>
            <w:rStyle w:val="Collegamentoipertestuale"/>
            <w:rFonts w:eastAsia="Times New Roman"/>
            <w:sz w:val="24"/>
            <w:szCs w:val="24"/>
          </w:rPr>
          <w:t xml:space="preserve"> (1898-1956) – Gli amanti costruiscano il loro amore conferendogli </w:t>
        </w:r>
        <w:proofErr w:type="gramStart"/>
        <w:r w:rsidR="00B976F3" w:rsidRPr="00AD162B">
          <w:rPr>
            <w:rStyle w:val="Collegamentoipertestuale"/>
            <w:rFonts w:eastAsia="Times New Roman"/>
            <w:sz w:val="24"/>
            <w:szCs w:val="24"/>
          </w:rPr>
          <w:t>alcunché</w:t>
        </w:r>
        <w:proofErr w:type="gramEnd"/>
        <w:r w:rsidR="00B976F3" w:rsidRPr="00AD162B">
          <w:rPr>
            <w:rStyle w:val="Collegamentoipertestuale"/>
            <w:rFonts w:eastAsia="Times New Roman"/>
            <w:sz w:val="24"/>
            <w:szCs w:val="24"/>
          </w:rPr>
          <w:t xml:space="preserve"> di storico, come se contassero su una storiografia. L’attimo non vada perduto</w:t>
        </w:r>
      </w:hyperlink>
    </w:p>
    <w:p w14:paraId="5E37D591" w14:textId="7541B3EB" w:rsidR="00B976F3" w:rsidRPr="00AD162B" w:rsidRDefault="00AA7DB6" w:rsidP="00FC30BE">
      <w:pPr>
        <w:pStyle w:val="Titolo1"/>
        <w:jc w:val="both"/>
        <w:rPr>
          <w:rFonts w:eastAsia="Times New Roman"/>
          <w:sz w:val="24"/>
          <w:szCs w:val="24"/>
        </w:rPr>
      </w:pPr>
      <w:hyperlink r:id="rId57" w:history="1">
        <w:r w:rsidR="00B976F3" w:rsidRPr="00AD162B">
          <w:rPr>
            <w:rStyle w:val="Collegamentoipertestuale"/>
            <w:rFonts w:eastAsia="Times New Roman"/>
            <w:color w:val="FF0000"/>
            <w:sz w:val="24"/>
            <w:szCs w:val="24"/>
          </w:rPr>
          <w:t>Bertolt Brecht</w:t>
        </w:r>
        <w:r w:rsidR="00B976F3" w:rsidRPr="00AD162B">
          <w:rPr>
            <w:rStyle w:val="Collegamentoipertestuale"/>
            <w:rFonts w:eastAsia="Times New Roman"/>
            <w:sz w:val="24"/>
            <w:szCs w:val="24"/>
          </w:rPr>
          <w:t xml:space="preserve"> (1898-1956) – Il commercio non è mai pacifico. Parole come «commercio pacifico» nella storia non </w:t>
        </w:r>
        <w:proofErr w:type="gramStart"/>
        <w:r w:rsidR="00B976F3" w:rsidRPr="00AD162B">
          <w:rPr>
            <w:rStyle w:val="Collegamentoipertestuale"/>
            <w:rFonts w:eastAsia="Times New Roman"/>
            <w:sz w:val="24"/>
            <w:szCs w:val="24"/>
          </w:rPr>
          <w:t>hanno</w:t>
        </w:r>
        <w:proofErr w:type="gramEnd"/>
        <w:r w:rsidR="00B976F3" w:rsidRPr="00AD162B">
          <w:rPr>
            <w:rStyle w:val="Collegamentoipertestuale"/>
            <w:rFonts w:eastAsia="Times New Roman"/>
            <w:sz w:val="24"/>
            <w:szCs w:val="24"/>
          </w:rPr>
          <w:t xml:space="preserve"> un posto. I confini che le merci non possono superare, </w:t>
        </w:r>
        <w:proofErr w:type="gramStart"/>
        <w:r w:rsidR="00B976F3" w:rsidRPr="00AD162B">
          <w:rPr>
            <w:rStyle w:val="Collegamentoipertestuale"/>
            <w:rFonts w:eastAsia="Times New Roman"/>
            <w:sz w:val="24"/>
            <w:szCs w:val="24"/>
          </w:rPr>
          <w:t>vengono</w:t>
        </w:r>
        <w:proofErr w:type="gramEnd"/>
        <w:r w:rsidR="00B976F3" w:rsidRPr="00AD162B">
          <w:rPr>
            <w:rStyle w:val="Collegamentoipertestuale"/>
            <w:rFonts w:eastAsia="Times New Roman"/>
            <w:sz w:val="24"/>
            <w:szCs w:val="24"/>
          </w:rPr>
          <w:t xml:space="preserve"> superati dagli eserciti.</w:t>
        </w:r>
      </w:hyperlink>
    </w:p>
    <w:p w14:paraId="1F08F2AB" w14:textId="74A026BE" w:rsidR="00B976F3" w:rsidRPr="00AD162B" w:rsidRDefault="00AA7DB6" w:rsidP="00FC30BE">
      <w:pPr>
        <w:pStyle w:val="Titolo1"/>
        <w:jc w:val="both"/>
        <w:rPr>
          <w:rFonts w:eastAsia="Times New Roman"/>
          <w:sz w:val="24"/>
          <w:szCs w:val="24"/>
        </w:rPr>
      </w:pPr>
      <w:hyperlink r:id="rId58" w:history="1">
        <w:r w:rsidR="00B976F3" w:rsidRPr="00AD162B">
          <w:rPr>
            <w:rStyle w:val="Collegamentoipertestuale"/>
            <w:rFonts w:eastAsia="Times New Roman"/>
            <w:color w:val="FF0000"/>
            <w:sz w:val="24"/>
            <w:szCs w:val="24"/>
          </w:rPr>
          <w:t>Brecht Bertolt</w:t>
        </w:r>
        <w:r w:rsidR="00B976F3" w:rsidRPr="00AD162B">
          <w:rPr>
            <w:rStyle w:val="Collegamentoipertestuale"/>
            <w:rFonts w:eastAsia="Times New Roman"/>
            <w:sz w:val="24"/>
            <w:szCs w:val="24"/>
          </w:rPr>
          <w:t xml:space="preserve"> – Cinque difficoltà per chi scrive la </w:t>
        </w:r>
        <w:proofErr w:type="gramStart"/>
        <w:r w:rsidR="00B976F3" w:rsidRPr="00AD162B">
          <w:rPr>
            <w:rStyle w:val="Collegamentoipertestuale"/>
            <w:rFonts w:eastAsia="Times New Roman"/>
            <w:sz w:val="24"/>
            <w:szCs w:val="24"/>
          </w:rPr>
          <w:t>verità</w:t>
        </w:r>
      </w:hyperlink>
      <w:proofErr w:type="gramEnd"/>
    </w:p>
    <w:p w14:paraId="3E3AC067" w14:textId="3EFB4846" w:rsidR="00B976F3" w:rsidRPr="00AD162B" w:rsidRDefault="00AA7DB6" w:rsidP="00FC30BE">
      <w:pPr>
        <w:pStyle w:val="Titolo1"/>
        <w:jc w:val="both"/>
        <w:rPr>
          <w:rStyle w:val="Collegamentoipertestuale"/>
          <w:rFonts w:eastAsia="Times New Roman"/>
          <w:sz w:val="24"/>
          <w:szCs w:val="24"/>
        </w:rPr>
      </w:pPr>
      <w:hyperlink r:id="rId59" w:history="1">
        <w:r w:rsidR="00B976F3" w:rsidRPr="00AD162B">
          <w:rPr>
            <w:rStyle w:val="Collegamentoipertestuale"/>
            <w:rFonts w:eastAsia="Times New Roman"/>
            <w:color w:val="FF0000"/>
            <w:sz w:val="24"/>
            <w:szCs w:val="24"/>
          </w:rPr>
          <w:t>Mario Brunello</w:t>
        </w:r>
        <w:r w:rsidR="00B976F3" w:rsidRPr="00AD162B">
          <w:rPr>
            <w:rStyle w:val="Collegamentoipertestuale"/>
            <w:rFonts w:eastAsia="Times New Roman"/>
            <w:sz w:val="24"/>
            <w:szCs w:val="24"/>
          </w:rPr>
          <w:t xml:space="preserve"> – </w:t>
        </w:r>
        <w:proofErr w:type="gramStart"/>
        <w:r w:rsidR="00B976F3" w:rsidRPr="00AD162B">
          <w:rPr>
            <w:rStyle w:val="Collegamentoipertestuale"/>
            <w:rFonts w:eastAsia="Times New Roman"/>
            <w:sz w:val="24"/>
            <w:szCs w:val="24"/>
          </w:rPr>
          <w:t>«</w:t>
        </w:r>
        <w:proofErr w:type="gramEnd"/>
        <w:r w:rsidR="00B976F3" w:rsidRPr="00AD162B">
          <w:rPr>
            <w:rStyle w:val="Collegamentoipertestuale"/>
            <w:rFonts w:eastAsia="Times New Roman"/>
            <w:sz w:val="24"/>
            <w:szCs w:val="24"/>
          </w:rPr>
          <w:t xml:space="preserve">Silenzio», Il Mulino, 2014. «Più </w:t>
        </w:r>
        <w:proofErr w:type="gramStart"/>
        <w:r w:rsidR="00B976F3" w:rsidRPr="00AD162B">
          <w:rPr>
            <w:rStyle w:val="Collegamentoipertestuale"/>
            <w:rFonts w:eastAsia="Times New Roman"/>
            <w:sz w:val="24"/>
            <w:szCs w:val="24"/>
          </w:rPr>
          <w:t>penso</w:t>
        </w:r>
        <w:proofErr w:type="gramEnd"/>
        <w:r w:rsidR="00B976F3" w:rsidRPr="00AD162B">
          <w:rPr>
            <w:rStyle w:val="Collegamentoipertestuale"/>
            <w:rFonts w:eastAsia="Times New Roman"/>
            <w:sz w:val="24"/>
            <w:szCs w:val="24"/>
          </w:rPr>
          <w:t xml:space="preserve"> al silenzio e più la musica mi parla»</w:t>
        </w:r>
      </w:hyperlink>
    </w:p>
    <w:p w14:paraId="3EE11189" w14:textId="77777777" w:rsidR="00FC30BE" w:rsidRPr="00AD162B" w:rsidRDefault="00AA7DB6" w:rsidP="00FC30BE">
      <w:pPr>
        <w:pStyle w:val="Titolo1"/>
        <w:jc w:val="both"/>
        <w:rPr>
          <w:rFonts w:eastAsia="Times New Roman"/>
          <w:sz w:val="24"/>
          <w:szCs w:val="24"/>
        </w:rPr>
      </w:pPr>
      <w:hyperlink r:id="rId60" w:history="1">
        <w:r w:rsidR="00FC30BE" w:rsidRPr="00AD162B">
          <w:rPr>
            <w:rStyle w:val="Collegamentoipertestuale"/>
            <w:rFonts w:eastAsia="Times New Roman"/>
            <w:color w:val="FF0000"/>
            <w:sz w:val="24"/>
            <w:szCs w:val="24"/>
          </w:rPr>
          <w:t xml:space="preserve">Georg </w:t>
        </w:r>
        <w:proofErr w:type="spellStart"/>
        <w:r w:rsidR="00FC30BE" w:rsidRPr="00AD162B">
          <w:rPr>
            <w:rStyle w:val="Collegamentoipertestuale"/>
            <w:rFonts w:eastAsia="Times New Roman"/>
            <w:color w:val="FF0000"/>
            <w:sz w:val="24"/>
            <w:szCs w:val="24"/>
          </w:rPr>
          <w:t>Büchner</w:t>
        </w:r>
        <w:proofErr w:type="spellEnd"/>
        <w:r w:rsidR="00FC30BE" w:rsidRPr="00AD162B">
          <w:rPr>
            <w:rStyle w:val="Collegamentoipertestuale"/>
            <w:rFonts w:eastAsia="Times New Roman"/>
            <w:color w:val="FF0000"/>
            <w:sz w:val="24"/>
            <w:szCs w:val="24"/>
          </w:rPr>
          <w:t xml:space="preserve"> </w:t>
        </w:r>
        <w:r w:rsidR="00FC30BE" w:rsidRPr="00AD162B">
          <w:rPr>
            <w:rStyle w:val="Collegamentoipertestuale"/>
            <w:rFonts w:eastAsia="Times New Roman"/>
            <w:sz w:val="24"/>
            <w:szCs w:val="24"/>
          </w:rPr>
          <w:t xml:space="preserve">(1813-1837) – La drammaturgia critica di un rivoluzionario: La morte di </w:t>
        </w:r>
        <w:proofErr w:type="spellStart"/>
        <w:r w:rsidR="00FC30BE" w:rsidRPr="00AD162B">
          <w:rPr>
            <w:rStyle w:val="Collegamentoipertestuale"/>
            <w:rFonts w:eastAsia="Times New Roman"/>
            <w:sz w:val="24"/>
            <w:szCs w:val="24"/>
          </w:rPr>
          <w:t>Danton</w:t>
        </w:r>
        <w:proofErr w:type="spellEnd"/>
        <w:r w:rsidR="00FC30BE" w:rsidRPr="00AD162B">
          <w:rPr>
            <w:rStyle w:val="Collegamentoipertestuale"/>
            <w:rFonts w:eastAsia="Times New Roman"/>
            <w:sz w:val="24"/>
            <w:szCs w:val="24"/>
          </w:rPr>
          <w:t xml:space="preserve"> – </w:t>
        </w:r>
        <w:proofErr w:type="spellStart"/>
        <w:r w:rsidR="00FC30BE" w:rsidRPr="00AD162B">
          <w:rPr>
            <w:rStyle w:val="Collegamentoipertestuale"/>
            <w:rFonts w:eastAsia="Times New Roman"/>
            <w:sz w:val="24"/>
            <w:szCs w:val="24"/>
          </w:rPr>
          <w:t>Leonce</w:t>
        </w:r>
        <w:proofErr w:type="spellEnd"/>
        <w:r w:rsidR="00FC30BE" w:rsidRPr="00AD162B">
          <w:rPr>
            <w:rStyle w:val="Collegamentoipertestuale"/>
            <w:rFonts w:eastAsia="Times New Roman"/>
            <w:sz w:val="24"/>
            <w:szCs w:val="24"/>
          </w:rPr>
          <w:t xml:space="preserve"> e Lena – </w:t>
        </w:r>
        <w:proofErr w:type="gramStart"/>
        <w:r w:rsidR="00FC30BE" w:rsidRPr="00AD162B">
          <w:rPr>
            <w:rStyle w:val="Collegamentoipertestuale"/>
            <w:rFonts w:eastAsia="Times New Roman"/>
            <w:sz w:val="24"/>
            <w:szCs w:val="24"/>
          </w:rPr>
          <w:t>Woyzeck</w:t>
        </w:r>
      </w:hyperlink>
      <w:proofErr w:type="gramEnd"/>
    </w:p>
    <w:p w14:paraId="680CE371" w14:textId="49108C02" w:rsidR="00B976F3" w:rsidRPr="00AD162B" w:rsidRDefault="00AA7DB6" w:rsidP="00FC30BE">
      <w:pPr>
        <w:pStyle w:val="Titolo1"/>
        <w:jc w:val="both"/>
        <w:rPr>
          <w:rStyle w:val="Collegamentoipertestuale"/>
          <w:rFonts w:eastAsia="Times New Roman"/>
          <w:sz w:val="24"/>
          <w:szCs w:val="24"/>
        </w:rPr>
      </w:pPr>
      <w:hyperlink r:id="rId61" w:history="1">
        <w:r w:rsidR="00B976F3" w:rsidRPr="00AD162B">
          <w:rPr>
            <w:rStyle w:val="Collegamentoipertestuale"/>
            <w:rFonts w:eastAsia="Times New Roman"/>
            <w:color w:val="FF0000"/>
            <w:sz w:val="24"/>
            <w:szCs w:val="24"/>
          </w:rPr>
          <w:t>Andrea Bulgarelli</w:t>
        </w:r>
        <w:r w:rsidR="00B976F3" w:rsidRPr="00AD162B">
          <w:rPr>
            <w:rStyle w:val="Collegamentoipertestuale"/>
            <w:rFonts w:eastAsia="Times New Roman"/>
            <w:sz w:val="24"/>
            <w:szCs w:val="24"/>
          </w:rPr>
          <w:t xml:space="preserve">, Alessandro </w:t>
        </w:r>
        <w:proofErr w:type="spellStart"/>
        <w:r w:rsidR="00B976F3" w:rsidRPr="00AD162B">
          <w:rPr>
            <w:rStyle w:val="Collegamentoipertestuale"/>
            <w:rFonts w:eastAsia="Times New Roman"/>
            <w:sz w:val="24"/>
            <w:szCs w:val="24"/>
          </w:rPr>
          <w:t>Monchietto</w:t>
        </w:r>
        <w:proofErr w:type="spellEnd"/>
        <w:r w:rsidR="00B976F3" w:rsidRPr="00AD162B">
          <w:rPr>
            <w:rStyle w:val="Collegamentoipertestuale"/>
            <w:rFonts w:eastAsia="Times New Roman"/>
            <w:sz w:val="24"/>
            <w:szCs w:val="24"/>
          </w:rPr>
          <w:t xml:space="preserve"> – SINISTRA E IDEOLOGIA DEL PROGRESSO</w:t>
        </w:r>
      </w:hyperlink>
    </w:p>
    <w:p w14:paraId="7B378ED9" w14:textId="77777777" w:rsidR="008B2E79" w:rsidRPr="00AD162B" w:rsidRDefault="00AA7DB6" w:rsidP="00DB7E34">
      <w:pPr>
        <w:pStyle w:val="Titolo1"/>
        <w:jc w:val="both"/>
        <w:rPr>
          <w:rStyle w:val="Collegamentoipertestuale"/>
          <w:rFonts w:eastAsia="Times New Roman"/>
          <w:sz w:val="24"/>
          <w:szCs w:val="24"/>
        </w:rPr>
      </w:pPr>
      <w:hyperlink r:id="rId62" w:history="1">
        <w:r w:rsidR="008B2E79" w:rsidRPr="00AD162B">
          <w:rPr>
            <w:rStyle w:val="Collegamentoipertestuale"/>
            <w:rFonts w:eastAsia="Times New Roman"/>
            <w:sz w:val="24"/>
            <w:szCs w:val="24"/>
          </w:rPr>
          <w:t xml:space="preserve">Luigi Tedeschi intervista </w:t>
        </w:r>
        <w:r w:rsidR="008B2E79" w:rsidRPr="00AD162B">
          <w:rPr>
            <w:rStyle w:val="Collegamentoipertestuale"/>
            <w:rFonts w:eastAsia="Times New Roman"/>
            <w:color w:val="FF0000"/>
            <w:sz w:val="24"/>
            <w:szCs w:val="24"/>
          </w:rPr>
          <w:t>Andrea Bulgarelli</w:t>
        </w:r>
        <w:r w:rsidR="008B2E79" w:rsidRPr="00AD162B">
          <w:rPr>
            <w:rStyle w:val="Collegamentoipertestuale"/>
            <w:rFonts w:eastAsia="Times New Roman"/>
            <w:sz w:val="24"/>
            <w:szCs w:val="24"/>
          </w:rPr>
          <w:t xml:space="preserve">, </w:t>
        </w:r>
        <w:proofErr w:type="gramStart"/>
        <w:r w:rsidR="008B2E79" w:rsidRPr="00AD162B">
          <w:rPr>
            <w:rStyle w:val="Collegamentoipertestuale"/>
            <w:rFonts w:eastAsia="Times New Roman"/>
            <w:sz w:val="24"/>
            <w:szCs w:val="24"/>
          </w:rPr>
          <w:t>coautore</w:t>
        </w:r>
        <w:proofErr w:type="gramEnd"/>
        <w:r w:rsidR="008B2E79" w:rsidRPr="00AD162B">
          <w:rPr>
            <w:rStyle w:val="Collegamentoipertestuale"/>
            <w:rFonts w:eastAsia="Times New Roman"/>
            <w:sz w:val="24"/>
            <w:szCs w:val="24"/>
          </w:rPr>
          <w:t xml:space="preserve"> con Costanzo </w:t>
        </w:r>
        <w:proofErr w:type="spellStart"/>
        <w:r w:rsidR="008B2E79" w:rsidRPr="00AD162B">
          <w:rPr>
            <w:rStyle w:val="Collegamentoipertestuale"/>
            <w:rFonts w:eastAsia="Times New Roman"/>
            <w:sz w:val="24"/>
            <w:szCs w:val="24"/>
          </w:rPr>
          <w:t>Preve</w:t>
        </w:r>
        <w:proofErr w:type="spellEnd"/>
        <w:r w:rsidR="008B2E79" w:rsidRPr="00AD162B">
          <w:rPr>
            <w:rStyle w:val="Collegamentoipertestuale"/>
            <w:rFonts w:eastAsia="Times New Roman"/>
            <w:sz w:val="24"/>
            <w:szCs w:val="24"/>
          </w:rPr>
          <w:t xml:space="preserve"> del libro “Collisioni – Dialogo su scienza, religione e filosofia”</w:t>
        </w:r>
      </w:hyperlink>
    </w:p>
    <w:p w14:paraId="650BD931" w14:textId="77777777" w:rsidR="00DB7E34" w:rsidRPr="00AD162B" w:rsidRDefault="00AA7DB6" w:rsidP="00DB7E34">
      <w:pPr>
        <w:pStyle w:val="Titolo2"/>
        <w:jc w:val="both"/>
        <w:rPr>
          <w:rFonts w:ascii="Times" w:eastAsia="Times New Roman" w:hAnsi="Times"/>
          <w:sz w:val="24"/>
          <w:szCs w:val="24"/>
        </w:rPr>
      </w:pPr>
      <w:hyperlink r:id="rId63" w:history="1">
        <w:r w:rsidR="00DB7E34" w:rsidRPr="00AD162B">
          <w:rPr>
            <w:rStyle w:val="Collegamentoipertestuale"/>
            <w:rFonts w:ascii="Times" w:eastAsia="Times New Roman" w:hAnsi="Times"/>
            <w:color w:val="FF0000"/>
            <w:sz w:val="24"/>
            <w:szCs w:val="24"/>
          </w:rPr>
          <w:t xml:space="preserve">Andrea Bulgarelli </w:t>
        </w:r>
        <w:r w:rsidR="00DB7E34" w:rsidRPr="00AD162B">
          <w:rPr>
            <w:rStyle w:val="Collegamentoipertestuale"/>
            <w:rFonts w:ascii="Times" w:eastAsia="Times New Roman" w:hAnsi="Times"/>
            <w:sz w:val="24"/>
            <w:szCs w:val="24"/>
          </w:rPr>
          <w:t xml:space="preserve">– </w:t>
        </w:r>
        <w:proofErr w:type="gramStart"/>
        <w:r w:rsidR="00DB7E34" w:rsidRPr="00AD162B">
          <w:rPr>
            <w:rStyle w:val="Collegamentoipertestuale"/>
            <w:rFonts w:ascii="Times" w:eastAsia="Times New Roman" w:hAnsi="Times"/>
            <w:sz w:val="24"/>
            <w:szCs w:val="24"/>
          </w:rPr>
          <w:t>«</w:t>
        </w:r>
        <w:proofErr w:type="gramEnd"/>
        <w:r w:rsidR="00DB7E34" w:rsidRPr="00AD162B">
          <w:rPr>
            <w:rStyle w:val="Collegamentoipertestuale"/>
            <w:rFonts w:ascii="Times" w:eastAsia="Times New Roman" w:hAnsi="Times"/>
            <w:sz w:val="24"/>
            <w:szCs w:val="24"/>
          </w:rPr>
          <w:t xml:space="preserve">Costanzo </w:t>
        </w:r>
        <w:proofErr w:type="spellStart"/>
        <w:r w:rsidR="00DB7E34" w:rsidRPr="00AD162B">
          <w:rPr>
            <w:rStyle w:val="Collegamentoipertestuale"/>
            <w:rFonts w:ascii="Times" w:eastAsia="Times New Roman" w:hAnsi="Times"/>
            <w:sz w:val="24"/>
            <w:szCs w:val="24"/>
          </w:rPr>
          <w:t>Preve</w:t>
        </w:r>
        <w:proofErr w:type="spellEnd"/>
        <w:r w:rsidR="00DB7E34" w:rsidRPr="00AD162B">
          <w:rPr>
            <w:rStyle w:val="Collegamentoipertestuale"/>
            <w:rFonts w:ascii="Times" w:eastAsia="Times New Roman" w:hAnsi="Times"/>
            <w:sz w:val="24"/>
            <w:szCs w:val="24"/>
          </w:rPr>
          <w:t xml:space="preserve"> marxiano», intervista a cura di Luigi Tedeschi sul libro “Invito allo Straniamento” II.</w:t>
        </w:r>
      </w:hyperlink>
    </w:p>
    <w:p w14:paraId="35525F8A" w14:textId="1AD7F5C1" w:rsidR="00B976F3" w:rsidRPr="00AD162B" w:rsidRDefault="00AA7DB6" w:rsidP="00C52E7D">
      <w:pPr>
        <w:pStyle w:val="Titolo1"/>
        <w:jc w:val="both"/>
        <w:rPr>
          <w:rFonts w:eastAsia="Times New Roman"/>
          <w:sz w:val="24"/>
          <w:szCs w:val="24"/>
        </w:rPr>
      </w:pPr>
      <w:hyperlink r:id="rId64" w:history="1">
        <w:r w:rsidR="00B976F3" w:rsidRPr="00AD162B">
          <w:rPr>
            <w:rStyle w:val="Collegamentoipertestuale"/>
            <w:rFonts w:eastAsia="Times New Roman"/>
            <w:color w:val="FF0000"/>
            <w:sz w:val="24"/>
            <w:szCs w:val="24"/>
          </w:rPr>
          <w:t xml:space="preserve">Edward </w:t>
        </w:r>
        <w:proofErr w:type="spellStart"/>
        <w:r w:rsidR="00B976F3" w:rsidRPr="00AD162B">
          <w:rPr>
            <w:rStyle w:val="Collegamentoipertestuale"/>
            <w:rFonts w:eastAsia="Times New Roman"/>
            <w:color w:val="FF0000"/>
            <w:sz w:val="24"/>
            <w:szCs w:val="24"/>
          </w:rPr>
          <w:t>Burne</w:t>
        </w:r>
        <w:proofErr w:type="spellEnd"/>
        <w:r w:rsidR="00B976F3" w:rsidRPr="00AD162B">
          <w:rPr>
            <w:rStyle w:val="Collegamentoipertestuale"/>
            <w:rFonts w:eastAsia="Times New Roman"/>
            <w:color w:val="FF0000"/>
            <w:sz w:val="24"/>
            <w:szCs w:val="24"/>
          </w:rPr>
          <w:t>-Jones</w:t>
        </w:r>
        <w:r w:rsidR="00B976F3" w:rsidRPr="00AD162B">
          <w:rPr>
            <w:rStyle w:val="Collegamentoipertestuale"/>
            <w:rFonts w:eastAsia="Times New Roman"/>
            <w:sz w:val="24"/>
            <w:szCs w:val="24"/>
          </w:rPr>
          <w:t xml:space="preserve"> (1833-1898) – La passione della lettura nella pittura</w:t>
        </w:r>
      </w:hyperlink>
    </w:p>
    <w:p w14:paraId="404C4258" w14:textId="77777777" w:rsidR="00B976F3" w:rsidRPr="00AD162B" w:rsidRDefault="00B976F3" w:rsidP="00C52E7D">
      <w:pPr>
        <w:pStyle w:val="Titolo1"/>
        <w:jc w:val="both"/>
        <w:rPr>
          <w:rFonts w:eastAsia="Times New Roman"/>
          <w:sz w:val="24"/>
          <w:szCs w:val="24"/>
        </w:rPr>
      </w:pPr>
    </w:p>
    <w:p w14:paraId="15D4B06E" w14:textId="77777777" w:rsidR="007663C7" w:rsidRPr="00AD162B" w:rsidRDefault="007663C7" w:rsidP="00A81ED8">
      <w:pPr>
        <w:pStyle w:val="Titolo1"/>
        <w:jc w:val="center"/>
        <w:rPr>
          <w:rFonts w:eastAsia="Times New Roman"/>
          <w:sz w:val="32"/>
          <w:szCs w:val="32"/>
        </w:rPr>
      </w:pPr>
      <w:r w:rsidRPr="00AD162B">
        <w:rPr>
          <w:rFonts w:eastAsia="Times New Roman"/>
          <w:sz w:val="32"/>
          <w:szCs w:val="32"/>
        </w:rPr>
        <w:t>C</w:t>
      </w:r>
    </w:p>
    <w:p w14:paraId="78D06E81" w14:textId="77777777" w:rsidR="00317C07" w:rsidRPr="00AD162B" w:rsidRDefault="00AA7DB6" w:rsidP="00317C07">
      <w:pPr>
        <w:pStyle w:val="Titolo1"/>
        <w:jc w:val="both"/>
        <w:rPr>
          <w:rFonts w:eastAsia="Times New Roman"/>
          <w:sz w:val="24"/>
          <w:szCs w:val="24"/>
        </w:rPr>
      </w:pPr>
      <w:hyperlink r:id="rId65" w:history="1">
        <w:r w:rsidR="00317C07" w:rsidRPr="00AD162B">
          <w:rPr>
            <w:rStyle w:val="Collegamentoipertestuale"/>
            <w:rFonts w:eastAsia="Times New Roman"/>
            <w:color w:val="FF0000"/>
            <w:sz w:val="24"/>
            <w:szCs w:val="24"/>
          </w:rPr>
          <w:t xml:space="preserve">Berta </w:t>
        </w:r>
        <w:proofErr w:type="spellStart"/>
        <w:r w:rsidR="00317C07" w:rsidRPr="00AD162B">
          <w:rPr>
            <w:rStyle w:val="Collegamentoipertestuale"/>
            <w:rFonts w:eastAsia="Times New Roman"/>
            <w:color w:val="FF0000"/>
            <w:sz w:val="24"/>
            <w:szCs w:val="24"/>
          </w:rPr>
          <w:t>Caceres</w:t>
        </w:r>
        <w:proofErr w:type="spellEnd"/>
        <w:r w:rsidR="00317C07" w:rsidRPr="00AD162B">
          <w:rPr>
            <w:rStyle w:val="Collegamentoipertestuale"/>
            <w:rFonts w:eastAsia="Times New Roman"/>
            <w:sz w:val="24"/>
            <w:szCs w:val="24"/>
          </w:rPr>
          <w:t xml:space="preserve"> – Aveva detto: </w:t>
        </w:r>
        <w:proofErr w:type="gramStart"/>
        <w:r w:rsidR="00317C07" w:rsidRPr="00AD162B">
          <w:rPr>
            <w:rStyle w:val="Collegamentoipertestuale"/>
            <w:rFonts w:eastAsia="Times New Roman"/>
            <w:sz w:val="24"/>
            <w:szCs w:val="24"/>
          </w:rPr>
          <w:t>«</w:t>
        </w:r>
        <w:proofErr w:type="gramEnd"/>
        <w:r w:rsidR="00317C07" w:rsidRPr="00AD162B">
          <w:rPr>
            <w:rStyle w:val="Collegamentoipertestuale"/>
            <w:rFonts w:eastAsia="Times New Roman"/>
            <w:sz w:val="24"/>
            <w:szCs w:val="24"/>
          </w:rPr>
          <w:t xml:space="preserve">Finire in carcere è il meno che ti possa capitare. Recentemente ci hanno sabotato l’auto su cui viaggiavamo, </w:t>
        </w:r>
        <w:proofErr w:type="gramStart"/>
        <w:r w:rsidR="00317C07" w:rsidRPr="00AD162B">
          <w:rPr>
            <w:rStyle w:val="Collegamentoipertestuale"/>
            <w:rFonts w:eastAsia="Times New Roman"/>
            <w:sz w:val="24"/>
            <w:szCs w:val="24"/>
          </w:rPr>
          <w:t>hanno</w:t>
        </w:r>
        <w:proofErr w:type="gramEnd"/>
        <w:r w:rsidR="00317C07" w:rsidRPr="00AD162B">
          <w:rPr>
            <w:rStyle w:val="Collegamentoipertestuale"/>
            <w:rFonts w:eastAsia="Times New Roman"/>
            <w:sz w:val="24"/>
            <w:szCs w:val="24"/>
          </w:rPr>
          <w:t xml:space="preserve"> minacciato la mia famiglia. In Honduras non esiste stato di diritto, ogni giorno è una scommessa». Il 2 marzo è </w:t>
        </w:r>
        <w:proofErr w:type="gramStart"/>
        <w:r w:rsidR="00317C07" w:rsidRPr="00AD162B">
          <w:rPr>
            <w:rStyle w:val="Collegamentoipertestuale"/>
            <w:rFonts w:eastAsia="Times New Roman"/>
            <w:sz w:val="24"/>
            <w:szCs w:val="24"/>
          </w:rPr>
          <w:t>stata</w:t>
        </w:r>
        <w:proofErr w:type="gramEnd"/>
        <w:r w:rsidR="00317C07" w:rsidRPr="00AD162B">
          <w:rPr>
            <w:rStyle w:val="Collegamentoipertestuale"/>
            <w:rFonts w:eastAsia="Times New Roman"/>
            <w:sz w:val="24"/>
            <w:szCs w:val="24"/>
          </w:rPr>
          <w:t xml:space="preserve"> assassinata.</w:t>
        </w:r>
      </w:hyperlink>
    </w:p>
    <w:p w14:paraId="206CD74A" w14:textId="229D38AE" w:rsidR="00C15C14" w:rsidRDefault="00AA7DB6" w:rsidP="00317C07">
      <w:pPr>
        <w:pStyle w:val="Titolo1"/>
        <w:jc w:val="both"/>
        <w:rPr>
          <w:rStyle w:val="Collegamentoipertestuale"/>
          <w:rFonts w:eastAsia="Times New Roman"/>
          <w:sz w:val="24"/>
          <w:szCs w:val="24"/>
        </w:rPr>
      </w:pPr>
      <w:hyperlink r:id="rId66" w:history="1">
        <w:r w:rsidR="00C15C14" w:rsidRPr="00AD162B">
          <w:rPr>
            <w:rStyle w:val="Collegamentoipertestuale"/>
            <w:rFonts w:eastAsia="Times New Roman"/>
            <w:color w:val="FF0000"/>
            <w:sz w:val="24"/>
            <w:szCs w:val="24"/>
          </w:rPr>
          <w:t>Italo Calvino</w:t>
        </w:r>
        <w:r w:rsidR="00C15C14" w:rsidRPr="00AD162B">
          <w:rPr>
            <w:rStyle w:val="Collegamentoipertestuale"/>
            <w:rFonts w:eastAsia="Times New Roman"/>
            <w:sz w:val="24"/>
            <w:szCs w:val="24"/>
          </w:rPr>
          <w:t xml:space="preserve"> (1923-1985) – L’inferno dei viventi non è qualcosa che sarà: se ce n’</w:t>
        </w:r>
        <w:proofErr w:type="gramStart"/>
        <w:r w:rsidR="00C15C14" w:rsidRPr="00AD162B">
          <w:rPr>
            <w:rStyle w:val="Collegamentoipertestuale"/>
            <w:rFonts w:eastAsia="Times New Roman"/>
            <w:sz w:val="24"/>
            <w:szCs w:val="24"/>
          </w:rPr>
          <w:t>è</w:t>
        </w:r>
        <w:proofErr w:type="gramEnd"/>
        <w:r w:rsidR="00C15C14" w:rsidRPr="00AD162B">
          <w:rPr>
            <w:rStyle w:val="Collegamentoipertestuale"/>
            <w:rFonts w:eastAsia="Times New Roman"/>
            <w:sz w:val="24"/>
            <w:szCs w:val="24"/>
          </w:rPr>
          <w:t xml:space="preserve"> uno è quello che è già qui, l’inferno che abitiamo tutti i giorni, che formiano stando insieme.</w:t>
        </w:r>
      </w:hyperlink>
    </w:p>
    <w:p w14:paraId="73898D26" w14:textId="77777777" w:rsidR="00CA4073" w:rsidRPr="00CA4073" w:rsidRDefault="00AA7DB6" w:rsidP="00CA4073">
      <w:pPr>
        <w:pStyle w:val="Titolo2"/>
        <w:jc w:val="both"/>
        <w:rPr>
          <w:rFonts w:ascii="Times" w:eastAsia="Times New Roman" w:hAnsi="Times"/>
          <w:sz w:val="24"/>
          <w:szCs w:val="24"/>
        </w:rPr>
      </w:pPr>
      <w:hyperlink r:id="rId67" w:history="1">
        <w:proofErr w:type="spellStart"/>
        <w:r w:rsidR="00CA4073" w:rsidRPr="00CA4073">
          <w:rPr>
            <w:rStyle w:val="Collegamentoipertestuale"/>
            <w:rFonts w:ascii="Times" w:eastAsia="Times New Roman" w:hAnsi="Times"/>
            <w:color w:val="FF0000"/>
            <w:sz w:val="24"/>
            <w:szCs w:val="24"/>
          </w:rPr>
          <w:t>Hélder</w:t>
        </w:r>
        <w:proofErr w:type="spellEnd"/>
        <w:r w:rsidR="00CA4073" w:rsidRPr="00CA4073">
          <w:rPr>
            <w:rStyle w:val="Collegamentoipertestuale"/>
            <w:rFonts w:ascii="Times" w:eastAsia="Times New Roman" w:hAnsi="Times"/>
            <w:color w:val="FF0000"/>
            <w:sz w:val="24"/>
            <w:szCs w:val="24"/>
          </w:rPr>
          <w:t xml:space="preserve"> Pessoa </w:t>
        </w:r>
        <w:proofErr w:type="spellStart"/>
        <w:r w:rsidR="00CA4073" w:rsidRPr="00CA4073">
          <w:rPr>
            <w:rStyle w:val="Collegamentoipertestuale"/>
            <w:rFonts w:ascii="Times" w:eastAsia="Times New Roman" w:hAnsi="Times"/>
            <w:color w:val="FF0000"/>
            <w:sz w:val="24"/>
            <w:szCs w:val="24"/>
          </w:rPr>
          <w:t>Câmara</w:t>
        </w:r>
        <w:proofErr w:type="spellEnd"/>
        <w:r w:rsidR="00CA4073" w:rsidRPr="00CA4073">
          <w:rPr>
            <w:rStyle w:val="Collegamentoipertestuale"/>
            <w:rFonts w:ascii="Times" w:eastAsia="Times New Roman" w:hAnsi="Times"/>
            <w:sz w:val="24"/>
            <w:szCs w:val="24"/>
          </w:rPr>
          <w:t xml:space="preserve"> (1909-1999) – Quando il tuo battello comincerà a mettere radici nell’immobilità del molo, prendi il largo!</w:t>
        </w:r>
        <w:proofErr w:type="gramStart"/>
      </w:hyperlink>
      <w:proofErr w:type="gramEnd"/>
    </w:p>
    <w:p w14:paraId="0A8BFA91" w14:textId="04942B0E" w:rsidR="00C15C14" w:rsidRPr="00AD162B" w:rsidRDefault="00AA7DB6" w:rsidP="004305B0">
      <w:pPr>
        <w:pStyle w:val="Titolo1"/>
        <w:jc w:val="both"/>
        <w:rPr>
          <w:rStyle w:val="Collegamentoipertestuale"/>
          <w:rFonts w:eastAsia="Times New Roman"/>
          <w:sz w:val="24"/>
          <w:szCs w:val="24"/>
        </w:rPr>
      </w:pPr>
      <w:hyperlink r:id="rId68" w:history="1">
        <w:r w:rsidR="00C15C14" w:rsidRPr="00AD162B">
          <w:rPr>
            <w:rStyle w:val="Collegamentoipertestuale"/>
            <w:rFonts w:eastAsia="Times New Roman"/>
            <w:color w:val="FF0000"/>
            <w:sz w:val="24"/>
            <w:szCs w:val="24"/>
          </w:rPr>
          <w:t>Cristina Campo</w:t>
        </w:r>
        <w:r w:rsidR="00C15C14" w:rsidRPr="00AD162B">
          <w:rPr>
            <w:rStyle w:val="Collegamentoipertestuale"/>
            <w:rFonts w:eastAsia="Times New Roman"/>
            <w:sz w:val="24"/>
            <w:szCs w:val="24"/>
          </w:rPr>
          <w:t xml:space="preserve"> (1923-1977) – Il mio pensiero non vi lascia. Lettere a Gianfranco Draghi e ad altri amici del periodo fiorentino, Adelphi, 2011.</w:t>
        </w:r>
      </w:hyperlink>
    </w:p>
    <w:p w14:paraId="2FEC8AE3" w14:textId="77777777" w:rsidR="004305B0" w:rsidRPr="00AD162B" w:rsidRDefault="00AA7DB6" w:rsidP="004305B0">
      <w:pPr>
        <w:pStyle w:val="Titolo1"/>
        <w:jc w:val="both"/>
        <w:rPr>
          <w:rFonts w:eastAsia="Times New Roman"/>
          <w:sz w:val="24"/>
          <w:szCs w:val="24"/>
        </w:rPr>
      </w:pPr>
      <w:hyperlink r:id="rId69" w:history="1">
        <w:r w:rsidR="004305B0" w:rsidRPr="00AD162B">
          <w:rPr>
            <w:rStyle w:val="Collegamentoipertestuale"/>
            <w:rFonts w:eastAsia="Times New Roman"/>
            <w:color w:val="FF0000"/>
            <w:sz w:val="24"/>
            <w:szCs w:val="24"/>
          </w:rPr>
          <w:t>Cristina Campo</w:t>
        </w:r>
        <w:r w:rsidR="004305B0" w:rsidRPr="00AD162B">
          <w:rPr>
            <w:rStyle w:val="Collegamentoipertestuale"/>
            <w:rFonts w:eastAsia="Times New Roman"/>
            <w:sz w:val="24"/>
            <w:szCs w:val="24"/>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3718477F" w14:textId="43446245" w:rsidR="00C15C14" w:rsidRPr="00AD162B" w:rsidRDefault="00AA7DB6" w:rsidP="004305B0">
      <w:pPr>
        <w:pStyle w:val="Titolo1"/>
        <w:jc w:val="both"/>
        <w:rPr>
          <w:rStyle w:val="Collegamentoipertestuale"/>
          <w:rFonts w:eastAsia="Times New Roman"/>
          <w:sz w:val="24"/>
          <w:szCs w:val="24"/>
        </w:rPr>
      </w:pPr>
      <w:hyperlink r:id="rId70" w:history="1">
        <w:r w:rsidR="00C15C14" w:rsidRPr="00AD162B">
          <w:rPr>
            <w:rStyle w:val="Collegamentoipertestuale"/>
            <w:rFonts w:eastAsia="Times New Roman"/>
            <w:color w:val="FF0000"/>
            <w:sz w:val="24"/>
            <w:szCs w:val="24"/>
          </w:rPr>
          <w:t xml:space="preserve">Albert </w:t>
        </w:r>
        <w:proofErr w:type="spellStart"/>
        <w:r w:rsidR="00C15C14" w:rsidRPr="00AD162B">
          <w:rPr>
            <w:rStyle w:val="Collegamentoipertestuale"/>
            <w:rFonts w:eastAsia="Times New Roman"/>
            <w:color w:val="FF0000"/>
            <w:sz w:val="24"/>
            <w:szCs w:val="24"/>
          </w:rPr>
          <w:t>Camus</w:t>
        </w:r>
        <w:proofErr w:type="spellEnd"/>
        <w:r w:rsidR="00C15C14" w:rsidRPr="00AD162B">
          <w:rPr>
            <w:rStyle w:val="Collegamentoipertestuale"/>
            <w:rFonts w:eastAsia="Times New Roman"/>
            <w:color w:val="FF0000"/>
            <w:sz w:val="24"/>
            <w:szCs w:val="24"/>
          </w:rPr>
          <w:t xml:space="preserve"> </w:t>
        </w:r>
        <w:r w:rsidR="00C15C14" w:rsidRPr="00AD162B">
          <w:rPr>
            <w:rStyle w:val="Collegamentoipertestuale"/>
            <w:rFonts w:eastAsia="Times New Roman"/>
            <w:sz w:val="24"/>
            <w:szCs w:val="24"/>
          </w:rPr>
          <w:t>(1913-1960) – Ogni autentica creazione è in realtà un regalo per il futuro.</w:t>
        </w:r>
      </w:hyperlink>
    </w:p>
    <w:p w14:paraId="4C705584" w14:textId="77777777" w:rsidR="00607BB3" w:rsidRPr="00AD162B" w:rsidRDefault="00AA7DB6" w:rsidP="00607BB3">
      <w:pPr>
        <w:pStyle w:val="Titolo1"/>
        <w:jc w:val="both"/>
        <w:rPr>
          <w:rFonts w:eastAsia="Times New Roman"/>
          <w:sz w:val="24"/>
          <w:szCs w:val="24"/>
        </w:rPr>
      </w:pPr>
      <w:hyperlink r:id="rId71" w:history="1">
        <w:r w:rsidR="00607BB3" w:rsidRPr="00AD162B">
          <w:rPr>
            <w:rStyle w:val="Collegamentoipertestuale"/>
            <w:rFonts w:eastAsia="Times New Roman"/>
            <w:color w:val="FF0000"/>
            <w:sz w:val="24"/>
            <w:szCs w:val="24"/>
          </w:rPr>
          <w:t xml:space="preserve">Albert </w:t>
        </w:r>
        <w:proofErr w:type="spellStart"/>
        <w:r w:rsidR="00607BB3" w:rsidRPr="00AD162B">
          <w:rPr>
            <w:rStyle w:val="Collegamentoipertestuale"/>
            <w:rFonts w:eastAsia="Times New Roman"/>
            <w:color w:val="FF0000"/>
            <w:sz w:val="24"/>
            <w:szCs w:val="24"/>
          </w:rPr>
          <w:t>Camus</w:t>
        </w:r>
        <w:proofErr w:type="spellEnd"/>
        <w:r w:rsidR="00607BB3" w:rsidRPr="00AD162B">
          <w:rPr>
            <w:rStyle w:val="Collegamentoipertestuale"/>
            <w:rFonts w:eastAsia="Times New Roman"/>
            <w:sz w:val="24"/>
            <w:szCs w:val="24"/>
          </w:rPr>
          <w:t xml:space="preserve"> (1913-1960) – Il teatro è un luogo di verità: è per me esattamente il più alto dei generi letterari e in ogni caso il più universale.</w:t>
        </w:r>
      </w:hyperlink>
    </w:p>
    <w:p w14:paraId="342C6AF7" w14:textId="77777777" w:rsidR="00EF1A31" w:rsidRPr="00AD162B" w:rsidRDefault="00AA7DB6" w:rsidP="009B79C7">
      <w:pPr>
        <w:pStyle w:val="Titolo1"/>
        <w:jc w:val="both"/>
        <w:rPr>
          <w:rStyle w:val="Collegamentoipertestuale"/>
          <w:rFonts w:eastAsia="Times New Roman"/>
          <w:sz w:val="24"/>
          <w:szCs w:val="24"/>
        </w:rPr>
      </w:pPr>
      <w:hyperlink r:id="rId72" w:history="1">
        <w:r w:rsidR="00EF1A31" w:rsidRPr="00AD162B">
          <w:rPr>
            <w:rStyle w:val="Collegamentoipertestuale"/>
            <w:rFonts w:eastAsia="Times New Roman"/>
            <w:color w:val="FF0000"/>
            <w:sz w:val="24"/>
            <w:szCs w:val="24"/>
          </w:rPr>
          <w:t xml:space="preserve">Luigi </w:t>
        </w:r>
        <w:proofErr w:type="spellStart"/>
        <w:r w:rsidR="00EF1A31" w:rsidRPr="00AD162B">
          <w:rPr>
            <w:rStyle w:val="Collegamentoipertestuale"/>
            <w:rFonts w:eastAsia="Times New Roman"/>
            <w:color w:val="FF0000"/>
            <w:sz w:val="24"/>
            <w:szCs w:val="24"/>
          </w:rPr>
          <w:t>Cancrini</w:t>
        </w:r>
        <w:proofErr w:type="spellEnd"/>
        <w:proofErr w:type="gramStart"/>
        <w:r w:rsidR="00EF1A31" w:rsidRPr="00AD162B">
          <w:rPr>
            <w:rStyle w:val="Collegamentoipertestuale"/>
            <w:rFonts w:eastAsia="Times New Roman"/>
            <w:sz w:val="24"/>
            <w:szCs w:val="24"/>
          </w:rPr>
          <w:t>  </w:t>
        </w:r>
        <w:proofErr w:type="gramEnd"/>
        <w:r w:rsidR="00EF1A31" w:rsidRPr="00AD162B">
          <w:rPr>
            <w:rStyle w:val="Collegamentoipertestuale"/>
            <w:rFonts w:eastAsia="Times New Roman"/>
            <w:sz w:val="24"/>
            <w:szCs w:val="24"/>
          </w:rPr>
          <w:t xml:space="preserve">– Dialoghi con il figlio. </w:t>
        </w:r>
        <w:proofErr w:type="gramStart"/>
        <w:r w:rsidR="00EF1A31" w:rsidRPr="00AD162B">
          <w:rPr>
            <w:rStyle w:val="Collegamentoipertestuale"/>
            <w:rFonts w:eastAsia="Times New Roman"/>
            <w:sz w:val="24"/>
            <w:szCs w:val="24"/>
          </w:rPr>
          <w:t>«</w:t>
        </w:r>
        <w:proofErr w:type="gramEnd"/>
        <w:r w:rsidR="00EF1A31" w:rsidRPr="00AD162B">
          <w:rPr>
            <w:rStyle w:val="Collegamentoipertestuale"/>
            <w:rFonts w:eastAsia="Times New Roman"/>
            <w:sz w:val="24"/>
            <w:szCs w:val="24"/>
          </w:rPr>
          <w:t xml:space="preserve">Che cos’è il comunismo, papà?». L’uomo costruisce anche secondo le leggi della bellezza. La cosa di cui </w:t>
        </w:r>
        <w:proofErr w:type="spellStart"/>
        <w:r w:rsidR="00EF1A31" w:rsidRPr="00AD162B">
          <w:rPr>
            <w:rStyle w:val="Collegamentoipertestuale"/>
            <w:rFonts w:eastAsia="Times New Roman"/>
            <w:sz w:val="24"/>
            <w:szCs w:val="24"/>
          </w:rPr>
          <w:t>Marx</w:t>
        </w:r>
        <w:proofErr w:type="spellEnd"/>
        <w:r w:rsidR="00EF1A31" w:rsidRPr="00AD162B">
          <w:rPr>
            <w:rStyle w:val="Collegamentoipertestuale"/>
            <w:rFonts w:eastAsia="Times New Roman"/>
            <w:sz w:val="24"/>
            <w:szCs w:val="24"/>
          </w:rPr>
          <w:t xml:space="preserve"> era spaventato, allora, era soprattutto l’idea per cui il comunista «rozzo» avrebbe mantenuto una tendenza a ragionare in termini di oggetti invece che di </w:t>
        </w:r>
        <w:proofErr w:type="gramStart"/>
        <w:r w:rsidR="00EF1A31" w:rsidRPr="00AD162B">
          <w:rPr>
            <w:rStyle w:val="Collegamentoipertestuale"/>
            <w:rFonts w:eastAsia="Times New Roman"/>
            <w:sz w:val="24"/>
            <w:szCs w:val="24"/>
          </w:rPr>
          <w:t>persone</w:t>
        </w:r>
      </w:hyperlink>
      <w:proofErr w:type="gramEnd"/>
    </w:p>
    <w:p w14:paraId="04FFA2C8" w14:textId="77777777" w:rsidR="009B79C7" w:rsidRPr="00AD162B" w:rsidRDefault="00AA7DB6" w:rsidP="009B79C7">
      <w:pPr>
        <w:pStyle w:val="Titolo1"/>
        <w:jc w:val="both"/>
        <w:rPr>
          <w:rFonts w:eastAsia="Times New Roman"/>
          <w:sz w:val="24"/>
          <w:szCs w:val="24"/>
        </w:rPr>
      </w:pPr>
      <w:hyperlink r:id="rId73" w:history="1">
        <w:proofErr w:type="spellStart"/>
        <w:r w:rsidR="009B79C7" w:rsidRPr="00AD162B">
          <w:rPr>
            <w:rStyle w:val="Collegamentoipertestuale"/>
            <w:rFonts w:eastAsia="Times New Roman"/>
            <w:color w:val="FF0000"/>
            <w:sz w:val="24"/>
            <w:szCs w:val="24"/>
          </w:rPr>
          <w:t>Chandra</w:t>
        </w:r>
        <w:proofErr w:type="spellEnd"/>
        <w:r w:rsidR="009B79C7" w:rsidRPr="00AD162B">
          <w:rPr>
            <w:rStyle w:val="Collegamentoipertestuale"/>
            <w:rFonts w:eastAsia="Times New Roman"/>
            <w:color w:val="FF0000"/>
            <w:sz w:val="24"/>
            <w:szCs w:val="24"/>
          </w:rPr>
          <w:t xml:space="preserve"> Livia </w:t>
        </w:r>
        <w:proofErr w:type="spellStart"/>
        <w:r w:rsidR="009B79C7" w:rsidRPr="00AD162B">
          <w:rPr>
            <w:rStyle w:val="Collegamentoipertestuale"/>
            <w:rFonts w:eastAsia="Times New Roman"/>
            <w:color w:val="FF0000"/>
            <w:sz w:val="24"/>
            <w:szCs w:val="24"/>
          </w:rPr>
          <w:t>Candiani</w:t>
        </w:r>
        <w:proofErr w:type="spellEnd"/>
        <w:r w:rsidR="009B79C7" w:rsidRPr="00AD162B">
          <w:rPr>
            <w:rStyle w:val="Collegamentoipertestuale"/>
            <w:rFonts w:eastAsia="Times New Roman"/>
            <w:sz w:val="24"/>
            <w:szCs w:val="24"/>
          </w:rPr>
          <w:t xml:space="preserve"> – Mappa per l’ascolto. Per ascoltare bisogna aver fame e anche sete. Dunque, abbraccia le parole come fanno le rondini col cielo, tuffandosi, aperte all’</w:t>
        </w:r>
        <w:proofErr w:type="gramStart"/>
        <w:r w:rsidR="009B79C7" w:rsidRPr="00AD162B">
          <w:rPr>
            <w:rStyle w:val="Collegamentoipertestuale"/>
            <w:rFonts w:eastAsia="Times New Roman"/>
            <w:sz w:val="24"/>
            <w:szCs w:val="24"/>
          </w:rPr>
          <w:t>infinito</w:t>
        </w:r>
      </w:hyperlink>
      <w:proofErr w:type="gramEnd"/>
    </w:p>
    <w:p w14:paraId="397B9D2B" w14:textId="317AD506" w:rsidR="00C15C14" w:rsidRPr="00AD162B" w:rsidRDefault="00AA7DB6" w:rsidP="009B79C7">
      <w:pPr>
        <w:pStyle w:val="Titolo1"/>
        <w:jc w:val="both"/>
        <w:rPr>
          <w:rFonts w:eastAsia="Times New Roman"/>
          <w:sz w:val="24"/>
          <w:szCs w:val="24"/>
        </w:rPr>
      </w:pPr>
      <w:hyperlink r:id="rId74" w:history="1">
        <w:r w:rsidR="00C15C14" w:rsidRPr="00AD162B">
          <w:rPr>
            <w:rStyle w:val="Collegamentoipertestuale"/>
            <w:rFonts w:eastAsia="Times New Roman"/>
            <w:color w:val="FF0000"/>
            <w:sz w:val="24"/>
            <w:szCs w:val="24"/>
          </w:rPr>
          <w:t>Elias Canetti</w:t>
        </w:r>
        <w:r w:rsidR="00C15C14" w:rsidRPr="00AD162B">
          <w:rPr>
            <w:rStyle w:val="Collegamentoipertestuale"/>
            <w:rFonts w:eastAsia="Times New Roman"/>
            <w:sz w:val="24"/>
            <w:szCs w:val="24"/>
          </w:rPr>
          <w:t xml:space="preserve"> – Ci sono libri che si </w:t>
        </w:r>
        <w:proofErr w:type="gramStart"/>
        <w:r w:rsidR="00C15C14" w:rsidRPr="00AD162B">
          <w:rPr>
            <w:rStyle w:val="Collegamentoipertestuale"/>
            <w:rFonts w:eastAsia="Times New Roman"/>
            <w:sz w:val="24"/>
            <w:szCs w:val="24"/>
          </w:rPr>
          <w:t>posseggono</w:t>
        </w:r>
        <w:proofErr w:type="gramEnd"/>
        <w:r w:rsidR="00C15C14" w:rsidRPr="00AD162B">
          <w:rPr>
            <w:rStyle w:val="Collegamentoipertestuale"/>
            <w:rFonts w:eastAsia="Times New Roman"/>
            <w:sz w:val="24"/>
            <w:szCs w:val="24"/>
          </w:rPr>
          <w:t xml:space="preserve"> da vent’anni senza leggerli …</w:t>
        </w:r>
      </w:hyperlink>
    </w:p>
    <w:p w14:paraId="56493FC7" w14:textId="504B067E" w:rsidR="00C15C14" w:rsidRPr="00AD162B" w:rsidRDefault="00AA7DB6" w:rsidP="009B79C7">
      <w:pPr>
        <w:pStyle w:val="Titolo1"/>
        <w:jc w:val="both"/>
        <w:rPr>
          <w:rFonts w:eastAsia="Times New Roman"/>
          <w:sz w:val="24"/>
          <w:szCs w:val="24"/>
        </w:rPr>
      </w:pPr>
      <w:hyperlink r:id="rId75" w:history="1">
        <w:r w:rsidR="00C15C14" w:rsidRPr="00AD162B">
          <w:rPr>
            <w:rStyle w:val="Collegamentoipertestuale"/>
            <w:rFonts w:eastAsia="Times New Roman"/>
            <w:color w:val="FF0000"/>
            <w:sz w:val="24"/>
            <w:szCs w:val="24"/>
          </w:rPr>
          <w:t>Elias Canetti</w:t>
        </w:r>
        <w:r w:rsidR="00C15C14" w:rsidRPr="00AD162B">
          <w:rPr>
            <w:rStyle w:val="Collegamentoipertestuale"/>
            <w:rFonts w:eastAsia="Times New Roman"/>
            <w:sz w:val="24"/>
            <w:szCs w:val="24"/>
          </w:rPr>
          <w:t xml:space="preserve"> (1905-1994)– L’opera sopravvive perché contiene pura quantità di vita e lo scrittore coinvolge tutti </w:t>
        </w:r>
        <w:proofErr w:type="gramStart"/>
        <w:r w:rsidR="00C15C14" w:rsidRPr="00AD162B">
          <w:rPr>
            <w:rStyle w:val="Collegamentoipertestuale"/>
            <w:rFonts w:eastAsia="Times New Roman"/>
            <w:sz w:val="24"/>
            <w:szCs w:val="24"/>
          </w:rPr>
          <w:t>coloro</w:t>
        </w:r>
        <w:proofErr w:type="gramEnd"/>
        <w:r w:rsidR="00C15C14" w:rsidRPr="00AD162B">
          <w:rPr>
            <w:rStyle w:val="Collegamentoipertestuale"/>
            <w:rFonts w:eastAsia="Times New Roman"/>
            <w:sz w:val="24"/>
            <w:szCs w:val="24"/>
          </w:rPr>
          <w:t xml:space="preserve"> che sono con lui nell’immortalità dell’opera.</w:t>
        </w:r>
      </w:hyperlink>
    </w:p>
    <w:p w14:paraId="5320A83B" w14:textId="6944FC44" w:rsidR="00C15C14" w:rsidRPr="00AD162B" w:rsidRDefault="00AA7DB6" w:rsidP="00C52E7D">
      <w:pPr>
        <w:pStyle w:val="Titolo1"/>
        <w:jc w:val="both"/>
        <w:rPr>
          <w:rFonts w:eastAsia="Times New Roman"/>
          <w:sz w:val="24"/>
          <w:szCs w:val="24"/>
        </w:rPr>
      </w:pPr>
      <w:hyperlink r:id="rId76" w:history="1">
        <w:r w:rsidR="00C15C14" w:rsidRPr="00AD162B">
          <w:rPr>
            <w:rStyle w:val="Collegamentoipertestuale"/>
            <w:rFonts w:eastAsia="Times New Roman"/>
            <w:color w:val="FF0000"/>
            <w:sz w:val="24"/>
            <w:szCs w:val="24"/>
          </w:rPr>
          <w:t xml:space="preserve">A. L. Care </w:t>
        </w:r>
        <w:r w:rsidR="00C15C14" w:rsidRPr="00AD162B">
          <w:rPr>
            <w:rStyle w:val="Collegamentoipertestuale"/>
            <w:rFonts w:eastAsia="Times New Roman"/>
            <w:sz w:val="24"/>
            <w:szCs w:val="24"/>
          </w:rPr>
          <w:t xml:space="preserve">– Si </w:t>
        </w:r>
        <w:proofErr w:type="gramStart"/>
        <w:r w:rsidR="00C15C14" w:rsidRPr="00AD162B">
          <w:rPr>
            <w:rStyle w:val="Collegamentoipertestuale"/>
            <w:rFonts w:eastAsia="Times New Roman"/>
            <w:sz w:val="24"/>
            <w:szCs w:val="24"/>
          </w:rPr>
          <w:t>rende necessario</w:t>
        </w:r>
        <w:proofErr w:type="gramEnd"/>
        <w:r w:rsidR="00C15C14" w:rsidRPr="00AD162B">
          <w:rPr>
            <w:rStyle w:val="Collegamentoipertestuale"/>
            <w:rFonts w:eastAsia="Times New Roman"/>
            <w:sz w:val="24"/>
            <w:szCs w:val="24"/>
          </w:rPr>
          <w:t xml:space="preserve"> essere vulnerabili per essere capaci di nutrire e di lasciarsi nutrire di amore</w:t>
        </w:r>
      </w:hyperlink>
    </w:p>
    <w:p w14:paraId="26E2D1B3" w14:textId="168EBD82" w:rsidR="00C15C14" w:rsidRPr="00AD162B" w:rsidRDefault="00AA7DB6" w:rsidP="00C52E7D">
      <w:pPr>
        <w:pStyle w:val="Titolo1"/>
        <w:jc w:val="both"/>
        <w:rPr>
          <w:rFonts w:eastAsia="Times New Roman"/>
          <w:sz w:val="24"/>
          <w:szCs w:val="24"/>
        </w:rPr>
      </w:pPr>
      <w:hyperlink r:id="rId77" w:history="1">
        <w:r w:rsidR="00C15C14" w:rsidRPr="00AD162B">
          <w:rPr>
            <w:rStyle w:val="Collegamentoipertestuale"/>
            <w:rFonts w:eastAsia="Times New Roman"/>
            <w:color w:val="FF0000"/>
            <w:sz w:val="24"/>
            <w:szCs w:val="24"/>
          </w:rPr>
          <w:t>Carlo Carrara</w:t>
        </w:r>
        <w:r w:rsidR="00C15C14" w:rsidRPr="00AD162B">
          <w:rPr>
            <w:rStyle w:val="Collegamentoipertestuale"/>
            <w:rFonts w:eastAsia="Times New Roman"/>
            <w:sz w:val="24"/>
            <w:szCs w:val="24"/>
          </w:rPr>
          <w:t xml:space="preserve"> – La domanda del senso. Per una filosofia del “</w:t>
        </w:r>
        <w:proofErr w:type="spellStart"/>
        <w:r w:rsidR="00C15C14" w:rsidRPr="00AD162B">
          <w:rPr>
            <w:rStyle w:val="Collegamentoipertestuale"/>
            <w:rFonts w:eastAsia="Times New Roman"/>
            <w:sz w:val="24"/>
            <w:szCs w:val="24"/>
          </w:rPr>
          <w:t>ri</w:t>
        </w:r>
        <w:proofErr w:type="spellEnd"/>
        <w:r w:rsidR="00C15C14" w:rsidRPr="00AD162B">
          <w:rPr>
            <w:rStyle w:val="Collegamentoipertestuale"/>
            <w:rFonts w:eastAsia="Times New Roman"/>
            <w:sz w:val="24"/>
            <w:szCs w:val="24"/>
          </w:rPr>
          <w:t>-trovamento”</w:t>
        </w:r>
      </w:hyperlink>
    </w:p>
    <w:p w14:paraId="669399F0" w14:textId="7D08E0EA" w:rsidR="00C15C14" w:rsidRPr="00AD162B" w:rsidRDefault="00AA7DB6" w:rsidP="00C52E7D">
      <w:pPr>
        <w:pStyle w:val="Titolo1"/>
        <w:jc w:val="both"/>
        <w:rPr>
          <w:rFonts w:eastAsia="Times New Roman"/>
          <w:sz w:val="24"/>
          <w:szCs w:val="24"/>
        </w:rPr>
      </w:pPr>
      <w:hyperlink r:id="rId78" w:history="1">
        <w:r w:rsidR="00C15C14" w:rsidRPr="00AD162B">
          <w:rPr>
            <w:rStyle w:val="Collegamentoipertestuale"/>
            <w:rFonts w:eastAsia="Times New Roman"/>
            <w:color w:val="FF0000"/>
            <w:sz w:val="24"/>
            <w:szCs w:val="24"/>
          </w:rPr>
          <w:t xml:space="preserve">Carlos </w:t>
        </w:r>
        <w:proofErr w:type="spellStart"/>
        <w:r w:rsidR="00C15C14" w:rsidRPr="00AD162B">
          <w:rPr>
            <w:rStyle w:val="Collegamentoipertestuale"/>
            <w:rFonts w:eastAsia="Times New Roman"/>
            <w:color w:val="FF0000"/>
            <w:sz w:val="24"/>
            <w:szCs w:val="24"/>
          </w:rPr>
          <w:t>Castaneda</w:t>
        </w:r>
        <w:proofErr w:type="spellEnd"/>
        <w:r w:rsidR="00C15C14" w:rsidRPr="00AD162B">
          <w:rPr>
            <w:rStyle w:val="Collegamentoipertestuale"/>
            <w:rFonts w:eastAsia="Times New Roman"/>
            <w:color w:val="FF0000"/>
            <w:sz w:val="24"/>
            <w:szCs w:val="24"/>
          </w:rPr>
          <w:t>–</w:t>
        </w:r>
        <w:r w:rsidR="00C15C14" w:rsidRPr="00AD162B">
          <w:rPr>
            <w:rStyle w:val="Collegamentoipertestuale"/>
            <w:rFonts w:eastAsia="Times New Roman"/>
            <w:sz w:val="24"/>
            <w:szCs w:val="24"/>
          </w:rPr>
          <w:t xml:space="preserve"> «A scuola dallo stregone». I quattro nemici naturali dell’uomo di conoscenza: la paura, la lucidità, il potere, la vecchiaia</w:t>
        </w:r>
      </w:hyperlink>
    </w:p>
    <w:p w14:paraId="47858B31" w14:textId="58A97627" w:rsidR="00C15C14" w:rsidRPr="00AD162B" w:rsidRDefault="00AA7DB6" w:rsidP="00C52E7D">
      <w:pPr>
        <w:pStyle w:val="Titolo1"/>
        <w:jc w:val="both"/>
        <w:rPr>
          <w:rFonts w:eastAsia="Times New Roman"/>
          <w:sz w:val="24"/>
          <w:szCs w:val="24"/>
        </w:rPr>
      </w:pPr>
      <w:hyperlink r:id="rId79" w:history="1">
        <w:r w:rsidR="00C15C14" w:rsidRPr="00AD162B">
          <w:rPr>
            <w:rStyle w:val="Collegamentoipertestuale"/>
            <w:rFonts w:eastAsia="Times New Roman"/>
            <w:color w:val="FF0000"/>
            <w:sz w:val="24"/>
            <w:szCs w:val="24"/>
          </w:rPr>
          <w:t xml:space="preserve">Augusto </w:t>
        </w:r>
        <w:proofErr w:type="spellStart"/>
        <w:r w:rsidR="00C15C14" w:rsidRPr="00AD162B">
          <w:rPr>
            <w:rStyle w:val="Collegamentoipertestuale"/>
            <w:rFonts w:eastAsia="Times New Roman"/>
            <w:color w:val="FF0000"/>
            <w:sz w:val="24"/>
            <w:szCs w:val="24"/>
          </w:rPr>
          <w:t>Cavadi</w:t>
        </w:r>
        <w:proofErr w:type="spellEnd"/>
        <w:r w:rsidR="00C15C14" w:rsidRPr="00AD162B">
          <w:rPr>
            <w:rStyle w:val="Collegamentoipertestuale"/>
            <w:rFonts w:eastAsia="Times New Roman"/>
            <w:sz w:val="24"/>
            <w:szCs w:val="24"/>
          </w:rPr>
          <w:t xml:space="preserve"> – </w:t>
        </w:r>
        <w:proofErr w:type="gramStart"/>
        <w:r w:rsidR="00C15C14" w:rsidRPr="00AD162B">
          <w:rPr>
            <w:rStyle w:val="Collegamentoipertestuale"/>
            <w:rFonts w:eastAsia="Times New Roman"/>
            <w:sz w:val="24"/>
            <w:szCs w:val="24"/>
          </w:rPr>
          <w:t>Ideologia “gender” e dintorni</w:t>
        </w:r>
        <w:proofErr w:type="gramEnd"/>
        <w:r w:rsidR="00C15C14" w:rsidRPr="00AD162B">
          <w:rPr>
            <w:rStyle w:val="Collegamentoipertestuale"/>
            <w:rFonts w:eastAsia="Times New Roman"/>
            <w:sz w:val="24"/>
            <w:szCs w:val="24"/>
          </w:rPr>
          <w:t>. Qualche chiarimento lessicale.</w:t>
        </w:r>
      </w:hyperlink>
    </w:p>
    <w:p w14:paraId="6939AC11" w14:textId="7826ADD3" w:rsidR="00C15C14" w:rsidRPr="00AD162B" w:rsidRDefault="00AA7DB6" w:rsidP="00C52E7D">
      <w:pPr>
        <w:pStyle w:val="Titolo1"/>
        <w:jc w:val="both"/>
        <w:rPr>
          <w:rStyle w:val="Collegamentoipertestuale"/>
          <w:rFonts w:eastAsia="Times New Roman"/>
          <w:sz w:val="24"/>
          <w:szCs w:val="24"/>
        </w:rPr>
      </w:pPr>
      <w:hyperlink r:id="rId80" w:history="1">
        <w:r w:rsidR="00C15C14" w:rsidRPr="00AD162B">
          <w:rPr>
            <w:rStyle w:val="Collegamentoipertestuale"/>
            <w:rFonts w:eastAsia="Times New Roman"/>
            <w:color w:val="FF0000"/>
            <w:sz w:val="24"/>
            <w:szCs w:val="24"/>
          </w:rPr>
          <w:t xml:space="preserve">Augusto </w:t>
        </w:r>
        <w:proofErr w:type="spellStart"/>
        <w:r w:rsidR="00C15C14" w:rsidRPr="00AD162B">
          <w:rPr>
            <w:rStyle w:val="Collegamentoipertestuale"/>
            <w:rFonts w:eastAsia="Times New Roman"/>
            <w:color w:val="FF0000"/>
            <w:sz w:val="24"/>
            <w:szCs w:val="24"/>
          </w:rPr>
          <w:t>Cavadi</w:t>
        </w:r>
        <w:proofErr w:type="spellEnd"/>
        <w:r w:rsidR="00C15C14" w:rsidRPr="00AD162B">
          <w:rPr>
            <w:rStyle w:val="Collegamentoipertestuale"/>
            <w:rFonts w:eastAsia="Times New Roman"/>
            <w:sz w:val="24"/>
            <w:szCs w:val="24"/>
          </w:rPr>
          <w:t xml:space="preserve"> – Il saggio di N. Pollastri: «Consulente filosofico </w:t>
        </w:r>
        <w:proofErr w:type="gramStart"/>
        <w:r w:rsidR="00C15C14" w:rsidRPr="00AD162B">
          <w:rPr>
            <w:rStyle w:val="Collegamentoipertestuale"/>
            <w:rFonts w:eastAsia="Times New Roman"/>
            <w:sz w:val="24"/>
            <w:szCs w:val="24"/>
          </w:rPr>
          <w:t>cercasi»</w:t>
        </w:r>
      </w:hyperlink>
      <w:proofErr w:type="gramEnd"/>
    </w:p>
    <w:p w14:paraId="3987217A" w14:textId="228F4222" w:rsidR="00F7739A" w:rsidRPr="00AD162B" w:rsidRDefault="00AA7DB6" w:rsidP="00C52E7D">
      <w:pPr>
        <w:pStyle w:val="Titolo1"/>
        <w:jc w:val="both"/>
        <w:rPr>
          <w:rStyle w:val="Collegamentoipertestuale"/>
          <w:rFonts w:eastAsia="Times New Roman"/>
          <w:color w:val="auto"/>
          <w:sz w:val="24"/>
          <w:szCs w:val="24"/>
          <w:u w:val="none"/>
        </w:rPr>
      </w:pPr>
      <w:hyperlink r:id="rId81" w:history="1">
        <w:r w:rsidR="00F7739A" w:rsidRPr="00AD162B">
          <w:rPr>
            <w:rStyle w:val="Collegamentoipertestuale"/>
            <w:rFonts w:eastAsia="Times New Roman"/>
            <w:color w:val="FF0000"/>
            <w:sz w:val="24"/>
            <w:szCs w:val="24"/>
          </w:rPr>
          <w:t xml:space="preserve">Augusto </w:t>
        </w:r>
        <w:proofErr w:type="spellStart"/>
        <w:r w:rsidR="00F7739A" w:rsidRPr="00AD162B">
          <w:rPr>
            <w:rStyle w:val="Collegamentoipertestuale"/>
            <w:rFonts w:eastAsia="Times New Roman"/>
            <w:color w:val="FF0000"/>
            <w:sz w:val="24"/>
            <w:szCs w:val="24"/>
          </w:rPr>
          <w:t>Cavadi</w:t>
        </w:r>
        <w:proofErr w:type="spellEnd"/>
        <w:r w:rsidR="00F7739A" w:rsidRPr="00AD162B">
          <w:rPr>
            <w:rStyle w:val="Collegamentoipertestuale"/>
            <w:rFonts w:eastAsia="Times New Roman"/>
            <w:sz w:val="24"/>
            <w:szCs w:val="24"/>
          </w:rPr>
          <w:t xml:space="preserve"> – Perché il Sud non decolla?</w:t>
        </w:r>
        <w:proofErr w:type="gramStart"/>
      </w:hyperlink>
      <w:proofErr w:type="gramEnd"/>
    </w:p>
    <w:p w14:paraId="648AFD23" w14:textId="7EE77AEC" w:rsidR="00C15C14" w:rsidRPr="00AD162B" w:rsidRDefault="00AA7DB6" w:rsidP="00C52E7D">
      <w:pPr>
        <w:pStyle w:val="Titolo1"/>
        <w:jc w:val="both"/>
        <w:rPr>
          <w:rStyle w:val="Collegamentoipertestuale"/>
          <w:rFonts w:eastAsia="Times New Roman"/>
          <w:sz w:val="24"/>
          <w:szCs w:val="24"/>
        </w:rPr>
      </w:pPr>
      <w:hyperlink r:id="rId82" w:history="1">
        <w:r w:rsidR="00C15C14" w:rsidRPr="00AD162B">
          <w:rPr>
            <w:rStyle w:val="Collegamentoipertestuale"/>
            <w:rFonts w:eastAsia="Times New Roman"/>
            <w:color w:val="FF0000"/>
            <w:sz w:val="24"/>
            <w:szCs w:val="24"/>
          </w:rPr>
          <w:t>Gianluca Cavallo</w:t>
        </w:r>
        <w:r w:rsidR="00C15C14" w:rsidRPr="00AD162B">
          <w:rPr>
            <w:rStyle w:val="Collegamentoipertestuale"/>
            <w:rFonts w:eastAsia="Times New Roman"/>
            <w:sz w:val="24"/>
            <w:szCs w:val="24"/>
          </w:rPr>
          <w:t xml:space="preserve"> – Potere e natura umana. Paradigmi a confronto</w:t>
        </w:r>
      </w:hyperlink>
    </w:p>
    <w:p w14:paraId="431E164F" w14:textId="77777777" w:rsidR="00C15C14" w:rsidRDefault="00AA7DB6" w:rsidP="00C52E7D">
      <w:pPr>
        <w:pStyle w:val="Titolo1"/>
        <w:jc w:val="both"/>
        <w:rPr>
          <w:rStyle w:val="Collegamentoipertestuale"/>
          <w:rFonts w:eastAsia="Times New Roman"/>
          <w:sz w:val="24"/>
          <w:szCs w:val="24"/>
        </w:rPr>
      </w:pPr>
      <w:hyperlink r:id="rId83" w:history="1">
        <w:proofErr w:type="spellStart"/>
        <w:r w:rsidR="00C15C14" w:rsidRPr="00AD162B">
          <w:rPr>
            <w:rStyle w:val="Collegamentoipertestuale"/>
            <w:rFonts w:eastAsia="Times New Roman"/>
            <w:color w:val="FF0000"/>
            <w:sz w:val="24"/>
            <w:szCs w:val="24"/>
          </w:rPr>
          <w:t>Cernicchiaro</w:t>
        </w:r>
        <w:proofErr w:type="spellEnd"/>
        <w:r w:rsidR="00C15C14" w:rsidRPr="00AD162B">
          <w:rPr>
            <w:rStyle w:val="Collegamentoipertestuale"/>
            <w:rFonts w:eastAsia="Times New Roman"/>
            <w:color w:val="FF0000"/>
            <w:sz w:val="24"/>
            <w:szCs w:val="24"/>
          </w:rPr>
          <w:t xml:space="preserve"> Alessio</w:t>
        </w:r>
        <w:r w:rsidR="00C15C14" w:rsidRPr="00AD162B">
          <w:rPr>
            <w:rStyle w:val="Collegamentoipertestuale"/>
            <w:rFonts w:eastAsia="Times New Roman"/>
            <w:sz w:val="24"/>
            <w:szCs w:val="24"/>
          </w:rPr>
          <w:t xml:space="preserve"> – </w:t>
        </w:r>
        <w:proofErr w:type="spellStart"/>
        <w:r w:rsidR="00C15C14" w:rsidRPr="00AD162B">
          <w:rPr>
            <w:rStyle w:val="Collegamentoipertestuale"/>
            <w:rFonts w:eastAsia="Times New Roman"/>
            <w:sz w:val="24"/>
            <w:szCs w:val="24"/>
          </w:rPr>
          <w:t>Günther</w:t>
        </w:r>
        <w:proofErr w:type="spellEnd"/>
        <w:r w:rsidR="00C15C14" w:rsidRPr="00AD162B">
          <w:rPr>
            <w:rStyle w:val="Collegamentoipertestuale"/>
            <w:rFonts w:eastAsia="Times New Roman"/>
            <w:sz w:val="24"/>
            <w:szCs w:val="24"/>
          </w:rPr>
          <w:t xml:space="preserve"> </w:t>
        </w:r>
        <w:proofErr w:type="spellStart"/>
        <w:r w:rsidR="00C15C14" w:rsidRPr="00AD162B">
          <w:rPr>
            <w:rStyle w:val="Collegamentoipertestuale"/>
            <w:rFonts w:eastAsia="Times New Roman"/>
            <w:sz w:val="24"/>
            <w:szCs w:val="24"/>
          </w:rPr>
          <w:t>Anders</w:t>
        </w:r>
        <w:proofErr w:type="spellEnd"/>
        <w:r w:rsidR="00C15C14" w:rsidRPr="00AD162B">
          <w:rPr>
            <w:rStyle w:val="Collegamentoipertestuale"/>
            <w:rFonts w:eastAsia="Times New Roman"/>
            <w:sz w:val="24"/>
            <w:szCs w:val="24"/>
          </w:rPr>
          <w:t xml:space="preserve">. La Cassandra della filosofia. Dall’uomo senza mondo al mondo senza </w:t>
        </w:r>
        <w:proofErr w:type="gramStart"/>
        <w:r w:rsidR="00C15C14" w:rsidRPr="00AD162B">
          <w:rPr>
            <w:rStyle w:val="Collegamentoipertestuale"/>
            <w:rFonts w:eastAsia="Times New Roman"/>
            <w:sz w:val="24"/>
            <w:szCs w:val="24"/>
          </w:rPr>
          <w:t>uomo</w:t>
        </w:r>
        <w:proofErr w:type="gramEnd"/>
        <w:r w:rsidR="00C15C14" w:rsidRPr="00AD162B">
          <w:rPr>
            <w:rStyle w:val="Collegamentoipertestuale"/>
            <w:rFonts w:eastAsia="Times New Roman"/>
            <w:sz w:val="24"/>
            <w:szCs w:val="24"/>
          </w:rPr>
          <w:t>. Prefazione di Giacomo Pezzano</w:t>
        </w:r>
      </w:hyperlink>
    </w:p>
    <w:p w14:paraId="2FB782BD" w14:textId="77777777" w:rsidR="00CA4073" w:rsidRPr="00CA4073" w:rsidRDefault="00AA7DB6" w:rsidP="00CA4073">
      <w:pPr>
        <w:keepNext/>
        <w:keepLines/>
        <w:spacing w:before="200"/>
        <w:jc w:val="both"/>
        <w:outlineLvl w:val="1"/>
        <w:rPr>
          <w:rFonts w:ascii="Times" w:eastAsia="Times New Roman" w:hAnsi="Times" w:cstheme="majorBidi"/>
          <w:b/>
          <w:bCs/>
          <w:color w:val="4F81BD" w:themeColor="accent1"/>
        </w:rPr>
      </w:pPr>
      <w:hyperlink r:id="rId84" w:history="1">
        <w:r w:rsidR="00CA4073" w:rsidRPr="00CA4073">
          <w:rPr>
            <w:rFonts w:ascii="Times" w:eastAsia="Times New Roman" w:hAnsi="Times" w:cstheme="majorBidi"/>
            <w:b/>
            <w:bCs/>
            <w:color w:val="FF0000"/>
            <w:u w:val="single"/>
          </w:rPr>
          <w:t xml:space="preserve">Nikolaj </w:t>
        </w:r>
        <w:proofErr w:type="spellStart"/>
        <w:r w:rsidR="00CA4073" w:rsidRPr="00CA4073">
          <w:rPr>
            <w:rFonts w:ascii="Times" w:eastAsia="Times New Roman" w:hAnsi="Times" w:cstheme="majorBidi"/>
            <w:b/>
            <w:bCs/>
            <w:color w:val="FF0000"/>
            <w:u w:val="single"/>
          </w:rPr>
          <w:t>Gavrilovič</w:t>
        </w:r>
        <w:proofErr w:type="spellEnd"/>
        <w:r w:rsidR="00CA4073" w:rsidRPr="00CA4073">
          <w:rPr>
            <w:rFonts w:ascii="Times" w:eastAsia="Times New Roman" w:hAnsi="Times" w:cstheme="majorBidi"/>
            <w:b/>
            <w:bCs/>
            <w:color w:val="FF0000"/>
            <w:u w:val="single"/>
          </w:rPr>
          <w:t xml:space="preserve"> </w:t>
        </w:r>
        <w:proofErr w:type="spellStart"/>
        <w:r w:rsidR="00CA4073" w:rsidRPr="00CA4073">
          <w:rPr>
            <w:rFonts w:ascii="Times" w:eastAsia="Times New Roman" w:hAnsi="Times" w:cstheme="majorBidi"/>
            <w:b/>
            <w:bCs/>
            <w:color w:val="FF0000"/>
            <w:u w:val="single"/>
          </w:rPr>
          <w:t>Černyševskij</w:t>
        </w:r>
        <w:proofErr w:type="spellEnd"/>
        <w:r w:rsidR="00CA4073" w:rsidRPr="00CA4073">
          <w:rPr>
            <w:rFonts w:ascii="Times" w:eastAsia="Times New Roman" w:hAnsi="Times" w:cstheme="majorBidi"/>
            <w:b/>
            <w:bCs/>
            <w:color w:val="0000FF"/>
            <w:u w:val="single"/>
          </w:rPr>
          <w:t xml:space="preserve"> (1828-1889) – Bellezza è la vita come dovrebbe essere </w:t>
        </w:r>
        <w:proofErr w:type="gramStart"/>
        <w:r w:rsidR="00CA4073" w:rsidRPr="00CA4073">
          <w:rPr>
            <w:rFonts w:ascii="Times" w:eastAsia="Times New Roman" w:hAnsi="Times" w:cstheme="majorBidi"/>
            <w:b/>
            <w:bCs/>
            <w:color w:val="0000FF"/>
            <w:u w:val="single"/>
          </w:rPr>
          <w:t xml:space="preserve">nella </w:t>
        </w:r>
        <w:proofErr w:type="gramEnd"/>
        <w:r w:rsidR="00CA4073" w:rsidRPr="00CA4073">
          <w:rPr>
            <w:rFonts w:ascii="Times" w:eastAsia="Times New Roman" w:hAnsi="Times" w:cstheme="majorBidi"/>
            <w:b/>
            <w:bCs/>
            <w:color w:val="0000FF"/>
            <w:u w:val="single"/>
          </w:rPr>
          <w:t>intera realtà, al punto di diventare necessità.</w:t>
        </w:r>
      </w:hyperlink>
    </w:p>
    <w:p w14:paraId="744AB26F" w14:textId="39BA4C6A" w:rsidR="00C15C14" w:rsidRPr="00AD162B" w:rsidRDefault="00AA7DB6" w:rsidP="00C52E7D">
      <w:pPr>
        <w:pStyle w:val="Titolo1"/>
        <w:jc w:val="both"/>
        <w:rPr>
          <w:rFonts w:eastAsia="Times New Roman"/>
          <w:sz w:val="24"/>
          <w:szCs w:val="24"/>
        </w:rPr>
      </w:pPr>
      <w:hyperlink r:id="rId85" w:history="1">
        <w:r w:rsidR="00C15C14" w:rsidRPr="00AD162B">
          <w:rPr>
            <w:rStyle w:val="Collegamentoipertestuale"/>
            <w:rFonts w:eastAsia="Times New Roman"/>
            <w:color w:val="FF0000"/>
            <w:sz w:val="24"/>
            <w:szCs w:val="24"/>
          </w:rPr>
          <w:t>Guido Ceronetti</w:t>
        </w:r>
        <w:r w:rsidR="00C15C14" w:rsidRPr="00AD162B">
          <w:rPr>
            <w:rStyle w:val="Collegamentoipertestuale"/>
            <w:rFonts w:eastAsia="Times New Roman"/>
            <w:sz w:val="24"/>
            <w:szCs w:val="24"/>
          </w:rPr>
          <w:t xml:space="preserve"> – Tra i libri che possediamo ce ne sono alcuni sufficienti a liberare e a </w:t>
        </w:r>
        <w:proofErr w:type="gramStart"/>
        <w:r w:rsidR="00C15C14" w:rsidRPr="00AD162B">
          <w:rPr>
            <w:rStyle w:val="Collegamentoipertestuale"/>
            <w:rFonts w:eastAsia="Times New Roman"/>
            <w:sz w:val="24"/>
            <w:szCs w:val="24"/>
          </w:rPr>
          <w:t>salvare</w:t>
        </w:r>
      </w:hyperlink>
      <w:proofErr w:type="gramEnd"/>
    </w:p>
    <w:p w14:paraId="70AC2F14" w14:textId="3B126310" w:rsidR="00C15C14" w:rsidRPr="00AD162B" w:rsidRDefault="00AA7DB6" w:rsidP="00C52E7D">
      <w:pPr>
        <w:pStyle w:val="Titolo1"/>
        <w:jc w:val="both"/>
        <w:rPr>
          <w:rFonts w:eastAsia="Times New Roman"/>
          <w:sz w:val="24"/>
          <w:szCs w:val="24"/>
        </w:rPr>
      </w:pPr>
      <w:hyperlink r:id="rId86" w:history="1">
        <w:r w:rsidR="00C15C14" w:rsidRPr="00AD162B">
          <w:rPr>
            <w:rStyle w:val="Collegamentoipertestuale"/>
            <w:rFonts w:eastAsia="Times New Roman"/>
            <w:color w:val="FF0000"/>
            <w:sz w:val="24"/>
            <w:szCs w:val="24"/>
          </w:rPr>
          <w:t>Linda Cesana</w:t>
        </w:r>
        <w:r w:rsidR="00C15C14" w:rsidRPr="00AD162B">
          <w:rPr>
            <w:rStyle w:val="Collegamentoipertestuale"/>
            <w:rFonts w:eastAsia="Times New Roman"/>
            <w:sz w:val="24"/>
            <w:szCs w:val="24"/>
          </w:rPr>
          <w:t xml:space="preserve"> – Karel </w:t>
        </w:r>
        <w:proofErr w:type="spellStart"/>
        <w:r w:rsidR="00C15C14" w:rsidRPr="00AD162B">
          <w:rPr>
            <w:rStyle w:val="Collegamentoipertestuale"/>
            <w:rFonts w:eastAsia="Times New Roman"/>
            <w:sz w:val="24"/>
            <w:szCs w:val="24"/>
          </w:rPr>
          <w:t>Kosík</w:t>
        </w:r>
        <w:proofErr w:type="spellEnd"/>
        <w:r w:rsidR="00C15C14" w:rsidRPr="00AD162B">
          <w:rPr>
            <w:rStyle w:val="Collegamentoipertestuale"/>
            <w:rFonts w:eastAsia="Times New Roman"/>
            <w:sz w:val="24"/>
            <w:szCs w:val="24"/>
          </w:rPr>
          <w:t xml:space="preserve">: </w:t>
        </w:r>
        <w:proofErr w:type="spellStart"/>
        <w:r w:rsidR="00C15C14" w:rsidRPr="00AD162B">
          <w:rPr>
            <w:rStyle w:val="Collegamentoipertestuale"/>
            <w:rFonts w:eastAsia="Times New Roman"/>
            <w:sz w:val="24"/>
            <w:szCs w:val="24"/>
          </w:rPr>
          <w:t>Praxis</w:t>
        </w:r>
        <w:proofErr w:type="spellEnd"/>
        <w:r w:rsidR="00C15C14" w:rsidRPr="00AD162B">
          <w:rPr>
            <w:rStyle w:val="Collegamentoipertestuale"/>
            <w:rFonts w:eastAsia="Times New Roman"/>
            <w:sz w:val="24"/>
            <w:szCs w:val="24"/>
          </w:rPr>
          <w:t xml:space="preserve"> e verità. </w:t>
        </w:r>
        <w:proofErr w:type="gramStart"/>
        <w:r w:rsidR="00C15C14" w:rsidRPr="00AD162B">
          <w:rPr>
            <w:rStyle w:val="Collegamentoipertestuale"/>
            <w:rFonts w:eastAsia="Times New Roman"/>
            <w:sz w:val="24"/>
            <w:szCs w:val="24"/>
          </w:rPr>
          <w:t>«</w:t>
        </w:r>
        <w:proofErr w:type="gramEnd"/>
        <w:r w:rsidR="00C15C14" w:rsidRPr="00AD162B">
          <w:rPr>
            <w:rStyle w:val="Collegamentoipertestuale"/>
            <w:rFonts w:eastAsia="Times New Roman"/>
            <w:sz w:val="24"/>
            <w:szCs w:val="24"/>
          </w:rPr>
          <w:t>L’uomo si realizza, cioè si umanizza nella storia».</w:t>
        </w:r>
      </w:hyperlink>
    </w:p>
    <w:p w14:paraId="1896FBB1" w14:textId="4B6F2D83" w:rsidR="00C15C14" w:rsidRPr="00AD162B" w:rsidRDefault="00AA7DB6" w:rsidP="00C52E7D">
      <w:pPr>
        <w:pStyle w:val="Titolo1"/>
        <w:jc w:val="both"/>
        <w:rPr>
          <w:rFonts w:eastAsia="Times New Roman"/>
          <w:sz w:val="24"/>
          <w:szCs w:val="24"/>
        </w:rPr>
      </w:pPr>
      <w:hyperlink r:id="rId87" w:history="1">
        <w:r w:rsidR="00C15C14" w:rsidRPr="00AD162B">
          <w:rPr>
            <w:rStyle w:val="Collegamentoipertestuale"/>
            <w:rFonts w:eastAsia="Times New Roman"/>
            <w:color w:val="FF0000"/>
            <w:sz w:val="24"/>
            <w:szCs w:val="24"/>
          </w:rPr>
          <w:t>Charles Spencer Chaplin</w:t>
        </w:r>
        <w:r w:rsidR="00C15C14" w:rsidRPr="00AD162B">
          <w:rPr>
            <w:rStyle w:val="Collegamentoipertestuale"/>
            <w:rFonts w:eastAsia="Times New Roman"/>
            <w:sz w:val="24"/>
            <w:szCs w:val="24"/>
          </w:rPr>
          <w:t xml:space="preserve"> (1889-1977) – </w:t>
        </w:r>
        <w:proofErr w:type="gramStart"/>
        <w:r w:rsidR="00C15C14" w:rsidRPr="00AD162B">
          <w:rPr>
            <w:rStyle w:val="Collegamentoipertestuale"/>
            <w:rFonts w:eastAsia="Times New Roman"/>
            <w:sz w:val="24"/>
            <w:szCs w:val="24"/>
          </w:rPr>
          <w:t>«</w:t>
        </w:r>
        <w:proofErr w:type="gramEnd"/>
        <w:r w:rsidR="00C15C14" w:rsidRPr="00AD162B">
          <w:rPr>
            <w:rStyle w:val="Collegamentoipertestuale"/>
            <w:rFonts w:eastAsia="Times New Roman"/>
            <w:sz w:val="24"/>
            <w:szCs w:val="24"/>
          </w:rPr>
          <w:t>La mia autobiografia», Mondadori</w:t>
        </w:r>
      </w:hyperlink>
    </w:p>
    <w:p w14:paraId="73427EA7" w14:textId="0331C61F" w:rsidR="00C15C14" w:rsidRPr="00AD162B" w:rsidRDefault="00AA7DB6" w:rsidP="00C52E7D">
      <w:pPr>
        <w:pStyle w:val="Titolo1"/>
        <w:jc w:val="both"/>
        <w:rPr>
          <w:rFonts w:eastAsia="Times New Roman"/>
          <w:sz w:val="24"/>
          <w:szCs w:val="24"/>
        </w:rPr>
      </w:pPr>
      <w:hyperlink r:id="rId88" w:history="1">
        <w:r w:rsidR="00C15C14" w:rsidRPr="00AD162B">
          <w:rPr>
            <w:rStyle w:val="Collegamentoipertestuale"/>
            <w:rFonts w:eastAsia="Times New Roman"/>
            <w:color w:val="FF0000"/>
            <w:sz w:val="24"/>
            <w:szCs w:val="24"/>
          </w:rPr>
          <w:t xml:space="preserve">Giancarlo </w:t>
        </w:r>
        <w:proofErr w:type="spellStart"/>
        <w:r w:rsidR="00C15C14" w:rsidRPr="00AD162B">
          <w:rPr>
            <w:rStyle w:val="Collegamentoipertestuale"/>
            <w:rFonts w:eastAsia="Times New Roman"/>
            <w:color w:val="FF0000"/>
            <w:sz w:val="24"/>
            <w:szCs w:val="24"/>
          </w:rPr>
          <w:t>Chiariglione</w:t>
        </w:r>
        <w:proofErr w:type="spellEnd"/>
        <w:r w:rsidR="00C15C14" w:rsidRPr="00AD162B">
          <w:rPr>
            <w:rStyle w:val="Collegamentoipertestuale"/>
            <w:rFonts w:eastAsia="Times New Roman"/>
            <w:sz w:val="24"/>
            <w:szCs w:val="24"/>
          </w:rPr>
          <w:t xml:space="preserve"> – La caricatura e il suo doppio ovvero: Elio Petri e i nodi del cinema politico </w:t>
        </w:r>
        <w:proofErr w:type="gramStart"/>
        <w:r w:rsidR="00C15C14" w:rsidRPr="00AD162B">
          <w:rPr>
            <w:rStyle w:val="Collegamentoipertestuale"/>
            <w:rFonts w:eastAsia="Times New Roman"/>
            <w:sz w:val="24"/>
            <w:szCs w:val="24"/>
          </w:rPr>
          <w:t>italiano</w:t>
        </w:r>
      </w:hyperlink>
      <w:proofErr w:type="gramEnd"/>
    </w:p>
    <w:p w14:paraId="5901C633" w14:textId="278A4A56" w:rsidR="00C15C14" w:rsidRPr="00AD162B" w:rsidRDefault="00AA7DB6" w:rsidP="00C52E7D">
      <w:pPr>
        <w:pStyle w:val="Titolo1"/>
        <w:jc w:val="both"/>
        <w:rPr>
          <w:rFonts w:eastAsia="Times New Roman"/>
          <w:sz w:val="24"/>
          <w:szCs w:val="24"/>
        </w:rPr>
      </w:pPr>
      <w:hyperlink r:id="rId89" w:history="1">
        <w:r w:rsidR="00C15C14" w:rsidRPr="00AD162B">
          <w:rPr>
            <w:rStyle w:val="Collegamentoipertestuale"/>
            <w:rFonts w:eastAsia="Times New Roman"/>
            <w:color w:val="FF0000"/>
            <w:sz w:val="24"/>
            <w:szCs w:val="24"/>
          </w:rPr>
          <w:t xml:space="preserve">Giancarlo </w:t>
        </w:r>
        <w:proofErr w:type="spellStart"/>
        <w:r w:rsidR="00C15C14" w:rsidRPr="00AD162B">
          <w:rPr>
            <w:rStyle w:val="Collegamentoipertestuale"/>
            <w:rFonts w:eastAsia="Times New Roman"/>
            <w:color w:val="FF0000"/>
            <w:sz w:val="24"/>
            <w:szCs w:val="24"/>
          </w:rPr>
          <w:t>Chiariglione</w:t>
        </w:r>
        <w:proofErr w:type="spellEnd"/>
        <w:r w:rsidR="00C15C14" w:rsidRPr="00AD162B">
          <w:rPr>
            <w:rStyle w:val="Collegamentoipertestuale"/>
            <w:rFonts w:eastAsia="Times New Roman"/>
            <w:sz w:val="24"/>
            <w:szCs w:val="24"/>
          </w:rPr>
          <w:t xml:space="preserve"> – Vincitori e vinti. Il cinema e la rappresentazione degli italiani nei due conflitti mondiali.</w:t>
        </w:r>
      </w:hyperlink>
    </w:p>
    <w:p w14:paraId="341D8458" w14:textId="7F528C20" w:rsidR="00C15C14" w:rsidRPr="00AD162B" w:rsidRDefault="00AA7DB6" w:rsidP="00270F00">
      <w:pPr>
        <w:pStyle w:val="Titolo1"/>
        <w:jc w:val="both"/>
        <w:rPr>
          <w:rFonts w:eastAsia="Times New Roman"/>
          <w:sz w:val="24"/>
          <w:szCs w:val="24"/>
        </w:rPr>
      </w:pPr>
      <w:hyperlink r:id="rId90" w:history="1">
        <w:r w:rsidR="00C15C14" w:rsidRPr="00AD162B">
          <w:rPr>
            <w:rStyle w:val="Collegamentoipertestuale"/>
            <w:rFonts w:eastAsia="Times New Roman"/>
            <w:color w:val="FF0000"/>
            <w:sz w:val="24"/>
            <w:szCs w:val="24"/>
          </w:rPr>
          <w:t>Marcello Cini</w:t>
        </w:r>
        <w:r w:rsidR="00C15C14" w:rsidRPr="00AD162B">
          <w:rPr>
            <w:rStyle w:val="Collegamentoipertestuale"/>
            <w:rFonts w:eastAsia="Times New Roman"/>
            <w:sz w:val="24"/>
            <w:szCs w:val="24"/>
          </w:rPr>
          <w:t xml:space="preserve"> (1923-2012) – C’È ANCORA BISOGNO DELLA FILOSOFIA PER CAPIRE IL MONDO?</w:t>
        </w:r>
      </w:hyperlink>
    </w:p>
    <w:p w14:paraId="6B6AFA6F" w14:textId="1CD69207" w:rsidR="00C15C14" w:rsidRPr="00AD162B" w:rsidRDefault="00AA7DB6" w:rsidP="00270F00">
      <w:pPr>
        <w:pStyle w:val="Titolo1"/>
        <w:jc w:val="both"/>
        <w:rPr>
          <w:rFonts w:eastAsia="Times New Roman"/>
          <w:sz w:val="24"/>
          <w:szCs w:val="24"/>
        </w:rPr>
      </w:pPr>
      <w:hyperlink r:id="rId91" w:history="1">
        <w:r w:rsidR="00C15C14" w:rsidRPr="00AD162B">
          <w:rPr>
            <w:rStyle w:val="Collegamentoipertestuale"/>
            <w:rFonts w:eastAsia="Times New Roman"/>
            <w:color w:val="FF0000"/>
            <w:sz w:val="24"/>
            <w:szCs w:val="24"/>
          </w:rPr>
          <w:t xml:space="preserve">David </w:t>
        </w:r>
        <w:proofErr w:type="spellStart"/>
        <w:r w:rsidR="00C15C14" w:rsidRPr="00AD162B">
          <w:rPr>
            <w:rStyle w:val="Collegamentoipertestuale"/>
            <w:rFonts w:eastAsia="Times New Roman"/>
            <w:color w:val="FF0000"/>
            <w:sz w:val="24"/>
            <w:szCs w:val="24"/>
          </w:rPr>
          <w:t>Ciolli</w:t>
        </w:r>
        <w:proofErr w:type="spellEnd"/>
        <w:r w:rsidR="00C15C14" w:rsidRPr="00AD162B">
          <w:rPr>
            <w:rStyle w:val="Collegamentoipertestuale"/>
            <w:rFonts w:eastAsia="Times New Roman"/>
            <w:sz w:val="24"/>
            <w:szCs w:val="24"/>
          </w:rPr>
          <w:t xml:space="preserve"> – Infinito semplice. Le storie del piccolo maestro </w:t>
        </w:r>
        <w:proofErr w:type="spellStart"/>
        <w:r w:rsidR="00C15C14" w:rsidRPr="00AD162B">
          <w:rPr>
            <w:rStyle w:val="Collegamentoipertestuale"/>
            <w:rFonts w:eastAsia="Times New Roman"/>
            <w:sz w:val="24"/>
            <w:szCs w:val="24"/>
          </w:rPr>
          <w:t>wu</w:t>
        </w:r>
        <w:proofErr w:type="spellEnd"/>
        <w:r w:rsidR="00C15C14" w:rsidRPr="00AD162B">
          <w:rPr>
            <w:rStyle w:val="Collegamentoipertestuale"/>
            <w:rFonts w:eastAsia="Times New Roman"/>
            <w:sz w:val="24"/>
            <w:szCs w:val="24"/>
          </w:rPr>
          <w:t xml:space="preserve"> </w:t>
        </w:r>
        <w:proofErr w:type="spellStart"/>
        <w:r w:rsidR="00C15C14" w:rsidRPr="00AD162B">
          <w:rPr>
            <w:rStyle w:val="Collegamentoipertestuale"/>
            <w:rFonts w:eastAsia="Times New Roman"/>
            <w:sz w:val="24"/>
            <w:szCs w:val="24"/>
          </w:rPr>
          <w:t>dao</w:t>
        </w:r>
        <w:proofErr w:type="spellEnd"/>
      </w:hyperlink>
    </w:p>
    <w:p w14:paraId="021665B2" w14:textId="6EACC752" w:rsidR="00C15C14" w:rsidRPr="00AD162B" w:rsidRDefault="00AA7DB6" w:rsidP="00270F00">
      <w:pPr>
        <w:pStyle w:val="Titolo1"/>
        <w:jc w:val="both"/>
        <w:rPr>
          <w:rStyle w:val="Collegamentoipertestuale"/>
          <w:rFonts w:eastAsia="Times New Roman"/>
          <w:sz w:val="24"/>
          <w:szCs w:val="24"/>
        </w:rPr>
      </w:pPr>
      <w:hyperlink r:id="rId92" w:history="1">
        <w:r w:rsidR="00C15C14" w:rsidRPr="00AD162B">
          <w:rPr>
            <w:rStyle w:val="Collegamentoipertestuale"/>
            <w:rFonts w:eastAsia="Times New Roman"/>
            <w:color w:val="FF0000"/>
            <w:sz w:val="24"/>
            <w:szCs w:val="24"/>
          </w:rPr>
          <w:t>Pietro Citati</w:t>
        </w:r>
        <w:r w:rsidR="00C15C14" w:rsidRPr="00AD162B">
          <w:rPr>
            <w:rStyle w:val="Collegamentoipertestuale"/>
            <w:rFonts w:eastAsia="Times New Roman"/>
            <w:sz w:val="24"/>
            <w:szCs w:val="24"/>
          </w:rPr>
          <w:t xml:space="preserve"> (1930) – Nell’angolo più oscuro del libro, c’è una frase scritta apposta per noi</w:t>
        </w:r>
      </w:hyperlink>
    </w:p>
    <w:p w14:paraId="622EB6DC" w14:textId="77777777" w:rsidR="00270F00" w:rsidRPr="00AD162B" w:rsidRDefault="00AA7DB6" w:rsidP="00270F00">
      <w:pPr>
        <w:pStyle w:val="Titolo1"/>
        <w:jc w:val="both"/>
        <w:rPr>
          <w:rFonts w:eastAsia="Times New Roman"/>
          <w:sz w:val="24"/>
          <w:szCs w:val="24"/>
        </w:rPr>
      </w:pPr>
      <w:hyperlink r:id="rId93" w:history="1">
        <w:r w:rsidR="00270F00" w:rsidRPr="00AD162B">
          <w:rPr>
            <w:rStyle w:val="Collegamentoipertestuale"/>
            <w:rFonts w:eastAsia="Times New Roman"/>
            <w:color w:val="FF0000"/>
            <w:sz w:val="24"/>
            <w:szCs w:val="24"/>
          </w:rPr>
          <w:t>Jean Cocteau</w:t>
        </w:r>
        <w:r w:rsidR="00270F00" w:rsidRPr="00AD162B">
          <w:rPr>
            <w:rStyle w:val="Collegamentoipertestuale"/>
            <w:rFonts w:eastAsia="Times New Roman"/>
            <w:sz w:val="24"/>
            <w:szCs w:val="24"/>
          </w:rPr>
          <w:t xml:space="preserve"> (1889-1963) – </w:t>
        </w:r>
        <w:proofErr w:type="gramStart"/>
        <w:r w:rsidR="00270F00" w:rsidRPr="00AD162B">
          <w:rPr>
            <w:rStyle w:val="Collegamentoipertestuale"/>
            <w:rFonts w:eastAsia="Times New Roman"/>
            <w:sz w:val="24"/>
            <w:szCs w:val="24"/>
          </w:rPr>
          <w:t>«</w:t>
        </w:r>
        <w:proofErr w:type="gramEnd"/>
        <w:r w:rsidR="00270F00" w:rsidRPr="00AD162B">
          <w:rPr>
            <w:rStyle w:val="Collegamentoipertestuale"/>
            <w:rFonts w:eastAsia="Times New Roman"/>
            <w:sz w:val="24"/>
            <w:szCs w:val="24"/>
          </w:rPr>
          <w:t xml:space="preserve">Lettera agli americani». Americani, ciò che io vi </w:t>
        </w:r>
        <w:proofErr w:type="gramStart"/>
        <w:r w:rsidR="00270F00" w:rsidRPr="00AD162B">
          <w:rPr>
            <w:rStyle w:val="Collegamentoipertestuale"/>
            <w:rFonts w:eastAsia="Times New Roman"/>
            <w:sz w:val="24"/>
            <w:szCs w:val="24"/>
          </w:rPr>
          <w:t>raccomando</w:t>
        </w:r>
        <w:proofErr w:type="gramEnd"/>
        <w:r w:rsidR="00270F00" w:rsidRPr="00AD162B">
          <w:rPr>
            <w:rStyle w:val="Collegamentoipertestuale"/>
            <w:rFonts w:eastAsia="Times New Roman"/>
            <w:sz w:val="24"/>
            <w:szCs w:val="24"/>
          </w:rPr>
          <w:t xml:space="preserve"> non ha niente a che vedere con i soldi. Non si compra. È la ricompensa per </w:t>
        </w:r>
        <w:proofErr w:type="gramStart"/>
        <w:r w:rsidR="00270F00" w:rsidRPr="00AD162B">
          <w:rPr>
            <w:rStyle w:val="Collegamentoipertestuale"/>
            <w:rFonts w:eastAsia="Times New Roman"/>
            <w:sz w:val="24"/>
            <w:szCs w:val="24"/>
          </w:rPr>
          <w:t>coloro che non temono</w:t>
        </w:r>
        <w:proofErr w:type="gramEnd"/>
        <w:r w:rsidR="00270F00" w:rsidRPr="00AD162B">
          <w:rPr>
            <w:rStyle w:val="Collegamentoipertestuale"/>
            <w:rFonts w:eastAsia="Times New Roman"/>
            <w:sz w:val="24"/>
            <w:szCs w:val="24"/>
          </w:rPr>
          <w:t xml:space="preserve"> le scomodità. Ci impegna di fronte a noi stessi. È il nutrimento dell’anima.</w:t>
        </w:r>
      </w:hyperlink>
    </w:p>
    <w:p w14:paraId="30480A66" w14:textId="1292494D" w:rsidR="00C15C14" w:rsidRPr="00AD162B" w:rsidRDefault="00AA7DB6" w:rsidP="00270F00">
      <w:pPr>
        <w:pStyle w:val="Titolo1"/>
        <w:jc w:val="both"/>
        <w:rPr>
          <w:rFonts w:eastAsia="Times New Roman"/>
          <w:sz w:val="24"/>
          <w:szCs w:val="24"/>
        </w:rPr>
      </w:pPr>
      <w:hyperlink r:id="rId94" w:history="1">
        <w:r w:rsidR="00C15C14" w:rsidRPr="00AD162B">
          <w:rPr>
            <w:rStyle w:val="Collegamentoipertestuale"/>
            <w:rFonts w:eastAsia="Times New Roman"/>
            <w:color w:val="FF0000"/>
            <w:sz w:val="24"/>
            <w:szCs w:val="24"/>
          </w:rPr>
          <w:t>Giuseppe Conte</w:t>
        </w:r>
        <w:r w:rsidR="00C15C14" w:rsidRPr="00AD162B">
          <w:rPr>
            <w:rStyle w:val="Collegamentoipertestuale"/>
            <w:rFonts w:eastAsia="Times New Roman"/>
            <w:sz w:val="24"/>
            <w:szCs w:val="24"/>
          </w:rPr>
          <w:t xml:space="preserve"> – Materia madre</w:t>
        </w:r>
      </w:hyperlink>
    </w:p>
    <w:p w14:paraId="56C3AF64" w14:textId="1112CC1E" w:rsidR="00C15C14" w:rsidRPr="00AD162B" w:rsidRDefault="00AA7DB6" w:rsidP="00337305">
      <w:pPr>
        <w:pStyle w:val="Titolo1"/>
        <w:jc w:val="both"/>
        <w:rPr>
          <w:rStyle w:val="Collegamentoipertestuale"/>
          <w:rFonts w:eastAsia="Times New Roman"/>
          <w:sz w:val="24"/>
          <w:szCs w:val="24"/>
        </w:rPr>
      </w:pPr>
      <w:hyperlink r:id="rId95" w:history="1">
        <w:proofErr w:type="spellStart"/>
        <w:r w:rsidR="00C15C14" w:rsidRPr="00AD162B">
          <w:rPr>
            <w:rStyle w:val="Collegamentoipertestuale"/>
            <w:rFonts w:eastAsia="Times New Roman"/>
            <w:color w:val="FF0000"/>
            <w:sz w:val="24"/>
            <w:szCs w:val="24"/>
          </w:rPr>
          <w:t>Cécile</w:t>
        </w:r>
        <w:proofErr w:type="spellEnd"/>
        <w:r w:rsidR="00C15C14" w:rsidRPr="00AD162B">
          <w:rPr>
            <w:rStyle w:val="Collegamentoipertestuale"/>
            <w:rFonts w:eastAsia="Times New Roman"/>
            <w:color w:val="FF0000"/>
            <w:sz w:val="24"/>
            <w:szCs w:val="24"/>
          </w:rPr>
          <w:t xml:space="preserve"> </w:t>
        </w:r>
        <w:proofErr w:type="spellStart"/>
        <w:r w:rsidR="00C15C14" w:rsidRPr="00AD162B">
          <w:rPr>
            <w:rStyle w:val="Collegamentoipertestuale"/>
            <w:rFonts w:eastAsia="Times New Roman"/>
            <w:color w:val="FF0000"/>
            <w:sz w:val="24"/>
            <w:szCs w:val="24"/>
          </w:rPr>
          <w:t>Coulon</w:t>
        </w:r>
        <w:proofErr w:type="spellEnd"/>
        <w:r w:rsidR="00C15C14" w:rsidRPr="00AD162B">
          <w:rPr>
            <w:rStyle w:val="Collegamentoipertestuale"/>
            <w:rFonts w:eastAsia="Times New Roman"/>
            <w:sz w:val="24"/>
            <w:szCs w:val="24"/>
          </w:rPr>
          <w:t xml:space="preserve"> – La casa delle parole, Keller editore, 2015. </w:t>
        </w:r>
        <w:proofErr w:type="gramStart"/>
        <w:r w:rsidR="00C15C14" w:rsidRPr="00AD162B">
          <w:rPr>
            <w:rStyle w:val="Collegamentoipertestuale"/>
            <w:rFonts w:eastAsia="Times New Roman"/>
            <w:sz w:val="24"/>
            <w:szCs w:val="24"/>
          </w:rPr>
          <w:t>«</w:t>
        </w:r>
        <w:proofErr w:type="gramEnd"/>
        <w:r w:rsidR="00C15C14" w:rsidRPr="00AD162B">
          <w:rPr>
            <w:rStyle w:val="Collegamentoipertestuale"/>
            <w:rFonts w:eastAsia="Times New Roman"/>
            <w:sz w:val="24"/>
            <w:szCs w:val="24"/>
          </w:rPr>
          <w:t xml:space="preserve">Il cuore batteva a mille. </w:t>
        </w:r>
        <w:proofErr w:type="gramStart"/>
        <w:r w:rsidR="00C15C14" w:rsidRPr="00AD162B">
          <w:rPr>
            <w:rStyle w:val="Collegamentoipertestuale"/>
            <w:rFonts w:eastAsia="Times New Roman"/>
            <w:sz w:val="24"/>
            <w:szCs w:val="24"/>
          </w:rPr>
          <w:t>[…</w:t>
        </w:r>
        <w:proofErr w:type="gramEnd"/>
        <w:r w:rsidR="00C15C14" w:rsidRPr="00AD162B">
          <w:rPr>
            <w:rStyle w:val="Collegamentoipertestuale"/>
            <w:rFonts w:eastAsia="Times New Roman"/>
            <w:sz w:val="24"/>
            <w:szCs w:val="24"/>
          </w:rPr>
          <w:t xml:space="preserve">] Un anno di notti bianche. Per imparare a leggere, […] costantemente terrorizzato all’idea di farsi beccare. </w:t>
        </w:r>
        <w:proofErr w:type="gramStart"/>
        <w:r w:rsidR="00C15C14" w:rsidRPr="00AD162B">
          <w:rPr>
            <w:rStyle w:val="Collegamentoipertestuale"/>
            <w:rFonts w:eastAsia="Times New Roman"/>
            <w:sz w:val="24"/>
            <w:szCs w:val="24"/>
          </w:rPr>
          <w:t>[Eppure</w:t>
        </w:r>
        <w:proofErr w:type="gramEnd"/>
        <w:r w:rsidR="00C15C14" w:rsidRPr="00AD162B">
          <w:rPr>
            <w:rStyle w:val="Collegamentoipertestuale"/>
            <w:rFonts w:eastAsia="Times New Roman"/>
            <w:sz w:val="24"/>
            <w:szCs w:val="24"/>
          </w:rPr>
          <w:t xml:space="preserve"> …] leggere aveva risvegliato il potere sopito nella sua gabbia toracica».</w:t>
        </w:r>
      </w:hyperlink>
    </w:p>
    <w:p w14:paraId="08201556" w14:textId="77777777" w:rsidR="00337305" w:rsidRPr="00AD162B" w:rsidRDefault="00AA7DB6" w:rsidP="00337305">
      <w:pPr>
        <w:pStyle w:val="Titolo1"/>
        <w:jc w:val="both"/>
        <w:rPr>
          <w:rFonts w:eastAsia="Times New Roman"/>
          <w:sz w:val="24"/>
          <w:szCs w:val="24"/>
        </w:rPr>
      </w:pPr>
      <w:hyperlink r:id="rId96" w:history="1">
        <w:proofErr w:type="gramStart"/>
        <w:r w:rsidR="00337305" w:rsidRPr="00AD162B">
          <w:rPr>
            <w:rStyle w:val="Collegamentoipertestuale"/>
            <w:rFonts w:eastAsia="Times New Roman"/>
            <w:color w:val="FF0000"/>
            <w:sz w:val="24"/>
            <w:szCs w:val="24"/>
          </w:rPr>
          <w:t xml:space="preserve">Renato Curcio </w:t>
        </w:r>
        <w:r w:rsidR="00337305" w:rsidRPr="00AD162B">
          <w:rPr>
            <w:rStyle w:val="Collegamentoipertestuale"/>
            <w:rFonts w:eastAsia="Times New Roman"/>
            <w:sz w:val="24"/>
            <w:szCs w:val="24"/>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proofErr w:type="gramEnd"/>
      </w:hyperlink>
    </w:p>
    <w:p w14:paraId="2D71EF5F" w14:textId="192D56C5" w:rsidR="007663C7" w:rsidRPr="00AD162B" w:rsidRDefault="00AA7DB6" w:rsidP="00337305">
      <w:pPr>
        <w:pStyle w:val="Titolo1"/>
        <w:jc w:val="both"/>
        <w:rPr>
          <w:rFonts w:eastAsia="Times New Roman"/>
          <w:sz w:val="24"/>
          <w:szCs w:val="24"/>
        </w:rPr>
      </w:pPr>
      <w:hyperlink r:id="rId97" w:history="1">
        <w:r w:rsidR="007663C7" w:rsidRPr="00AD162B">
          <w:rPr>
            <w:rStyle w:val="Collegamentoipertestuale"/>
            <w:rFonts w:eastAsia="Times New Roman"/>
            <w:color w:val="FF0000"/>
            <w:sz w:val="24"/>
            <w:szCs w:val="24"/>
          </w:rPr>
          <w:t xml:space="preserve">Marina </w:t>
        </w:r>
        <w:proofErr w:type="spellStart"/>
        <w:r w:rsidR="007663C7" w:rsidRPr="00AD162B">
          <w:rPr>
            <w:rStyle w:val="Collegamentoipertestuale"/>
            <w:rFonts w:eastAsia="Times New Roman"/>
            <w:color w:val="FF0000"/>
            <w:sz w:val="24"/>
            <w:szCs w:val="24"/>
          </w:rPr>
          <w:t>Ivanovna</w:t>
        </w:r>
        <w:proofErr w:type="spellEnd"/>
        <w:r w:rsidR="007663C7" w:rsidRPr="00AD162B">
          <w:rPr>
            <w:rStyle w:val="Collegamentoipertestuale"/>
            <w:rFonts w:eastAsia="Times New Roman"/>
            <w:color w:val="FF0000"/>
            <w:sz w:val="24"/>
            <w:szCs w:val="24"/>
          </w:rPr>
          <w:t xml:space="preserve"> </w:t>
        </w:r>
        <w:proofErr w:type="spellStart"/>
        <w:r w:rsidR="007663C7" w:rsidRPr="00AD162B">
          <w:rPr>
            <w:rStyle w:val="Collegamentoipertestuale"/>
            <w:rFonts w:eastAsia="Times New Roman"/>
            <w:color w:val="FF0000"/>
            <w:sz w:val="24"/>
            <w:szCs w:val="24"/>
          </w:rPr>
          <w:t>Cvetaeva</w:t>
        </w:r>
        <w:proofErr w:type="spellEnd"/>
        <w:r w:rsidR="007663C7" w:rsidRPr="00AD162B">
          <w:rPr>
            <w:rStyle w:val="Collegamentoipertestuale"/>
            <w:rFonts w:eastAsia="Times New Roman"/>
            <w:sz w:val="24"/>
            <w:szCs w:val="24"/>
          </w:rPr>
          <w:t xml:space="preserve"> (1892-1941) – Tutto ciò che amo </w:t>
        </w:r>
        <w:proofErr w:type="gramStart"/>
        <w:r w:rsidR="007663C7" w:rsidRPr="00AD162B">
          <w:rPr>
            <w:rStyle w:val="Collegamentoipertestuale"/>
            <w:rFonts w:eastAsia="Times New Roman"/>
            <w:sz w:val="24"/>
            <w:szCs w:val="24"/>
          </w:rPr>
          <w:t xml:space="preserve">lo </w:t>
        </w:r>
        <w:proofErr w:type="gramEnd"/>
        <w:r w:rsidR="007663C7" w:rsidRPr="00AD162B">
          <w:rPr>
            <w:rStyle w:val="Collegamentoipertestuale"/>
            <w:rFonts w:eastAsia="Times New Roman"/>
            <w:sz w:val="24"/>
            <w:szCs w:val="24"/>
          </w:rPr>
          <w:t>amo di un unico amore</w:t>
        </w:r>
      </w:hyperlink>
    </w:p>
    <w:p w14:paraId="0C964B5E" w14:textId="77777777" w:rsidR="0050639B" w:rsidRPr="00AD162B" w:rsidRDefault="0050639B" w:rsidP="00C52E7D">
      <w:pPr>
        <w:pStyle w:val="Titolo1"/>
        <w:jc w:val="both"/>
        <w:rPr>
          <w:rFonts w:eastAsia="Times New Roman"/>
          <w:sz w:val="24"/>
          <w:szCs w:val="24"/>
        </w:rPr>
      </w:pPr>
    </w:p>
    <w:p w14:paraId="7CD60A32" w14:textId="3A521115" w:rsidR="0050639B" w:rsidRPr="00AD162B" w:rsidRDefault="0050639B" w:rsidP="00A81ED8">
      <w:pPr>
        <w:pStyle w:val="Titolo1"/>
        <w:jc w:val="center"/>
        <w:rPr>
          <w:rFonts w:eastAsia="Times New Roman"/>
          <w:sz w:val="32"/>
          <w:szCs w:val="32"/>
        </w:rPr>
      </w:pPr>
      <w:r w:rsidRPr="00AD162B">
        <w:rPr>
          <w:rFonts w:eastAsia="Times New Roman"/>
          <w:sz w:val="32"/>
          <w:szCs w:val="32"/>
        </w:rPr>
        <w:t>D</w:t>
      </w:r>
    </w:p>
    <w:p w14:paraId="2741C4B3" w14:textId="321FB34B" w:rsidR="00B23614" w:rsidRPr="00AD162B" w:rsidRDefault="00AA7DB6" w:rsidP="00C52E7D">
      <w:pPr>
        <w:pStyle w:val="Titolo1"/>
        <w:jc w:val="both"/>
        <w:rPr>
          <w:rFonts w:eastAsia="Times New Roman"/>
          <w:sz w:val="24"/>
          <w:szCs w:val="24"/>
        </w:rPr>
      </w:pPr>
      <w:hyperlink r:id="rId98" w:history="1">
        <w:r w:rsidR="00B23614" w:rsidRPr="00AD162B">
          <w:rPr>
            <w:rStyle w:val="Collegamentoipertestuale"/>
            <w:rFonts w:eastAsia="Times New Roman"/>
            <w:color w:val="FF0000"/>
            <w:sz w:val="24"/>
            <w:szCs w:val="24"/>
          </w:rPr>
          <w:t>Marie Catherine Sophie (Daniel Stern)</w:t>
        </w:r>
        <w:r w:rsidR="00B23614" w:rsidRPr="00AD162B">
          <w:rPr>
            <w:rStyle w:val="Collegamentoipertestuale"/>
            <w:rFonts w:eastAsia="Times New Roman"/>
            <w:sz w:val="24"/>
            <w:szCs w:val="24"/>
          </w:rPr>
          <w:t>, contessa d’</w:t>
        </w:r>
        <w:proofErr w:type="spellStart"/>
        <w:r w:rsidR="00B23614" w:rsidRPr="00AD162B">
          <w:rPr>
            <w:rStyle w:val="Collegamentoipertestuale"/>
            <w:rFonts w:eastAsia="Times New Roman"/>
            <w:sz w:val="24"/>
            <w:szCs w:val="24"/>
          </w:rPr>
          <w:t>Agoult</w:t>
        </w:r>
        <w:proofErr w:type="spellEnd"/>
        <w:r w:rsidR="00B23614" w:rsidRPr="00AD162B">
          <w:rPr>
            <w:rStyle w:val="Collegamentoipertestuale"/>
            <w:rFonts w:eastAsia="Times New Roman"/>
            <w:sz w:val="24"/>
            <w:szCs w:val="24"/>
          </w:rPr>
          <w:t xml:space="preserve"> (1805-1876) – Quando tutti i pericoli fossero nella libertà e tutta la tranquillità nella servitù, io continuerei a preferire la libertà, perché la libertà è vita e la servitù è </w:t>
        </w:r>
        <w:proofErr w:type="gramStart"/>
        <w:r w:rsidR="00B23614" w:rsidRPr="00AD162B">
          <w:rPr>
            <w:rStyle w:val="Collegamentoipertestuale"/>
            <w:rFonts w:eastAsia="Times New Roman"/>
            <w:sz w:val="24"/>
            <w:szCs w:val="24"/>
          </w:rPr>
          <w:t>morte</w:t>
        </w:r>
        <w:proofErr w:type="gramEnd"/>
        <w:r w:rsidR="00B23614" w:rsidRPr="00AD162B">
          <w:rPr>
            <w:rStyle w:val="Collegamentoipertestuale"/>
            <w:rFonts w:eastAsia="Times New Roman"/>
            <w:sz w:val="24"/>
            <w:szCs w:val="24"/>
          </w:rPr>
          <w:t>.</w:t>
        </w:r>
      </w:hyperlink>
    </w:p>
    <w:p w14:paraId="2123D09C" w14:textId="052E1120" w:rsidR="00B23614" w:rsidRPr="00AD162B" w:rsidRDefault="00AA7DB6" w:rsidP="00E77E94">
      <w:pPr>
        <w:pStyle w:val="Titolo1"/>
        <w:jc w:val="both"/>
        <w:rPr>
          <w:rFonts w:eastAsia="Times New Roman"/>
          <w:sz w:val="24"/>
          <w:szCs w:val="24"/>
        </w:rPr>
      </w:pPr>
      <w:hyperlink r:id="rId99" w:history="1">
        <w:r w:rsidR="00B23614" w:rsidRPr="00AD162B">
          <w:rPr>
            <w:rStyle w:val="Collegamentoipertestuale"/>
            <w:rFonts w:eastAsia="Times New Roman"/>
            <w:color w:val="FF0000"/>
            <w:sz w:val="24"/>
            <w:szCs w:val="24"/>
          </w:rPr>
          <w:t>John Daverio</w:t>
        </w:r>
        <w:r w:rsidR="00B23614" w:rsidRPr="00AD162B">
          <w:rPr>
            <w:rStyle w:val="Collegamentoipertestuale"/>
            <w:rFonts w:eastAsia="Times New Roman"/>
            <w:sz w:val="24"/>
            <w:szCs w:val="24"/>
          </w:rPr>
          <w:t xml:space="preserve"> – ROBERT SCHUMANN Araldo di una “nuova era poetica”. A cura di Enrico Maria </w:t>
        </w:r>
        <w:proofErr w:type="spellStart"/>
        <w:r w:rsidR="00B23614" w:rsidRPr="00AD162B">
          <w:rPr>
            <w:rStyle w:val="Collegamentoipertestuale"/>
            <w:rFonts w:eastAsia="Times New Roman"/>
            <w:sz w:val="24"/>
            <w:szCs w:val="24"/>
          </w:rPr>
          <w:t>Polimanti</w:t>
        </w:r>
        <w:proofErr w:type="spellEnd"/>
      </w:hyperlink>
    </w:p>
    <w:p w14:paraId="7606B262" w14:textId="5353BA09" w:rsidR="00B23614" w:rsidRPr="00AD162B" w:rsidRDefault="00AA7DB6" w:rsidP="00E77E94">
      <w:pPr>
        <w:pStyle w:val="Titolo1"/>
        <w:jc w:val="both"/>
        <w:rPr>
          <w:rStyle w:val="Collegamentoipertestuale"/>
          <w:rFonts w:eastAsia="Times New Roman"/>
          <w:sz w:val="24"/>
          <w:szCs w:val="24"/>
        </w:rPr>
      </w:pPr>
      <w:hyperlink r:id="rId100" w:history="1">
        <w:r w:rsidR="00B23614" w:rsidRPr="00AD162B">
          <w:rPr>
            <w:rStyle w:val="Collegamentoipertestuale"/>
            <w:rFonts w:eastAsia="Times New Roman"/>
            <w:color w:val="FF0000"/>
            <w:sz w:val="24"/>
            <w:szCs w:val="24"/>
          </w:rPr>
          <w:t>Miguel de Cervantes</w:t>
        </w:r>
        <w:r w:rsidR="00B23614" w:rsidRPr="00AD162B">
          <w:rPr>
            <w:rStyle w:val="Collegamentoipertestuale"/>
            <w:rFonts w:eastAsia="Times New Roman"/>
            <w:sz w:val="24"/>
            <w:szCs w:val="24"/>
          </w:rPr>
          <w:t xml:space="preserve"> (1547-1616) – Dai libri si affollavano nella sua immaginazione</w:t>
        </w:r>
      </w:hyperlink>
    </w:p>
    <w:p w14:paraId="36C46CF1" w14:textId="77777777" w:rsidR="00E77E94" w:rsidRPr="00AD162B" w:rsidRDefault="00AA7DB6" w:rsidP="00E77E94">
      <w:pPr>
        <w:pStyle w:val="Titolo1"/>
        <w:jc w:val="both"/>
        <w:rPr>
          <w:rFonts w:eastAsia="Times New Roman"/>
          <w:sz w:val="24"/>
          <w:szCs w:val="24"/>
        </w:rPr>
      </w:pPr>
      <w:hyperlink r:id="rId101" w:history="1">
        <w:r w:rsidR="00E77E94" w:rsidRPr="00AD162B">
          <w:rPr>
            <w:rStyle w:val="Collegamentoipertestuale"/>
            <w:rFonts w:eastAsia="Times New Roman"/>
            <w:color w:val="FF0000"/>
            <w:sz w:val="24"/>
            <w:szCs w:val="24"/>
          </w:rPr>
          <w:t xml:space="preserve">Daniel De </w:t>
        </w:r>
        <w:proofErr w:type="spellStart"/>
        <w:r w:rsidR="00E77E94" w:rsidRPr="00AD162B">
          <w:rPr>
            <w:rStyle w:val="Collegamentoipertestuale"/>
            <w:rFonts w:eastAsia="Times New Roman"/>
            <w:color w:val="FF0000"/>
            <w:sz w:val="24"/>
            <w:szCs w:val="24"/>
          </w:rPr>
          <w:t>Foe</w:t>
        </w:r>
        <w:proofErr w:type="spellEnd"/>
        <w:r w:rsidR="00E77E94" w:rsidRPr="00AD162B">
          <w:rPr>
            <w:rStyle w:val="Collegamentoipertestuale"/>
            <w:rFonts w:eastAsia="Times New Roman"/>
            <w:sz w:val="24"/>
            <w:szCs w:val="24"/>
          </w:rPr>
          <w:t xml:space="preserve"> (1660-1731) – Robinson </w:t>
        </w:r>
        <w:proofErr w:type="spellStart"/>
        <w:r w:rsidR="00E77E94" w:rsidRPr="00AD162B">
          <w:rPr>
            <w:rStyle w:val="Collegamentoipertestuale"/>
            <w:rFonts w:eastAsia="Times New Roman"/>
            <w:sz w:val="24"/>
            <w:szCs w:val="24"/>
          </w:rPr>
          <w:t>Crusoe</w:t>
        </w:r>
        <w:proofErr w:type="spellEnd"/>
        <w:r w:rsidR="00E77E94" w:rsidRPr="00AD162B">
          <w:rPr>
            <w:rStyle w:val="Collegamentoipertestuale"/>
            <w:rFonts w:eastAsia="Times New Roman"/>
            <w:sz w:val="24"/>
            <w:szCs w:val="24"/>
          </w:rPr>
          <w:t xml:space="preserve"> è il naufrago della società </w:t>
        </w:r>
        <w:proofErr w:type="spellStart"/>
        <w:r w:rsidR="00E77E94" w:rsidRPr="00AD162B">
          <w:rPr>
            <w:rStyle w:val="Collegamentoipertestuale"/>
            <w:rFonts w:eastAsia="Times New Roman"/>
            <w:sz w:val="24"/>
            <w:szCs w:val="24"/>
          </w:rPr>
          <w:t>pre</w:t>
        </w:r>
        <w:proofErr w:type="spellEnd"/>
        <w:r w:rsidR="00E77E94" w:rsidRPr="00AD162B">
          <w:rPr>
            <w:rStyle w:val="Collegamentoipertestuale"/>
            <w:rFonts w:eastAsia="Times New Roman"/>
            <w:sz w:val="24"/>
            <w:szCs w:val="24"/>
          </w:rPr>
          <w:t xml:space="preserve">-moderna che approda sull’isola della modernità: è l’infelice che ignora le cause della propria infelicità. Anzi, che ignora perfino la propria infelicità, perché la sua ignoranza di se stesso è </w:t>
        </w:r>
        <w:proofErr w:type="gramStart"/>
        <w:r w:rsidR="00E77E94" w:rsidRPr="00AD162B">
          <w:rPr>
            <w:rStyle w:val="Collegamentoipertestuale"/>
            <w:rFonts w:eastAsia="Times New Roman"/>
            <w:sz w:val="24"/>
            <w:szCs w:val="24"/>
          </w:rPr>
          <w:t>abissale</w:t>
        </w:r>
      </w:hyperlink>
      <w:proofErr w:type="gramEnd"/>
    </w:p>
    <w:p w14:paraId="79F63EE7" w14:textId="4E14DB10" w:rsidR="00B23614" w:rsidRPr="00AD162B" w:rsidRDefault="00AA7DB6" w:rsidP="00E77E94">
      <w:pPr>
        <w:pStyle w:val="Titolo1"/>
        <w:jc w:val="both"/>
        <w:rPr>
          <w:rStyle w:val="Collegamentoipertestuale"/>
          <w:rFonts w:eastAsia="Times New Roman"/>
          <w:sz w:val="24"/>
          <w:szCs w:val="24"/>
        </w:rPr>
      </w:pPr>
      <w:hyperlink r:id="rId102" w:history="1">
        <w:r w:rsidR="00B23614" w:rsidRPr="00AD162B">
          <w:rPr>
            <w:rStyle w:val="Collegamentoipertestuale"/>
            <w:rFonts w:eastAsia="Times New Roman"/>
            <w:color w:val="FF0000"/>
            <w:sz w:val="24"/>
            <w:szCs w:val="24"/>
          </w:rPr>
          <w:t xml:space="preserve">Don </w:t>
        </w:r>
        <w:proofErr w:type="spellStart"/>
        <w:r w:rsidR="00B23614" w:rsidRPr="00AD162B">
          <w:rPr>
            <w:rStyle w:val="Collegamentoipertestuale"/>
            <w:rFonts w:eastAsia="Times New Roman"/>
            <w:color w:val="FF0000"/>
            <w:sz w:val="24"/>
            <w:szCs w:val="24"/>
          </w:rPr>
          <w:t>DeLillo</w:t>
        </w:r>
        <w:proofErr w:type="spellEnd"/>
        <w:r w:rsidR="00B23614" w:rsidRPr="00AD162B">
          <w:rPr>
            <w:rStyle w:val="Collegamentoipertestuale"/>
            <w:rFonts w:eastAsia="Times New Roman"/>
            <w:sz w:val="24"/>
            <w:szCs w:val="24"/>
          </w:rPr>
          <w:t xml:space="preserve"> – Svegliarsi il mattino …</w:t>
        </w:r>
      </w:hyperlink>
    </w:p>
    <w:p w14:paraId="76D813EF" w14:textId="1124CEF4" w:rsidR="00B23614" w:rsidRPr="00AD162B" w:rsidRDefault="00AA7DB6" w:rsidP="00E77E94">
      <w:pPr>
        <w:pStyle w:val="Titolo1"/>
        <w:jc w:val="both"/>
        <w:rPr>
          <w:rFonts w:eastAsia="Times New Roman"/>
          <w:sz w:val="24"/>
          <w:szCs w:val="24"/>
        </w:rPr>
      </w:pPr>
      <w:hyperlink r:id="rId103"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 Adattamento teatrale de “La vita accanto” di Mariapia </w:t>
        </w:r>
        <w:proofErr w:type="spellStart"/>
        <w:r w:rsidR="00B23614" w:rsidRPr="00AD162B">
          <w:rPr>
            <w:rStyle w:val="Collegamentoipertestuale"/>
            <w:rFonts w:eastAsia="Times New Roman"/>
            <w:sz w:val="24"/>
            <w:szCs w:val="24"/>
          </w:rPr>
          <w:t>Veladiano</w:t>
        </w:r>
        <w:proofErr w:type="spellEnd"/>
      </w:hyperlink>
    </w:p>
    <w:p w14:paraId="5A81A6F1" w14:textId="4C242DD2" w:rsidR="00B23614" w:rsidRPr="00AD162B" w:rsidRDefault="00AA7DB6" w:rsidP="00E77E94">
      <w:pPr>
        <w:pStyle w:val="Titolo1"/>
        <w:jc w:val="both"/>
        <w:rPr>
          <w:rFonts w:eastAsia="Times New Roman"/>
          <w:sz w:val="24"/>
          <w:szCs w:val="24"/>
        </w:rPr>
      </w:pPr>
      <w:hyperlink r:id="rId104"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Franca Nuti – Voce di Voci. Franca Nuti legge Maura Del Serra.</w:t>
        </w:r>
      </w:hyperlink>
    </w:p>
    <w:p w14:paraId="3AEE53C7" w14:textId="22FEC08F" w:rsidR="00B23614" w:rsidRPr="00AD162B" w:rsidRDefault="00AA7DB6" w:rsidP="0028018D">
      <w:pPr>
        <w:pStyle w:val="Titolo1"/>
        <w:jc w:val="both"/>
        <w:rPr>
          <w:rFonts w:eastAsia="Times New Roman"/>
          <w:sz w:val="24"/>
          <w:szCs w:val="24"/>
        </w:rPr>
      </w:pPr>
      <w:hyperlink r:id="rId105" w:history="1">
        <w:r w:rsidR="00B23614" w:rsidRPr="00AD162B">
          <w:rPr>
            <w:rStyle w:val="Collegamentoipertestuale"/>
            <w:rFonts w:eastAsia="Times New Roman"/>
            <w:sz w:val="24"/>
            <w:szCs w:val="24"/>
          </w:rPr>
          <w:t xml:space="preserve">Intervista a </w:t>
        </w:r>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A cura di </w:t>
        </w:r>
        <w:proofErr w:type="spellStart"/>
        <w:r w:rsidR="00B23614" w:rsidRPr="00AD162B">
          <w:rPr>
            <w:rStyle w:val="Collegamentoipertestuale"/>
            <w:rFonts w:eastAsia="Times New Roman"/>
            <w:sz w:val="24"/>
            <w:szCs w:val="24"/>
          </w:rPr>
          <w:t>Nuria</w:t>
        </w:r>
        <w:proofErr w:type="spellEnd"/>
        <w:r w:rsidR="00B23614" w:rsidRPr="00AD162B">
          <w:rPr>
            <w:rStyle w:val="Collegamentoipertestuale"/>
            <w:rFonts w:eastAsia="Times New Roman"/>
            <w:sz w:val="24"/>
            <w:szCs w:val="24"/>
          </w:rPr>
          <w:t xml:space="preserve"> </w:t>
        </w:r>
        <w:proofErr w:type="spellStart"/>
        <w:r w:rsidR="00B23614" w:rsidRPr="00AD162B">
          <w:rPr>
            <w:rStyle w:val="Collegamentoipertestuale"/>
            <w:rFonts w:eastAsia="Times New Roman"/>
            <w:sz w:val="24"/>
            <w:szCs w:val="24"/>
          </w:rPr>
          <w:t>Kanzian</w:t>
        </w:r>
        <w:proofErr w:type="spellEnd"/>
        <w:r w:rsidR="00B23614" w:rsidRPr="00AD162B">
          <w:rPr>
            <w:rStyle w:val="Collegamentoipertestuale"/>
            <w:rFonts w:eastAsia="Times New Roman"/>
            <w:sz w:val="24"/>
            <w:szCs w:val="24"/>
          </w:rPr>
          <w:t xml:space="preserve">. «Mantenersi fedeli alla propria vocazione e all’onestà intellettuale, senza cedere alle lusinghe di un facile successo </w:t>
        </w:r>
        <w:proofErr w:type="gramStart"/>
        <w:r w:rsidR="00B23614" w:rsidRPr="00AD162B">
          <w:rPr>
            <w:rStyle w:val="Collegamentoipertestuale"/>
            <w:rFonts w:eastAsia="Times New Roman"/>
            <w:sz w:val="24"/>
            <w:szCs w:val="24"/>
          </w:rPr>
          <w:t>massmediatico»</w:t>
        </w:r>
      </w:hyperlink>
      <w:proofErr w:type="gramEnd"/>
    </w:p>
    <w:p w14:paraId="6410C62B" w14:textId="222DFDAD" w:rsidR="00B23614" w:rsidRPr="00AD162B" w:rsidRDefault="00AA7DB6" w:rsidP="0028018D">
      <w:pPr>
        <w:pStyle w:val="Titolo1"/>
        <w:jc w:val="both"/>
        <w:rPr>
          <w:rFonts w:eastAsia="Times New Roman"/>
          <w:sz w:val="24"/>
          <w:szCs w:val="24"/>
        </w:rPr>
      </w:pPr>
      <w:hyperlink r:id="rId106"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 Il lavoro impossibile dell’artigiano di </w:t>
        </w:r>
        <w:proofErr w:type="gramStart"/>
        <w:r w:rsidR="00B23614" w:rsidRPr="00AD162B">
          <w:rPr>
            <w:rStyle w:val="Collegamentoipertestuale"/>
            <w:rFonts w:eastAsia="Times New Roman"/>
            <w:sz w:val="24"/>
            <w:szCs w:val="24"/>
          </w:rPr>
          <w:t>parole</w:t>
        </w:r>
      </w:hyperlink>
      <w:proofErr w:type="gramEnd"/>
    </w:p>
    <w:p w14:paraId="728F4765" w14:textId="59699383" w:rsidR="00B23614" w:rsidRPr="00AD162B" w:rsidRDefault="00AA7DB6" w:rsidP="0028018D">
      <w:pPr>
        <w:pStyle w:val="Titolo1"/>
        <w:jc w:val="both"/>
        <w:rPr>
          <w:rFonts w:eastAsia="Times New Roman"/>
          <w:sz w:val="24"/>
          <w:szCs w:val="24"/>
        </w:rPr>
      </w:pPr>
      <w:hyperlink r:id="rId107"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 La parola della poesia: un “coro a bocca chiusa”</w:t>
        </w:r>
      </w:hyperlink>
    </w:p>
    <w:p w14:paraId="7DB2DD7B" w14:textId="424CF53C" w:rsidR="00B23614" w:rsidRPr="00AD162B" w:rsidRDefault="00AA7DB6" w:rsidP="0028018D">
      <w:pPr>
        <w:pStyle w:val="Titolo1"/>
        <w:jc w:val="both"/>
        <w:rPr>
          <w:rFonts w:eastAsia="Times New Roman"/>
          <w:sz w:val="24"/>
          <w:szCs w:val="24"/>
        </w:rPr>
      </w:pPr>
      <w:hyperlink r:id="rId108"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Teatro», 2015, pp. 864</w:t>
        </w:r>
      </w:hyperlink>
    </w:p>
    <w:p w14:paraId="0F849106" w14:textId="77777777" w:rsidR="00351743" w:rsidRPr="00AD162B" w:rsidRDefault="00AA7DB6" w:rsidP="0028018D">
      <w:pPr>
        <w:pStyle w:val="Titolo1"/>
        <w:jc w:val="both"/>
        <w:rPr>
          <w:rStyle w:val="Collegamentoipertestuale"/>
          <w:rFonts w:eastAsia="Times New Roman"/>
          <w:sz w:val="24"/>
          <w:szCs w:val="24"/>
        </w:rPr>
      </w:pPr>
      <w:hyperlink r:id="rId109" w:history="1">
        <w:r w:rsidR="00351743" w:rsidRPr="00AD162B">
          <w:rPr>
            <w:rStyle w:val="Collegamentoipertestuale"/>
            <w:rFonts w:eastAsia="Times New Roman"/>
            <w:color w:val="FF0000"/>
            <w:sz w:val="24"/>
            <w:szCs w:val="24"/>
          </w:rPr>
          <w:t>Maura Del Serra</w:t>
        </w:r>
        <w:r w:rsidR="00351743" w:rsidRPr="00AD162B">
          <w:rPr>
            <w:rStyle w:val="Collegamentoipertestuale"/>
            <w:rFonts w:eastAsia="Times New Roman"/>
            <w:sz w:val="24"/>
            <w:szCs w:val="24"/>
          </w:rPr>
          <w:t xml:space="preserve"> – Quadrifoglio in onore di Dino Campana</w:t>
        </w:r>
      </w:hyperlink>
    </w:p>
    <w:p w14:paraId="65157839" w14:textId="77777777" w:rsidR="00227590" w:rsidRPr="00AD162B" w:rsidRDefault="00AA7DB6" w:rsidP="00227590">
      <w:pPr>
        <w:pStyle w:val="Titolo2"/>
        <w:jc w:val="both"/>
        <w:rPr>
          <w:rFonts w:ascii="Times" w:eastAsia="Times New Roman" w:hAnsi="Times"/>
          <w:sz w:val="24"/>
          <w:szCs w:val="24"/>
        </w:rPr>
      </w:pPr>
      <w:hyperlink r:id="rId110" w:history="1">
        <w:r w:rsidR="00227590" w:rsidRPr="00AD162B">
          <w:rPr>
            <w:rStyle w:val="Collegamentoipertestuale"/>
            <w:rFonts w:ascii="Times" w:eastAsia="Times New Roman" w:hAnsi="Times"/>
            <w:color w:val="FF0000"/>
            <w:sz w:val="24"/>
            <w:szCs w:val="24"/>
          </w:rPr>
          <w:t>Maura Del Serra</w:t>
        </w:r>
        <w:r w:rsidR="00227590" w:rsidRPr="00AD162B">
          <w:rPr>
            <w:rStyle w:val="Collegamentoipertestuale"/>
            <w:rFonts w:ascii="Times" w:eastAsia="Times New Roman" w:hAnsi="Times"/>
            <w:sz w:val="24"/>
            <w:szCs w:val="24"/>
          </w:rPr>
          <w:t xml:space="preserve"> – I LIBRI </w:t>
        </w:r>
        <w:proofErr w:type="gramStart"/>
        <w:r w:rsidR="00227590" w:rsidRPr="00AD162B">
          <w:rPr>
            <w:rStyle w:val="Collegamentoipertestuale"/>
            <w:rFonts w:ascii="Times" w:eastAsia="Times New Roman" w:hAnsi="Times"/>
            <w:sz w:val="24"/>
            <w:szCs w:val="24"/>
          </w:rPr>
          <w:t>ed</w:t>
        </w:r>
        <w:proofErr w:type="gramEnd"/>
        <w:r w:rsidR="00227590" w:rsidRPr="00AD162B">
          <w:rPr>
            <w:rStyle w:val="Collegamentoipertestuale"/>
            <w:rFonts w:ascii="Times" w:eastAsia="Times New Roman" w:hAnsi="Times"/>
            <w:sz w:val="24"/>
            <w:szCs w:val="24"/>
          </w:rPr>
          <w:t xml:space="preserve"> altro</w:t>
        </w:r>
      </w:hyperlink>
    </w:p>
    <w:p w14:paraId="584D2FAA" w14:textId="77777777" w:rsidR="0028018D" w:rsidRPr="00AD162B" w:rsidRDefault="00AA7DB6" w:rsidP="0028018D">
      <w:pPr>
        <w:pStyle w:val="Titolo1"/>
        <w:jc w:val="both"/>
        <w:rPr>
          <w:rFonts w:eastAsia="Times New Roman"/>
          <w:sz w:val="24"/>
          <w:szCs w:val="24"/>
        </w:rPr>
      </w:pPr>
      <w:hyperlink r:id="rId111" w:history="1">
        <w:r w:rsidR="0028018D" w:rsidRPr="00AD162B">
          <w:rPr>
            <w:rStyle w:val="Collegamentoipertestuale"/>
            <w:rFonts w:eastAsia="Times New Roman"/>
            <w:color w:val="FF0000"/>
            <w:sz w:val="24"/>
            <w:szCs w:val="24"/>
          </w:rPr>
          <w:t xml:space="preserve">Francisco De </w:t>
        </w:r>
        <w:proofErr w:type="spellStart"/>
        <w:r w:rsidR="0028018D" w:rsidRPr="00AD162B">
          <w:rPr>
            <w:rStyle w:val="Collegamentoipertestuale"/>
            <w:rFonts w:eastAsia="Times New Roman"/>
            <w:color w:val="FF0000"/>
            <w:sz w:val="24"/>
            <w:szCs w:val="24"/>
          </w:rPr>
          <w:t>Quevedo</w:t>
        </w:r>
        <w:proofErr w:type="spellEnd"/>
        <w:r w:rsidR="0028018D" w:rsidRPr="00AD162B">
          <w:rPr>
            <w:rStyle w:val="Collegamentoipertestuale"/>
            <w:rFonts w:eastAsia="Times New Roman"/>
            <w:sz w:val="24"/>
            <w:szCs w:val="24"/>
          </w:rPr>
          <w:t xml:space="preserve"> (1580-1645) – Un’anima che ha avuto un dio per carcere, vene che a tanto fuoco han dato umore, midollo che è gloriosamente arso, il corpo lasceranno, non l’ardore; anche in cenere, avranno un sentimento; </w:t>
        </w:r>
        <w:proofErr w:type="spellStart"/>
        <w:r w:rsidR="0028018D" w:rsidRPr="00AD162B">
          <w:rPr>
            <w:rStyle w:val="Collegamentoipertestuale"/>
            <w:rFonts w:eastAsia="Times New Roman"/>
            <w:sz w:val="24"/>
            <w:szCs w:val="24"/>
          </w:rPr>
          <w:t>saran</w:t>
        </w:r>
        <w:proofErr w:type="spellEnd"/>
        <w:r w:rsidR="0028018D" w:rsidRPr="00AD162B">
          <w:rPr>
            <w:rStyle w:val="Collegamentoipertestuale"/>
            <w:rFonts w:eastAsia="Times New Roman"/>
            <w:sz w:val="24"/>
            <w:szCs w:val="24"/>
          </w:rPr>
          <w:t xml:space="preserve"> </w:t>
        </w:r>
        <w:proofErr w:type="gramStart"/>
        <w:r w:rsidR="0028018D" w:rsidRPr="00AD162B">
          <w:rPr>
            <w:rStyle w:val="Collegamentoipertestuale"/>
            <w:rFonts w:eastAsia="Times New Roman"/>
            <w:sz w:val="24"/>
            <w:szCs w:val="24"/>
          </w:rPr>
          <w:t>terra, ma</w:t>
        </w:r>
        <w:proofErr w:type="gramEnd"/>
        <w:r w:rsidR="0028018D" w:rsidRPr="00AD162B">
          <w:rPr>
            <w:rStyle w:val="Collegamentoipertestuale"/>
            <w:rFonts w:eastAsia="Times New Roman"/>
            <w:sz w:val="24"/>
            <w:szCs w:val="24"/>
          </w:rPr>
          <w:t xml:space="preserve"> terra innamorata.</w:t>
        </w:r>
      </w:hyperlink>
    </w:p>
    <w:p w14:paraId="51E7B82F" w14:textId="1D68E72D" w:rsidR="00B23614" w:rsidRPr="00AD162B" w:rsidRDefault="00AA7DB6" w:rsidP="0028018D">
      <w:pPr>
        <w:pStyle w:val="Titolo1"/>
        <w:jc w:val="both"/>
        <w:rPr>
          <w:rFonts w:eastAsia="Times New Roman"/>
          <w:sz w:val="24"/>
          <w:szCs w:val="24"/>
        </w:rPr>
      </w:pPr>
      <w:hyperlink r:id="rId112" w:history="1">
        <w:r w:rsidR="00B23614" w:rsidRPr="00AD162B">
          <w:rPr>
            <w:rStyle w:val="Collegamentoipertestuale"/>
            <w:rFonts w:eastAsia="Times New Roman"/>
            <w:color w:val="FF0000"/>
            <w:sz w:val="24"/>
            <w:szCs w:val="24"/>
          </w:rPr>
          <w:t>Giovanni Di Falco,</w:t>
        </w:r>
        <w:r w:rsidR="00B23614" w:rsidRPr="00AD162B">
          <w:rPr>
            <w:rStyle w:val="Collegamentoipertestuale"/>
            <w:rFonts w:eastAsia="Times New Roman"/>
            <w:sz w:val="24"/>
            <w:szCs w:val="24"/>
          </w:rPr>
          <w:t xml:space="preserve">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 xml:space="preserve">La campagna del Caos». Storia della casa </w:t>
        </w:r>
        <w:proofErr w:type="gramStart"/>
        <w:r w:rsidR="00B23614" w:rsidRPr="00AD162B">
          <w:rPr>
            <w:rStyle w:val="Collegamentoipertestuale"/>
            <w:rFonts w:eastAsia="Times New Roman"/>
            <w:sz w:val="24"/>
            <w:szCs w:val="24"/>
          </w:rPr>
          <w:t>natale</w:t>
        </w:r>
        <w:proofErr w:type="gramEnd"/>
        <w:r w:rsidR="00B23614" w:rsidRPr="00AD162B">
          <w:rPr>
            <w:rStyle w:val="Collegamentoipertestuale"/>
            <w:rFonts w:eastAsia="Times New Roman"/>
            <w:sz w:val="24"/>
            <w:szCs w:val="24"/>
          </w:rPr>
          <w:t xml:space="preserve"> di Luigi Pirandello. Con una nota di Andrea </w:t>
        </w:r>
        <w:proofErr w:type="spellStart"/>
        <w:r w:rsidR="00B23614" w:rsidRPr="00AD162B">
          <w:rPr>
            <w:rStyle w:val="Collegamentoipertestuale"/>
            <w:rFonts w:eastAsia="Times New Roman"/>
            <w:sz w:val="24"/>
            <w:szCs w:val="24"/>
          </w:rPr>
          <w:t>Bisicchia</w:t>
        </w:r>
        <w:proofErr w:type="spellEnd"/>
        <w:r w:rsidR="00B23614" w:rsidRPr="00AD162B">
          <w:rPr>
            <w:rStyle w:val="Collegamentoipertestuale"/>
            <w:rFonts w:eastAsia="Times New Roman"/>
            <w:sz w:val="24"/>
            <w:szCs w:val="24"/>
          </w:rPr>
          <w:t>.</w:t>
        </w:r>
      </w:hyperlink>
    </w:p>
    <w:p w14:paraId="4191D0B2" w14:textId="5C795DCC" w:rsidR="00B23614" w:rsidRPr="00AD162B" w:rsidRDefault="00AA7DB6" w:rsidP="0028018D">
      <w:pPr>
        <w:pStyle w:val="Titolo1"/>
        <w:jc w:val="both"/>
        <w:rPr>
          <w:rFonts w:eastAsia="Times New Roman"/>
          <w:sz w:val="24"/>
          <w:szCs w:val="24"/>
        </w:rPr>
      </w:pPr>
      <w:hyperlink r:id="rId113" w:history="1">
        <w:r w:rsidR="00B23614" w:rsidRPr="00AD162B">
          <w:rPr>
            <w:rStyle w:val="Collegamentoipertestuale"/>
            <w:rFonts w:eastAsia="Times New Roman"/>
            <w:color w:val="FF0000"/>
            <w:sz w:val="24"/>
            <w:szCs w:val="24"/>
          </w:rPr>
          <w:t xml:space="preserve">Emily Dickinson </w:t>
        </w:r>
        <w:r w:rsidR="00B23614" w:rsidRPr="00AD162B">
          <w:rPr>
            <w:rStyle w:val="Collegamentoipertestuale"/>
            <w:rFonts w:eastAsia="Times New Roman"/>
            <w:sz w:val="24"/>
            <w:szCs w:val="24"/>
          </w:rPr>
          <w:t xml:space="preserve">– Un’anima al cospetto di se </w:t>
        </w:r>
        <w:proofErr w:type="gramStart"/>
        <w:r w:rsidR="00B23614" w:rsidRPr="00AD162B">
          <w:rPr>
            <w:rStyle w:val="Collegamentoipertestuale"/>
            <w:rFonts w:eastAsia="Times New Roman"/>
            <w:sz w:val="24"/>
            <w:szCs w:val="24"/>
          </w:rPr>
          <w:t>stessa</w:t>
        </w:r>
      </w:hyperlink>
      <w:proofErr w:type="gramEnd"/>
    </w:p>
    <w:p w14:paraId="12000C8A" w14:textId="37103AA5" w:rsidR="00B23614" w:rsidRPr="00AD162B" w:rsidRDefault="00AA7DB6" w:rsidP="0028018D">
      <w:pPr>
        <w:pStyle w:val="Titolo1"/>
        <w:jc w:val="both"/>
        <w:rPr>
          <w:rStyle w:val="Collegamentoipertestuale"/>
          <w:rFonts w:eastAsia="Times New Roman"/>
          <w:sz w:val="24"/>
          <w:szCs w:val="24"/>
        </w:rPr>
      </w:pPr>
      <w:hyperlink r:id="rId114" w:history="1">
        <w:r w:rsidR="00B23614" w:rsidRPr="00AD162B">
          <w:rPr>
            <w:rStyle w:val="Collegamentoipertestuale"/>
            <w:rFonts w:eastAsia="Times New Roman"/>
            <w:color w:val="FF0000"/>
            <w:sz w:val="24"/>
            <w:szCs w:val="24"/>
          </w:rPr>
          <w:t>Emily Dickinson</w:t>
        </w:r>
        <w:r w:rsidR="00B23614" w:rsidRPr="00AD162B">
          <w:rPr>
            <w:rStyle w:val="Collegamentoipertestuale"/>
            <w:rFonts w:eastAsia="Times New Roman"/>
            <w:sz w:val="24"/>
            <w:szCs w:val="24"/>
          </w:rPr>
          <w:t xml:space="preserve"> (1830-1886) – La parola comincia a vivere soltanto quando </w:t>
        </w:r>
        <w:proofErr w:type="gramStart"/>
        <w:r w:rsidR="00B23614" w:rsidRPr="00AD162B">
          <w:rPr>
            <w:rStyle w:val="Collegamentoipertestuale"/>
            <w:rFonts w:eastAsia="Times New Roman"/>
            <w:sz w:val="24"/>
            <w:szCs w:val="24"/>
          </w:rPr>
          <w:t>vien</w:t>
        </w:r>
        <w:proofErr w:type="gramEnd"/>
        <w:r w:rsidR="00B23614" w:rsidRPr="00AD162B">
          <w:rPr>
            <w:rStyle w:val="Collegamentoipertestuale"/>
            <w:rFonts w:eastAsia="Times New Roman"/>
            <w:sz w:val="24"/>
            <w:szCs w:val="24"/>
          </w:rPr>
          <w:t xml:space="preserve"> detta.</w:t>
        </w:r>
      </w:hyperlink>
    </w:p>
    <w:p w14:paraId="54F67982" w14:textId="5A9870FE" w:rsidR="00D927AD" w:rsidRPr="00AD162B" w:rsidRDefault="00AA7DB6" w:rsidP="0028018D">
      <w:pPr>
        <w:pStyle w:val="Titolo1"/>
        <w:jc w:val="both"/>
        <w:rPr>
          <w:rStyle w:val="Collegamentoipertestuale"/>
          <w:rFonts w:eastAsia="Times New Roman"/>
          <w:sz w:val="24"/>
          <w:szCs w:val="24"/>
        </w:rPr>
      </w:pPr>
      <w:hyperlink r:id="rId115" w:history="1">
        <w:proofErr w:type="spellStart"/>
        <w:r w:rsidR="00D927AD" w:rsidRPr="00AD162B">
          <w:rPr>
            <w:rStyle w:val="Collegamentoipertestuale"/>
            <w:rFonts w:eastAsia="Times New Roman"/>
            <w:color w:val="FF0000"/>
            <w:sz w:val="24"/>
            <w:szCs w:val="24"/>
          </w:rPr>
          <w:t>Emiliy</w:t>
        </w:r>
        <w:proofErr w:type="spellEnd"/>
        <w:r w:rsidR="00D927AD" w:rsidRPr="00AD162B">
          <w:rPr>
            <w:rStyle w:val="Collegamentoipertestuale"/>
            <w:rFonts w:eastAsia="Times New Roman"/>
            <w:color w:val="FF0000"/>
            <w:sz w:val="24"/>
            <w:szCs w:val="24"/>
          </w:rPr>
          <w:t xml:space="preserve"> Dickinson</w:t>
        </w:r>
        <w:r w:rsidR="00D927AD" w:rsidRPr="00AD162B">
          <w:rPr>
            <w:rStyle w:val="Collegamentoipertestuale"/>
            <w:rFonts w:eastAsia="Times New Roman"/>
            <w:sz w:val="24"/>
            <w:szCs w:val="24"/>
          </w:rPr>
          <w:t xml:space="preserve"> (1830-1886) – Ciò che è lontano e ciò che è </w:t>
        </w:r>
        <w:proofErr w:type="gramStart"/>
        <w:r w:rsidR="00D927AD" w:rsidRPr="00AD162B">
          <w:rPr>
            <w:rStyle w:val="Collegamentoipertestuale"/>
            <w:rFonts w:eastAsia="Times New Roman"/>
            <w:sz w:val="24"/>
            <w:szCs w:val="24"/>
          </w:rPr>
          <w:t>vicino</w:t>
        </w:r>
      </w:hyperlink>
      <w:proofErr w:type="gramEnd"/>
    </w:p>
    <w:p w14:paraId="2273E77C" w14:textId="77777777" w:rsidR="00A83192" w:rsidRPr="00AD162B" w:rsidRDefault="00AA7DB6" w:rsidP="0028018D">
      <w:pPr>
        <w:pStyle w:val="Titolo1"/>
        <w:jc w:val="both"/>
        <w:rPr>
          <w:rStyle w:val="Collegamentoipertestuale"/>
          <w:rFonts w:eastAsia="Times New Roman"/>
          <w:sz w:val="24"/>
          <w:szCs w:val="24"/>
        </w:rPr>
      </w:pPr>
      <w:hyperlink r:id="rId116" w:history="1">
        <w:r w:rsidR="00A83192" w:rsidRPr="00AD162B">
          <w:rPr>
            <w:rStyle w:val="Collegamentoipertestuale"/>
            <w:rFonts w:eastAsia="Times New Roman"/>
            <w:color w:val="FF0000"/>
            <w:sz w:val="24"/>
            <w:szCs w:val="24"/>
          </w:rPr>
          <w:t>Emily Dickinson</w:t>
        </w:r>
        <w:r w:rsidR="00A83192" w:rsidRPr="00AD162B">
          <w:rPr>
            <w:rStyle w:val="Collegamentoipertestuale"/>
            <w:rFonts w:eastAsia="Times New Roman"/>
            <w:sz w:val="24"/>
            <w:szCs w:val="24"/>
          </w:rPr>
          <w:t xml:space="preserve"> (1830-1866) – Semi che </w:t>
        </w:r>
        <w:proofErr w:type="gramStart"/>
        <w:r w:rsidR="00A83192" w:rsidRPr="00AD162B">
          <w:rPr>
            <w:rStyle w:val="Collegamentoipertestuale"/>
            <w:rFonts w:eastAsia="Times New Roman"/>
            <w:sz w:val="24"/>
            <w:szCs w:val="24"/>
          </w:rPr>
          <w:t>germogliano</w:t>
        </w:r>
        <w:proofErr w:type="gramEnd"/>
        <w:r w:rsidR="00A83192" w:rsidRPr="00AD162B">
          <w:rPr>
            <w:rStyle w:val="Collegamentoipertestuale"/>
            <w:rFonts w:eastAsia="Times New Roman"/>
            <w:sz w:val="24"/>
            <w:szCs w:val="24"/>
          </w:rPr>
          <w:t xml:space="preserve"> nel buio</w:t>
        </w:r>
      </w:hyperlink>
    </w:p>
    <w:p w14:paraId="34C6F3D9" w14:textId="77777777" w:rsidR="00E53F54" w:rsidRPr="00AD162B" w:rsidRDefault="00AA7DB6" w:rsidP="0028018D">
      <w:pPr>
        <w:pStyle w:val="Titolo1"/>
        <w:jc w:val="both"/>
        <w:rPr>
          <w:rFonts w:eastAsia="Times New Roman"/>
          <w:sz w:val="24"/>
          <w:szCs w:val="24"/>
        </w:rPr>
      </w:pPr>
      <w:hyperlink r:id="rId117" w:history="1">
        <w:r w:rsidR="00E53F54" w:rsidRPr="00AD162B">
          <w:rPr>
            <w:rStyle w:val="Collegamentoipertestuale"/>
            <w:rFonts w:eastAsia="Times New Roman"/>
            <w:color w:val="FF0000"/>
            <w:sz w:val="24"/>
            <w:szCs w:val="24"/>
          </w:rPr>
          <w:t>Emily Dickinson</w:t>
        </w:r>
        <w:r w:rsidR="00E53F54" w:rsidRPr="00AD162B">
          <w:rPr>
            <w:rStyle w:val="Collegamentoipertestuale"/>
            <w:rFonts w:eastAsia="Times New Roman"/>
            <w:sz w:val="24"/>
            <w:szCs w:val="24"/>
          </w:rPr>
          <w:t xml:space="preserve"> (1830-1866)</w:t>
        </w:r>
        <w:proofErr w:type="gramStart"/>
        <w:r w:rsidR="00E53F54" w:rsidRPr="00AD162B">
          <w:rPr>
            <w:rStyle w:val="Collegamentoipertestuale"/>
            <w:rFonts w:eastAsia="Times New Roman"/>
            <w:sz w:val="24"/>
            <w:szCs w:val="24"/>
          </w:rPr>
          <w:t>  </w:t>
        </w:r>
        <w:proofErr w:type="gramEnd"/>
        <w:r w:rsidR="00E53F54" w:rsidRPr="00AD162B">
          <w:rPr>
            <w:rStyle w:val="Collegamentoipertestuale"/>
            <w:rFonts w:eastAsia="Times New Roman"/>
            <w:sz w:val="24"/>
            <w:szCs w:val="24"/>
          </w:rPr>
          <w:t>– Dedicata agli esseri umani in fuga dalla mente dell’uomo</w:t>
        </w:r>
      </w:hyperlink>
    </w:p>
    <w:p w14:paraId="26EDD5BD" w14:textId="04A69620" w:rsidR="00B23614" w:rsidRPr="00AD162B" w:rsidRDefault="00AA7DB6" w:rsidP="0028018D">
      <w:pPr>
        <w:pStyle w:val="Titolo1"/>
        <w:jc w:val="both"/>
        <w:rPr>
          <w:rFonts w:eastAsia="Times New Roman"/>
          <w:sz w:val="24"/>
          <w:szCs w:val="24"/>
        </w:rPr>
      </w:pPr>
      <w:hyperlink r:id="rId118" w:history="1">
        <w:proofErr w:type="spellStart"/>
        <w:r w:rsidR="00B23614" w:rsidRPr="00AD162B">
          <w:rPr>
            <w:rStyle w:val="Collegamentoipertestuale"/>
            <w:rFonts w:eastAsia="Times New Roman"/>
            <w:color w:val="FF0000"/>
            <w:sz w:val="24"/>
            <w:szCs w:val="24"/>
          </w:rPr>
          <w:t>Hevi</w:t>
        </w:r>
        <w:proofErr w:type="spellEnd"/>
        <w:r w:rsidR="00B23614" w:rsidRPr="00AD162B">
          <w:rPr>
            <w:rStyle w:val="Collegamentoipertestuale"/>
            <w:rFonts w:eastAsia="Times New Roman"/>
            <w:color w:val="FF0000"/>
            <w:sz w:val="24"/>
            <w:szCs w:val="24"/>
          </w:rPr>
          <w:t xml:space="preserve"> Dilara</w:t>
        </w:r>
        <w:r w:rsidR="00B23614" w:rsidRPr="00AD162B">
          <w:rPr>
            <w:rStyle w:val="Collegamentoipertestuale"/>
            <w:rFonts w:eastAsia="Times New Roman"/>
            <w:sz w:val="24"/>
            <w:szCs w:val="24"/>
          </w:rPr>
          <w:t xml:space="preserve"> (rifugiata politica curda, musicista, poetessa) – Nostalgia</w:t>
        </w:r>
      </w:hyperlink>
    </w:p>
    <w:p w14:paraId="0D2D71B4" w14:textId="05D9F65C" w:rsidR="00B23614" w:rsidRPr="00AD162B" w:rsidRDefault="00AA7DB6" w:rsidP="0028018D">
      <w:pPr>
        <w:pStyle w:val="Titolo1"/>
        <w:jc w:val="both"/>
        <w:rPr>
          <w:rFonts w:eastAsia="Times New Roman"/>
          <w:sz w:val="24"/>
          <w:szCs w:val="24"/>
        </w:rPr>
      </w:pPr>
      <w:hyperlink r:id="rId119" w:history="1">
        <w:r w:rsidR="00B23614" w:rsidRPr="00AD162B">
          <w:rPr>
            <w:rStyle w:val="Collegamentoipertestuale"/>
            <w:rFonts w:eastAsia="Times New Roman"/>
            <w:color w:val="FF0000"/>
            <w:sz w:val="24"/>
            <w:szCs w:val="24"/>
          </w:rPr>
          <w:t xml:space="preserve">N. A. </w:t>
        </w:r>
        <w:proofErr w:type="spellStart"/>
        <w:r w:rsidR="00B23614" w:rsidRPr="00AD162B">
          <w:rPr>
            <w:rStyle w:val="Collegamentoipertestuale"/>
            <w:rFonts w:eastAsia="Times New Roman"/>
            <w:color w:val="FF0000"/>
            <w:sz w:val="24"/>
            <w:szCs w:val="24"/>
          </w:rPr>
          <w:t>Dobroljubob</w:t>
        </w:r>
        <w:proofErr w:type="spellEnd"/>
        <w:r w:rsidR="00B23614" w:rsidRPr="00AD162B">
          <w:rPr>
            <w:rStyle w:val="Collegamentoipertestuale"/>
            <w:rFonts w:eastAsia="Times New Roman"/>
            <w:sz w:val="24"/>
            <w:szCs w:val="24"/>
          </w:rPr>
          <w:t xml:space="preserve"> – Elaborare nell’anima la ferma convinzione della necessità e della possibilità del completo declino </w:t>
        </w:r>
        <w:proofErr w:type="gramStart"/>
        <w:r w:rsidR="00B23614" w:rsidRPr="00AD162B">
          <w:rPr>
            <w:rStyle w:val="Collegamentoipertestuale"/>
            <w:rFonts w:eastAsia="Times New Roman"/>
            <w:sz w:val="24"/>
            <w:szCs w:val="24"/>
          </w:rPr>
          <w:t>dell’</w:t>
        </w:r>
        <w:proofErr w:type="gramEnd"/>
        <w:r w:rsidR="00B23614" w:rsidRPr="00AD162B">
          <w:rPr>
            <w:rStyle w:val="Collegamentoipertestuale"/>
            <w:rFonts w:eastAsia="Times New Roman"/>
            <w:sz w:val="24"/>
            <w:szCs w:val="24"/>
          </w:rPr>
          <w:t>attuale ordine</w:t>
        </w:r>
      </w:hyperlink>
    </w:p>
    <w:p w14:paraId="236FC927" w14:textId="15CCEBC2" w:rsidR="00B23614" w:rsidRPr="00AD162B" w:rsidRDefault="00AA7DB6" w:rsidP="00147A78">
      <w:pPr>
        <w:pStyle w:val="Titolo1"/>
        <w:jc w:val="both"/>
        <w:rPr>
          <w:rFonts w:eastAsia="Times New Roman"/>
          <w:sz w:val="24"/>
          <w:szCs w:val="24"/>
        </w:rPr>
      </w:pPr>
      <w:hyperlink r:id="rId120" w:history="1">
        <w:r w:rsidR="00B23614" w:rsidRPr="00AD162B">
          <w:rPr>
            <w:rStyle w:val="Collegamentoipertestuale"/>
            <w:rFonts w:eastAsia="Times New Roman"/>
            <w:color w:val="FF0000"/>
            <w:sz w:val="24"/>
            <w:szCs w:val="24"/>
          </w:rPr>
          <w:t xml:space="preserve">Mario </w:t>
        </w:r>
        <w:proofErr w:type="spellStart"/>
        <w:r w:rsidR="00B23614" w:rsidRPr="00AD162B">
          <w:rPr>
            <w:rStyle w:val="Collegamentoipertestuale"/>
            <w:rFonts w:eastAsia="Times New Roman"/>
            <w:color w:val="FF0000"/>
            <w:sz w:val="24"/>
            <w:szCs w:val="24"/>
          </w:rPr>
          <w:t>Dondero</w:t>
        </w:r>
        <w:proofErr w:type="spellEnd"/>
        <w:r w:rsidR="00B23614" w:rsidRPr="00AD162B">
          <w:rPr>
            <w:rStyle w:val="Collegamentoipertestuale"/>
            <w:rFonts w:eastAsia="Times New Roman"/>
            <w:sz w:val="24"/>
            <w:szCs w:val="24"/>
          </w:rPr>
          <w:t xml:space="preserve"> con Emanuele Giordana – Lo scatto umano. Viaggio nel fotogiornalismo da Budapest a New York</w:t>
        </w:r>
      </w:hyperlink>
    </w:p>
    <w:p w14:paraId="2E9EA767" w14:textId="717D3E20" w:rsidR="007663C7" w:rsidRPr="00AD162B" w:rsidRDefault="00AA7DB6" w:rsidP="00147A78">
      <w:pPr>
        <w:pStyle w:val="Titolo1"/>
        <w:jc w:val="both"/>
        <w:rPr>
          <w:rStyle w:val="Collegamentoipertestuale"/>
          <w:rFonts w:eastAsia="Times New Roman"/>
          <w:sz w:val="24"/>
          <w:szCs w:val="24"/>
        </w:rPr>
      </w:pPr>
      <w:hyperlink r:id="rId121" w:history="1">
        <w:r w:rsidR="007663C7" w:rsidRPr="00AD162B">
          <w:rPr>
            <w:rStyle w:val="Collegamentoipertestuale"/>
            <w:rFonts w:eastAsia="Times New Roman"/>
            <w:color w:val="FF0000"/>
            <w:sz w:val="24"/>
            <w:szCs w:val="24"/>
          </w:rPr>
          <w:t>Lorenzo Dorato</w:t>
        </w:r>
        <w:r w:rsidR="007663C7" w:rsidRPr="00AD162B">
          <w:rPr>
            <w:rStyle w:val="Collegamentoipertestuale"/>
            <w:rFonts w:eastAsia="Times New Roman"/>
            <w:sz w:val="24"/>
            <w:szCs w:val="24"/>
          </w:rPr>
          <w:t xml:space="preserve"> – Relativismo e universalismo astratto. Le due facce speculari del nichilismo.</w:t>
        </w:r>
      </w:hyperlink>
    </w:p>
    <w:p w14:paraId="19981C78" w14:textId="77777777" w:rsidR="00147A78" w:rsidRPr="00AD162B" w:rsidRDefault="00AA7DB6" w:rsidP="00147A78">
      <w:pPr>
        <w:pStyle w:val="Titolo1"/>
        <w:jc w:val="both"/>
        <w:rPr>
          <w:rStyle w:val="Collegamentoipertestuale"/>
          <w:rFonts w:eastAsia="Times New Roman"/>
          <w:sz w:val="24"/>
          <w:szCs w:val="24"/>
        </w:rPr>
      </w:pPr>
      <w:hyperlink r:id="rId122" w:history="1">
        <w:r w:rsidR="00147A78" w:rsidRPr="00AD162B">
          <w:rPr>
            <w:rStyle w:val="Collegamentoipertestuale"/>
            <w:rFonts w:eastAsia="Times New Roman"/>
            <w:color w:val="FF0000"/>
            <w:sz w:val="24"/>
            <w:szCs w:val="24"/>
          </w:rPr>
          <w:t xml:space="preserve">John </w:t>
        </w:r>
        <w:proofErr w:type="spellStart"/>
        <w:r w:rsidR="00147A78" w:rsidRPr="00AD162B">
          <w:rPr>
            <w:rStyle w:val="Collegamentoipertestuale"/>
            <w:rFonts w:eastAsia="Times New Roman"/>
            <w:color w:val="FF0000"/>
            <w:sz w:val="24"/>
            <w:szCs w:val="24"/>
          </w:rPr>
          <w:t>Dos</w:t>
        </w:r>
        <w:proofErr w:type="spellEnd"/>
        <w:r w:rsidR="00147A78" w:rsidRPr="00AD162B">
          <w:rPr>
            <w:rStyle w:val="Collegamentoipertestuale"/>
            <w:rFonts w:eastAsia="Times New Roman"/>
            <w:color w:val="FF0000"/>
            <w:sz w:val="24"/>
            <w:szCs w:val="24"/>
          </w:rPr>
          <w:t xml:space="preserve"> </w:t>
        </w:r>
        <w:proofErr w:type="spellStart"/>
        <w:r w:rsidR="00147A78" w:rsidRPr="00AD162B">
          <w:rPr>
            <w:rStyle w:val="Collegamentoipertestuale"/>
            <w:rFonts w:eastAsia="Times New Roman"/>
            <w:color w:val="FF0000"/>
            <w:sz w:val="24"/>
            <w:szCs w:val="24"/>
          </w:rPr>
          <w:t>Passos</w:t>
        </w:r>
        <w:proofErr w:type="spellEnd"/>
        <w:r w:rsidR="00147A78" w:rsidRPr="00AD162B">
          <w:rPr>
            <w:rStyle w:val="Collegamentoipertestuale"/>
            <w:rFonts w:eastAsia="Times New Roman"/>
            <w:sz w:val="24"/>
            <w:szCs w:val="24"/>
          </w:rPr>
          <w:t xml:space="preserve"> (1896-1970) – Scrivere per denaro è almeno altrettanto stupido che scrivere per </w:t>
        </w:r>
        <w:proofErr w:type="spellStart"/>
        <w:r w:rsidR="00147A78" w:rsidRPr="00AD162B">
          <w:rPr>
            <w:rStyle w:val="Collegamentoipertestuale"/>
            <w:rFonts w:eastAsia="Times New Roman"/>
            <w:sz w:val="24"/>
            <w:szCs w:val="24"/>
          </w:rPr>
          <w:t>autoesprimersi</w:t>
        </w:r>
        <w:proofErr w:type="spellEnd"/>
        <w:r w:rsidR="00147A78" w:rsidRPr="00AD162B">
          <w:rPr>
            <w:rStyle w:val="Collegamentoipertestuale"/>
            <w:rFonts w:eastAsia="Times New Roman"/>
            <w:sz w:val="24"/>
            <w:szCs w:val="24"/>
          </w:rPr>
          <w:t>. L’anima di una generazione è il suo linguaggio.</w:t>
        </w:r>
      </w:hyperlink>
    </w:p>
    <w:p w14:paraId="0BCD7123" w14:textId="77777777" w:rsidR="00AF69B2" w:rsidRPr="00AD162B" w:rsidRDefault="00AA7DB6" w:rsidP="00AF69B2">
      <w:pPr>
        <w:keepNext/>
        <w:keepLines/>
        <w:spacing w:before="200"/>
        <w:jc w:val="both"/>
        <w:outlineLvl w:val="1"/>
        <w:rPr>
          <w:rFonts w:ascii="Times" w:eastAsia="Times New Roman" w:hAnsi="Times" w:cstheme="majorBidi"/>
          <w:b/>
          <w:bCs/>
          <w:color w:val="4F81BD" w:themeColor="accent1"/>
        </w:rPr>
      </w:pPr>
      <w:hyperlink r:id="rId123" w:history="1">
        <w:r w:rsidR="00AF69B2" w:rsidRPr="00AD162B">
          <w:rPr>
            <w:rFonts w:ascii="Times" w:eastAsia="Times New Roman" w:hAnsi="Times" w:cstheme="majorBidi"/>
            <w:b/>
            <w:bCs/>
            <w:color w:val="FF0000"/>
            <w:u w:val="single"/>
          </w:rPr>
          <w:t xml:space="preserve">Ulrich </w:t>
        </w:r>
        <w:proofErr w:type="spellStart"/>
        <w:r w:rsidR="00AF69B2" w:rsidRPr="00AD162B">
          <w:rPr>
            <w:rFonts w:ascii="Times" w:eastAsia="Times New Roman" w:hAnsi="Times" w:cstheme="majorBidi"/>
            <w:b/>
            <w:bCs/>
            <w:color w:val="FF0000"/>
            <w:u w:val="single"/>
          </w:rPr>
          <w:t>Duchrow</w:t>
        </w:r>
        <w:proofErr w:type="spellEnd"/>
        <w:r w:rsidR="00AF69B2" w:rsidRPr="00AD162B">
          <w:rPr>
            <w:rFonts w:ascii="Times" w:eastAsia="Times New Roman" w:hAnsi="Times" w:cstheme="majorBidi"/>
            <w:b/>
            <w:bCs/>
            <w:color w:val="0000FF"/>
            <w:u w:val="single"/>
          </w:rPr>
          <w:t xml:space="preserve"> – Il mercato globale rende assoluto il meccanismo dell’accumulazione del capitale basato sulla proprietà </w:t>
        </w:r>
        <w:proofErr w:type="gramStart"/>
        <w:r w:rsidR="00AF69B2" w:rsidRPr="00AD162B">
          <w:rPr>
            <w:rFonts w:ascii="Times" w:eastAsia="Times New Roman" w:hAnsi="Times" w:cstheme="majorBidi"/>
            <w:b/>
            <w:bCs/>
            <w:color w:val="0000FF"/>
            <w:u w:val="single"/>
          </w:rPr>
          <w:t>privata</w:t>
        </w:r>
      </w:hyperlink>
      <w:proofErr w:type="gramEnd"/>
    </w:p>
    <w:p w14:paraId="79662246" w14:textId="77777777" w:rsidR="0050639B" w:rsidRPr="00AD162B" w:rsidRDefault="0050639B" w:rsidP="00C52E7D">
      <w:pPr>
        <w:pStyle w:val="Titolo1"/>
        <w:jc w:val="both"/>
        <w:rPr>
          <w:rFonts w:eastAsia="Times New Roman"/>
          <w:sz w:val="24"/>
          <w:szCs w:val="24"/>
        </w:rPr>
      </w:pPr>
    </w:p>
    <w:p w14:paraId="5E3DDADA" w14:textId="0601CE1E" w:rsidR="0050639B" w:rsidRPr="00AD162B" w:rsidRDefault="0050639B" w:rsidP="00A81ED8">
      <w:pPr>
        <w:pStyle w:val="Titolo1"/>
        <w:jc w:val="center"/>
        <w:rPr>
          <w:rFonts w:eastAsia="Times New Roman"/>
          <w:sz w:val="32"/>
          <w:szCs w:val="32"/>
        </w:rPr>
      </w:pPr>
      <w:r w:rsidRPr="00AD162B">
        <w:rPr>
          <w:rFonts w:eastAsia="Times New Roman"/>
          <w:sz w:val="32"/>
          <w:szCs w:val="32"/>
        </w:rPr>
        <w:t>E</w:t>
      </w:r>
    </w:p>
    <w:p w14:paraId="1788D3E4" w14:textId="624935C1" w:rsidR="007663C7" w:rsidRPr="00AD162B" w:rsidRDefault="00AA7DB6" w:rsidP="00C52E7D">
      <w:pPr>
        <w:pStyle w:val="Titolo1"/>
        <w:jc w:val="both"/>
        <w:rPr>
          <w:rFonts w:eastAsia="Times New Roman"/>
          <w:sz w:val="24"/>
          <w:szCs w:val="24"/>
        </w:rPr>
      </w:pPr>
      <w:hyperlink r:id="rId124" w:history="1">
        <w:r w:rsidR="007663C7" w:rsidRPr="00AD162B">
          <w:rPr>
            <w:rStyle w:val="Collegamentoipertestuale"/>
            <w:rFonts w:eastAsia="Times New Roman"/>
            <w:color w:val="FF0000"/>
            <w:sz w:val="24"/>
            <w:szCs w:val="24"/>
          </w:rPr>
          <w:t>Albert Einstein</w:t>
        </w:r>
        <w:r w:rsidR="007663C7" w:rsidRPr="00AD162B">
          <w:rPr>
            <w:rStyle w:val="Collegamentoipertestuale"/>
            <w:rFonts w:eastAsia="Times New Roman"/>
            <w:sz w:val="24"/>
            <w:szCs w:val="24"/>
          </w:rPr>
          <w:t xml:space="preserve"> – Perché il socialismo? </w:t>
        </w:r>
        <w:proofErr w:type="spellStart"/>
        <w:r w:rsidR="007663C7" w:rsidRPr="00AD162B">
          <w:rPr>
            <w:rStyle w:val="Collegamentoipertestuale"/>
            <w:rFonts w:eastAsia="Times New Roman"/>
            <w:sz w:val="24"/>
            <w:szCs w:val="24"/>
          </w:rPr>
          <w:t>Why</w:t>
        </w:r>
        <w:proofErr w:type="spellEnd"/>
        <w:r w:rsidR="007663C7" w:rsidRPr="00AD162B">
          <w:rPr>
            <w:rStyle w:val="Collegamentoipertestuale"/>
            <w:rFonts w:eastAsia="Times New Roman"/>
            <w:sz w:val="24"/>
            <w:szCs w:val="24"/>
          </w:rPr>
          <w:t xml:space="preserve"> </w:t>
        </w:r>
        <w:proofErr w:type="spellStart"/>
        <w:r w:rsidR="007663C7" w:rsidRPr="00AD162B">
          <w:rPr>
            <w:rStyle w:val="Collegamentoipertestuale"/>
            <w:rFonts w:eastAsia="Times New Roman"/>
            <w:sz w:val="24"/>
            <w:szCs w:val="24"/>
          </w:rPr>
          <w:t>Socialism</w:t>
        </w:r>
        <w:proofErr w:type="spellEnd"/>
        <w:r w:rsidR="007663C7" w:rsidRPr="00AD162B">
          <w:rPr>
            <w:rStyle w:val="Collegamentoipertestuale"/>
            <w:rFonts w:eastAsia="Times New Roman"/>
            <w:sz w:val="24"/>
            <w:szCs w:val="24"/>
          </w:rPr>
          <w:t>?</w:t>
        </w:r>
      </w:hyperlink>
    </w:p>
    <w:p w14:paraId="453EFE37" w14:textId="2DA016EA" w:rsidR="00B23614" w:rsidRPr="00AD162B" w:rsidRDefault="00AA7DB6" w:rsidP="00C52E7D">
      <w:pPr>
        <w:pStyle w:val="Titolo1"/>
        <w:jc w:val="both"/>
        <w:rPr>
          <w:rFonts w:eastAsia="Times New Roman"/>
          <w:sz w:val="24"/>
          <w:szCs w:val="24"/>
        </w:rPr>
      </w:pPr>
      <w:hyperlink r:id="rId125" w:history="1">
        <w:proofErr w:type="spellStart"/>
        <w:r w:rsidR="00B23614" w:rsidRPr="00AD162B">
          <w:rPr>
            <w:rStyle w:val="Collegamentoipertestuale"/>
            <w:rFonts w:eastAsia="Times New Roman"/>
            <w:color w:val="FF0000"/>
            <w:sz w:val="24"/>
            <w:szCs w:val="24"/>
          </w:rPr>
          <w:t>Sergej</w:t>
        </w:r>
        <w:proofErr w:type="spellEnd"/>
        <w:r w:rsidR="00B23614" w:rsidRPr="00AD162B">
          <w:rPr>
            <w:rStyle w:val="Collegamentoipertestuale"/>
            <w:rFonts w:eastAsia="Times New Roman"/>
            <w:color w:val="FF0000"/>
            <w:sz w:val="24"/>
            <w:szCs w:val="24"/>
          </w:rPr>
          <w:t xml:space="preserve"> </w:t>
        </w:r>
        <w:proofErr w:type="spellStart"/>
        <w:r w:rsidR="00B23614" w:rsidRPr="00AD162B">
          <w:rPr>
            <w:rStyle w:val="Collegamentoipertestuale"/>
            <w:rFonts w:eastAsia="Times New Roman"/>
            <w:color w:val="FF0000"/>
            <w:sz w:val="24"/>
            <w:szCs w:val="24"/>
          </w:rPr>
          <w:t>Michajlovič</w:t>
        </w:r>
        <w:proofErr w:type="spellEnd"/>
        <w:r w:rsidR="00B23614" w:rsidRPr="00AD162B">
          <w:rPr>
            <w:rStyle w:val="Collegamentoipertestuale"/>
            <w:rFonts w:eastAsia="Times New Roman"/>
            <w:color w:val="FF0000"/>
            <w:sz w:val="24"/>
            <w:szCs w:val="24"/>
          </w:rPr>
          <w:t xml:space="preserve"> </w:t>
        </w:r>
        <w:proofErr w:type="spellStart"/>
        <w:r w:rsidR="00B23614" w:rsidRPr="00AD162B">
          <w:rPr>
            <w:rStyle w:val="Collegamentoipertestuale"/>
            <w:rFonts w:eastAsia="Times New Roman"/>
            <w:color w:val="FF0000"/>
            <w:sz w:val="24"/>
            <w:szCs w:val="24"/>
          </w:rPr>
          <w:t>Ėjzenštejn</w:t>
        </w:r>
        <w:proofErr w:type="spellEnd"/>
        <w:r w:rsidR="00B23614" w:rsidRPr="00AD162B">
          <w:rPr>
            <w:rStyle w:val="Collegamentoipertestuale"/>
            <w:rFonts w:eastAsia="Times New Roman"/>
            <w:sz w:val="24"/>
            <w:szCs w:val="24"/>
          </w:rPr>
          <w:t xml:space="preserve"> (1998-1948) – Ieri ho pensato molto a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Il Capitale». Alla sua struttura, che nascerà dal metodo del linguaggio cinematografico, all’immagine …</w:t>
        </w:r>
        <w:proofErr w:type="gramStart"/>
      </w:hyperlink>
      <w:proofErr w:type="gramEnd"/>
    </w:p>
    <w:p w14:paraId="1CAB6072" w14:textId="719BD4C3" w:rsidR="00B23614" w:rsidRPr="00AD162B" w:rsidRDefault="00AA7DB6" w:rsidP="00C52E7D">
      <w:pPr>
        <w:pStyle w:val="Titolo1"/>
        <w:jc w:val="both"/>
        <w:rPr>
          <w:rFonts w:eastAsia="Times New Roman"/>
          <w:sz w:val="24"/>
          <w:szCs w:val="24"/>
        </w:rPr>
      </w:pPr>
      <w:hyperlink r:id="rId126" w:history="1">
        <w:r w:rsidR="00B23614" w:rsidRPr="00AD162B">
          <w:rPr>
            <w:rStyle w:val="Collegamentoipertestuale"/>
            <w:rFonts w:eastAsia="Times New Roman"/>
            <w:color w:val="FF0000"/>
            <w:sz w:val="24"/>
            <w:szCs w:val="24"/>
          </w:rPr>
          <w:t xml:space="preserve">Paul </w:t>
        </w:r>
        <w:proofErr w:type="spellStart"/>
        <w:r w:rsidR="00B23614" w:rsidRPr="00AD162B">
          <w:rPr>
            <w:rStyle w:val="Collegamentoipertestuale"/>
            <w:rFonts w:eastAsia="Times New Roman"/>
            <w:color w:val="FF0000"/>
            <w:sz w:val="24"/>
            <w:szCs w:val="24"/>
          </w:rPr>
          <w:t>Éluard</w:t>
        </w:r>
        <w:proofErr w:type="spellEnd"/>
        <w:r w:rsidR="00B23614" w:rsidRPr="00AD162B">
          <w:rPr>
            <w:rStyle w:val="Collegamentoipertestuale"/>
            <w:rFonts w:eastAsia="Times New Roman"/>
            <w:sz w:val="24"/>
            <w:szCs w:val="24"/>
          </w:rPr>
          <w:t xml:space="preserve"> (1895-1952) – Sono nato per conoscerti, per </w:t>
        </w:r>
        <w:proofErr w:type="gramStart"/>
        <w:r w:rsidR="00B23614" w:rsidRPr="00AD162B">
          <w:rPr>
            <w:rStyle w:val="Collegamentoipertestuale"/>
            <w:rFonts w:eastAsia="Times New Roman"/>
            <w:sz w:val="24"/>
            <w:szCs w:val="24"/>
          </w:rPr>
          <w:t>darti</w:t>
        </w:r>
        <w:proofErr w:type="gramEnd"/>
        <w:r w:rsidR="00B23614" w:rsidRPr="00AD162B">
          <w:rPr>
            <w:rStyle w:val="Collegamentoipertestuale"/>
            <w:rFonts w:eastAsia="Times New Roman"/>
            <w:sz w:val="24"/>
            <w:szCs w:val="24"/>
          </w:rPr>
          <w:t xml:space="preserve"> un nome: Libertà</w:t>
        </w:r>
      </w:hyperlink>
    </w:p>
    <w:p w14:paraId="759FAE6E" w14:textId="023E412B" w:rsidR="00B23614" w:rsidRPr="00AD162B" w:rsidRDefault="00AA7DB6" w:rsidP="00161907">
      <w:pPr>
        <w:pStyle w:val="Titolo1"/>
        <w:jc w:val="both"/>
        <w:rPr>
          <w:rStyle w:val="Collegamentoipertestuale"/>
          <w:rFonts w:eastAsia="Times New Roman"/>
          <w:sz w:val="24"/>
          <w:szCs w:val="24"/>
        </w:rPr>
      </w:pPr>
      <w:hyperlink r:id="rId127" w:history="1">
        <w:r w:rsidR="00B23614" w:rsidRPr="00AD162B">
          <w:rPr>
            <w:rStyle w:val="Collegamentoipertestuale"/>
            <w:rFonts w:eastAsia="Times New Roman"/>
            <w:color w:val="FF0000"/>
            <w:sz w:val="24"/>
            <w:szCs w:val="24"/>
          </w:rPr>
          <w:t>Ralph Waldo Emerson</w:t>
        </w:r>
        <w:r w:rsidR="00B23614" w:rsidRPr="00AD162B">
          <w:rPr>
            <w:rStyle w:val="Collegamentoipertestuale"/>
            <w:rFonts w:eastAsia="Times New Roman"/>
            <w:sz w:val="24"/>
            <w:szCs w:val="24"/>
          </w:rPr>
          <w:t xml:space="preserve"> (1803-1882) – La sola ricompensa della virtù è la </w:t>
        </w:r>
        <w:proofErr w:type="gramStart"/>
        <w:r w:rsidR="00B23614" w:rsidRPr="00AD162B">
          <w:rPr>
            <w:rStyle w:val="Collegamentoipertestuale"/>
            <w:rFonts w:eastAsia="Times New Roman"/>
            <w:sz w:val="24"/>
            <w:szCs w:val="24"/>
          </w:rPr>
          <w:t>virtù</w:t>
        </w:r>
      </w:hyperlink>
      <w:proofErr w:type="gramEnd"/>
    </w:p>
    <w:p w14:paraId="6914051F" w14:textId="77777777" w:rsidR="00161907" w:rsidRPr="00AD162B" w:rsidRDefault="00AA7DB6" w:rsidP="00161907">
      <w:pPr>
        <w:pStyle w:val="Titolo2"/>
        <w:jc w:val="both"/>
        <w:rPr>
          <w:rFonts w:ascii="Times" w:eastAsia="Times New Roman" w:hAnsi="Times"/>
          <w:sz w:val="24"/>
          <w:szCs w:val="24"/>
        </w:rPr>
      </w:pPr>
      <w:hyperlink r:id="rId128" w:history="1">
        <w:r w:rsidR="00161907" w:rsidRPr="00AD162B">
          <w:rPr>
            <w:rStyle w:val="Collegamentoipertestuale"/>
            <w:rFonts w:ascii="Times" w:eastAsia="Times New Roman" w:hAnsi="Times"/>
            <w:color w:val="FF0000"/>
            <w:sz w:val="24"/>
            <w:szCs w:val="24"/>
          </w:rPr>
          <w:t>Epicuro</w:t>
        </w:r>
        <w:r w:rsidR="00161907" w:rsidRPr="00AD162B">
          <w:rPr>
            <w:rStyle w:val="Collegamentoipertestuale"/>
            <w:rFonts w:ascii="Times" w:eastAsia="Times New Roman" w:hAnsi="Times"/>
            <w:sz w:val="24"/>
            <w:szCs w:val="24"/>
          </w:rPr>
          <w:t xml:space="preserve"> (341 a.C. – 270 a.C.) – Con maggior piacere </w:t>
        </w:r>
        <w:proofErr w:type="gramStart"/>
        <w:r w:rsidR="00161907" w:rsidRPr="00AD162B">
          <w:rPr>
            <w:rStyle w:val="Collegamentoipertestuale"/>
            <w:rFonts w:ascii="Times" w:eastAsia="Times New Roman" w:hAnsi="Times"/>
            <w:sz w:val="24"/>
            <w:szCs w:val="24"/>
          </w:rPr>
          <w:t>gode dell’</w:t>
        </w:r>
        <w:proofErr w:type="gramEnd"/>
        <w:r w:rsidR="00161907" w:rsidRPr="00AD162B">
          <w:rPr>
            <w:rStyle w:val="Collegamentoipertestuale"/>
            <w:rFonts w:ascii="Times" w:eastAsia="Times New Roman" w:hAnsi="Times"/>
            <w:sz w:val="24"/>
            <w:szCs w:val="24"/>
          </w:rPr>
          <w:t>abbondanza chi meno di essa ha bisogno</w:t>
        </w:r>
      </w:hyperlink>
    </w:p>
    <w:p w14:paraId="5C2FD710" w14:textId="77777777" w:rsidR="00704D30" w:rsidRPr="00AD162B" w:rsidRDefault="00AA7DB6" w:rsidP="00704D30">
      <w:pPr>
        <w:keepNext/>
        <w:keepLines/>
        <w:spacing w:before="200"/>
        <w:jc w:val="both"/>
        <w:outlineLvl w:val="1"/>
        <w:rPr>
          <w:rFonts w:ascii="Times" w:eastAsia="Times New Roman" w:hAnsi="Times" w:cstheme="majorBidi"/>
          <w:b/>
          <w:bCs/>
          <w:color w:val="0000FF"/>
          <w:u w:val="single"/>
        </w:rPr>
      </w:pPr>
      <w:hyperlink r:id="rId129" w:history="1">
        <w:r w:rsidR="00704D30" w:rsidRPr="00AD162B">
          <w:rPr>
            <w:rFonts w:ascii="Times" w:eastAsia="Times New Roman" w:hAnsi="Times" w:cstheme="majorBidi"/>
            <w:b/>
            <w:bCs/>
            <w:color w:val="FF0000"/>
            <w:u w:val="single"/>
          </w:rPr>
          <w:t>Eraclito</w:t>
        </w:r>
        <w:r w:rsidR="00704D30" w:rsidRPr="00AD162B">
          <w:rPr>
            <w:rFonts w:ascii="Times" w:eastAsia="Times New Roman" w:hAnsi="Times" w:cstheme="majorBidi"/>
            <w:b/>
            <w:bCs/>
            <w:color w:val="0000FF"/>
            <w:u w:val="single"/>
          </w:rPr>
          <w:t xml:space="preserve"> (535 a.C. – 475 a.C.) – Unico e comune è il </w:t>
        </w:r>
        <w:proofErr w:type="gramStart"/>
        <w:r w:rsidR="00704D30" w:rsidRPr="00AD162B">
          <w:rPr>
            <w:rFonts w:ascii="Times" w:eastAsia="Times New Roman" w:hAnsi="Times" w:cstheme="majorBidi"/>
            <w:b/>
            <w:bCs/>
            <w:color w:val="0000FF"/>
            <w:u w:val="single"/>
          </w:rPr>
          <w:t>mondo</w:t>
        </w:r>
        <w:proofErr w:type="gramEnd"/>
        <w:r w:rsidR="00704D30" w:rsidRPr="00AD162B">
          <w:rPr>
            <w:rFonts w:ascii="Times" w:eastAsia="Times New Roman" w:hAnsi="Times" w:cstheme="majorBidi"/>
            <w:b/>
            <w:bCs/>
            <w:color w:val="0000FF"/>
            <w:u w:val="single"/>
          </w:rPr>
          <w:t xml:space="preserve"> per coloro che sono desti</w:t>
        </w:r>
      </w:hyperlink>
    </w:p>
    <w:p w14:paraId="00F60829" w14:textId="77777777" w:rsidR="001617D0" w:rsidRPr="00AD162B" w:rsidRDefault="00AA7DB6" w:rsidP="001617D0">
      <w:pPr>
        <w:keepNext/>
        <w:keepLines/>
        <w:spacing w:before="200"/>
        <w:jc w:val="both"/>
        <w:outlineLvl w:val="1"/>
        <w:rPr>
          <w:rFonts w:ascii="Times" w:eastAsia="Times New Roman" w:hAnsi="Times" w:cstheme="majorBidi"/>
          <w:b/>
          <w:bCs/>
          <w:color w:val="4F81BD" w:themeColor="accent1"/>
        </w:rPr>
      </w:pPr>
      <w:hyperlink r:id="rId130" w:history="1">
        <w:r w:rsidR="001617D0" w:rsidRPr="00AD162B">
          <w:rPr>
            <w:rFonts w:ascii="Times" w:eastAsia="Times New Roman" w:hAnsi="Times" w:cstheme="majorBidi"/>
            <w:b/>
            <w:bCs/>
            <w:color w:val="FF0000"/>
            <w:u w:val="single"/>
          </w:rPr>
          <w:t xml:space="preserve">Adriano </w:t>
        </w:r>
        <w:proofErr w:type="spellStart"/>
        <w:r w:rsidR="001617D0" w:rsidRPr="00AD162B">
          <w:rPr>
            <w:rFonts w:ascii="Times" w:eastAsia="Times New Roman" w:hAnsi="Times" w:cstheme="majorBidi"/>
            <w:b/>
            <w:bCs/>
            <w:color w:val="FF0000"/>
            <w:u w:val="single"/>
          </w:rPr>
          <w:t>Ercolani</w:t>
        </w:r>
        <w:proofErr w:type="spellEnd"/>
        <w:r w:rsidR="001617D0" w:rsidRPr="00AD162B">
          <w:rPr>
            <w:rFonts w:ascii="Times" w:eastAsia="Times New Roman" w:hAnsi="Times" w:cstheme="majorBidi"/>
            <w:b/>
            <w:bCs/>
            <w:color w:val="0000FF"/>
            <w:u w:val="single"/>
          </w:rPr>
          <w:t xml:space="preserve"> – La ricerca eretica di Valentino </w:t>
        </w:r>
        <w:proofErr w:type="gramStart"/>
        <w:r w:rsidR="001617D0" w:rsidRPr="00AD162B">
          <w:rPr>
            <w:rFonts w:ascii="Times" w:eastAsia="Times New Roman" w:hAnsi="Times" w:cstheme="majorBidi"/>
            <w:b/>
            <w:bCs/>
            <w:color w:val="0000FF"/>
            <w:u w:val="single"/>
          </w:rPr>
          <w:t>Bellucci</w:t>
        </w:r>
      </w:hyperlink>
      <w:proofErr w:type="gramEnd"/>
    </w:p>
    <w:p w14:paraId="0E4CFE1D" w14:textId="77777777" w:rsidR="0050639B" w:rsidRPr="00AD162B" w:rsidRDefault="0050639B" w:rsidP="00704D30">
      <w:pPr>
        <w:pStyle w:val="Titolo1"/>
        <w:jc w:val="both"/>
        <w:rPr>
          <w:rFonts w:eastAsia="Times New Roman"/>
          <w:sz w:val="24"/>
          <w:szCs w:val="24"/>
        </w:rPr>
      </w:pPr>
    </w:p>
    <w:p w14:paraId="3ABD4E44" w14:textId="0B70553B" w:rsidR="0050639B" w:rsidRPr="00AD162B" w:rsidRDefault="0050639B" w:rsidP="00A81ED8">
      <w:pPr>
        <w:pStyle w:val="Titolo1"/>
        <w:jc w:val="center"/>
        <w:rPr>
          <w:rFonts w:eastAsia="Times New Roman"/>
          <w:sz w:val="32"/>
          <w:szCs w:val="32"/>
        </w:rPr>
      </w:pPr>
      <w:r w:rsidRPr="00AD162B">
        <w:rPr>
          <w:rFonts w:eastAsia="Times New Roman"/>
          <w:sz w:val="32"/>
          <w:szCs w:val="32"/>
        </w:rPr>
        <w:t>F</w:t>
      </w:r>
    </w:p>
    <w:p w14:paraId="7772EC27" w14:textId="2956B9B5" w:rsidR="00B23614" w:rsidRPr="00AD162B" w:rsidRDefault="00AA7DB6" w:rsidP="00C52E7D">
      <w:pPr>
        <w:pStyle w:val="Titolo1"/>
        <w:jc w:val="both"/>
        <w:rPr>
          <w:rFonts w:eastAsia="Times New Roman"/>
          <w:sz w:val="24"/>
          <w:szCs w:val="24"/>
        </w:rPr>
      </w:pPr>
      <w:hyperlink r:id="rId131" w:history="1">
        <w:r w:rsidR="00B23614" w:rsidRPr="00AD162B">
          <w:rPr>
            <w:rStyle w:val="Collegamentoipertestuale"/>
            <w:rFonts w:eastAsia="Times New Roman"/>
            <w:color w:val="FF0000"/>
            <w:sz w:val="24"/>
            <w:szCs w:val="24"/>
          </w:rPr>
          <w:t>William Faulkner</w:t>
        </w:r>
        <w:r w:rsidR="00B23614" w:rsidRPr="00AD162B">
          <w:rPr>
            <w:rStyle w:val="Collegamentoipertestuale"/>
            <w:rFonts w:eastAsia="Times New Roman"/>
            <w:sz w:val="24"/>
            <w:szCs w:val="24"/>
          </w:rPr>
          <w:t xml:space="preserve"> (1897-1962) – Chi scrive deve imparare da sé che la più vile di tutte le cose è avere paura.</w:t>
        </w:r>
      </w:hyperlink>
    </w:p>
    <w:p w14:paraId="0EDA9174" w14:textId="7F1F193D" w:rsidR="00B23614" w:rsidRPr="00AD162B" w:rsidRDefault="00AA7DB6" w:rsidP="00C52E7D">
      <w:pPr>
        <w:pStyle w:val="Titolo1"/>
        <w:jc w:val="both"/>
        <w:rPr>
          <w:rFonts w:eastAsia="Times New Roman"/>
          <w:sz w:val="24"/>
          <w:szCs w:val="24"/>
        </w:rPr>
      </w:pPr>
      <w:hyperlink r:id="rId132" w:history="1">
        <w:r w:rsidR="00B23614" w:rsidRPr="00AD162B">
          <w:rPr>
            <w:rStyle w:val="Collegamentoipertestuale"/>
            <w:rFonts w:eastAsia="Times New Roman"/>
            <w:color w:val="FF0000"/>
            <w:sz w:val="24"/>
            <w:szCs w:val="24"/>
          </w:rPr>
          <w:t>Umberto Fava</w:t>
        </w:r>
        <w:r w:rsidR="00B23614" w:rsidRPr="00AD162B">
          <w:rPr>
            <w:rStyle w:val="Collegamentoipertestuale"/>
            <w:rFonts w:eastAsia="Times New Roman"/>
            <w:sz w:val="24"/>
            <w:szCs w:val="24"/>
          </w:rPr>
          <w:t xml:space="preserve"> – Il quadrifoglio di Medea. Racconti. La mia tetralogia dal Po all’Acheronte</w:t>
        </w:r>
      </w:hyperlink>
    </w:p>
    <w:p w14:paraId="720AB739" w14:textId="67182AC0" w:rsidR="00B23614" w:rsidRPr="00AD162B" w:rsidRDefault="00AA7DB6" w:rsidP="00C52E7D">
      <w:pPr>
        <w:pStyle w:val="Titolo1"/>
        <w:jc w:val="both"/>
        <w:rPr>
          <w:rFonts w:eastAsia="Times New Roman"/>
          <w:sz w:val="24"/>
          <w:szCs w:val="24"/>
        </w:rPr>
      </w:pPr>
      <w:hyperlink r:id="rId133" w:history="1">
        <w:r w:rsidR="00B23614" w:rsidRPr="00AD162B">
          <w:rPr>
            <w:rStyle w:val="Collegamentoipertestuale"/>
            <w:rFonts w:eastAsia="Times New Roman"/>
            <w:color w:val="FF0000"/>
            <w:sz w:val="24"/>
            <w:szCs w:val="24"/>
          </w:rPr>
          <w:t xml:space="preserve">Johann </w:t>
        </w:r>
        <w:proofErr w:type="spellStart"/>
        <w:r w:rsidR="00B23614" w:rsidRPr="00AD162B">
          <w:rPr>
            <w:rStyle w:val="Collegamentoipertestuale"/>
            <w:rFonts w:eastAsia="Times New Roman"/>
            <w:color w:val="FF0000"/>
            <w:sz w:val="24"/>
            <w:szCs w:val="24"/>
          </w:rPr>
          <w:t>Gottlieb</w:t>
        </w:r>
        <w:proofErr w:type="spellEnd"/>
        <w:r w:rsidR="00B23614" w:rsidRPr="00AD162B">
          <w:rPr>
            <w:rStyle w:val="Collegamentoipertestuale"/>
            <w:rFonts w:eastAsia="Times New Roman"/>
            <w:color w:val="FF0000"/>
            <w:sz w:val="24"/>
            <w:szCs w:val="24"/>
          </w:rPr>
          <w:t xml:space="preserve"> </w:t>
        </w:r>
        <w:proofErr w:type="spellStart"/>
        <w:r w:rsidR="00B23614" w:rsidRPr="00AD162B">
          <w:rPr>
            <w:rStyle w:val="Collegamentoipertestuale"/>
            <w:rFonts w:eastAsia="Times New Roman"/>
            <w:color w:val="FF0000"/>
            <w:sz w:val="24"/>
            <w:szCs w:val="24"/>
          </w:rPr>
          <w:t>Fichte</w:t>
        </w:r>
        <w:proofErr w:type="spellEnd"/>
        <w:r w:rsidR="00B23614" w:rsidRPr="00AD162B">
          <w:rPr>
            <w:rStyle w:val="Collegamentoipertestuale"/>
            <w:rFonts w:eastAsia="Times New Roman"/>
            <w:sz w:val="24"/>
            <w:szCs w:val="24"/>
          </w:rPr>
          <w:t xml:space="preserve"> (1762-1814) – Libero è solo </w:t>
        </w:r>
        <w:proofErr w:type="gramStart"/>
        <w:r w:rsidR="00B23614" w:rsidRPr="00AD162B">
          <w:rPr>
            <w:rStyle w:val="Collegamentoipertestuale"/>
            <w:rFonts w:eastAsia="Times New Roman"/>
            <w:sz w:val="24"/>
            <w:szCs w:val="24"/>
          </w:rPr>
          <w:t>colui che</w:t>
        </w:r>
        <w:proofErr w:type="gramEnd"/>
        <w:r w:rsidR="00B23614" w:rsidRPr="00AD162B">
          <w:rPr>
            <w:rStyle w:val="Collegamentoipertestuale"/>
            <w:rFonts w:eastAsia="Times New Roman"/>
            <w:sz w:val="24"/>
            <w:szCs w:val="24"/>
          </w:rPr>
          <w:t xml:space="preserve"> vuole rendere libero tutto ciò che lo circonda</w:t>
        </w:r>
      </w:hyperlink>
    </w:p>
    <w:p w14:paraId="20240CBB" w14:textId="252CEFAD" w:rsidR="00B23614" w:rsidRPr="00AD162B" w:rsidRDefault="00AA7DB6" w:rsidP="00C52E7D">
      <w:pPr>
        <w:pStyle w:val="Titolo1"/>
        <w:jc w:val="both"/>
        <w:rPr>
          <w:rFonts w:eastAsia="Times New Roman"/>
          <w:sz w:val="24"/>
          <w:szCs w:val="24"/>
        </w:rPr>
      </w:pPr>
      <w:hyperlink r:id="rId134" w:history="1">
        <w:r w:rsidR="00B23614" w:rsidRPr="00AD162B">
          <w:rPr>
            <w:rStyle w:val="Collegamentoipertestuale"/>
            <w:rFonts w:eastAsia="Times New Roman"/>
            <w:color w:val="FF0000"/>
            <w:sz w:val="24"/>
            <w:szCs w:val="24"/>
          </w:rPr>
          <w:t>Antonio Fiocco</w:t>
        </w:r>
        <w:r w:rsidR="00B23614" w:rsidRPr="00AD162B">
          <w:rPr>
            <w:rStyle w:val="Collegamentoipertestuale"/>
            <w:rFonts w:eastAsia="Times New Roman"/>
            <w:sz w:val="24"/>
            <w:szCs w:val="24"/>
          </w:rPr>
          <w:t xml:space="preserve"> – Cenni sulla ristrutturazione del sistema </w:t>
        </w:r>
        <w:proofErr w:type="spellStart"/>
        <w:r w:rsidR="00B23614" w:rsidRPr="00AD162B">
          <w:rPr>
            <w:rStyle w:val="Collegamentoipertestuale"/>
            <w:rFonts w:eastAsia="Times New Roman"/>
            <w:sz w:val="24"/>
            <w:szCs w:val="24"/>
          </w:rPr>
          <w:t>orgaizzativo</w:t>
        </w:r>
        <w:proofErr w:type="spellEnd"/>
        <w:r w:rsidR="00B23614" w:rsidRPr="00AD162B">
          <w:rPr>
            <w:rStyle w:val="Collegamentoipertestuale"/>
            <w:rFonts w:eastAsia="Times New Roman"/>
            <w:sz w:val="24"/>
            <w:szCs w:val="24"/>
          </w:rPr>
          <w:t xml:space="preserve">-produttivo d’impresa: da Taylor a </w:t>
        </w:r>
        <w:proofErr w:type="spellStart"/>
        <w:r w:rsidR="00B23614" w:rsidRPr="00AD162B">
          <w:rPr>
            <w:rStyle w:val="Collegamentoipertestuale"/>
            <w:rFonts w:eastAsia="Times New Roman"/>
            <w:sz w:val="24"/>
            <w:szCs w:val="24"/>
          </w:rPr>
          <w:t>Ohno</w:t>
        </w:r>
        <w:proofErr w:type="spellEnd"/>
      </w:hyperlink>
    </w:p>
    <w:p w14:paraId="220921B3" w14:textId="47F39737" w:rsidR="00B23614" w:rsidRPr="00AD162B" w:rsidRDefault="00AA7DB6" w:rsidP="00C52E7D">
      <w:pPr>
        <w:pStyle w:val="Titolo1"/>
        <w:jc w:val="both"/>
        <w:rPr>
          <w:rFonts w:eastAsia="Times New Roman"/>
          <w:sz w:val="24"/>
          <w:szCs w:val="24"/>
        </w:rPr>
      </w:pPr>
      <w:hyperlink r:id="rId135" w:history="1">
        <w:r w:rsidR="00B23614" w:rsidRPr="00AD162B">
          <w:rPr>
            <w:rStyle w:val="Collegamentoipertestuale"/>
            <w:rFonts w:eastAsia="Times New Roman"/>
            <w:color w:val="FF0000"/>
            <w:sz w:val="24"/>
            <w:szCs w:val="24"/>
          </w:rPr>
          <w:t>Antonio Fiocco</w:t>
        </w:r>
        <w:r w:rsidR="00B23614" w:rsidRPr="00AD162B">
          <w:rPr>
            <w:rStyle w:val="Collegamentoipertestuale"/>
            <w:rFonts w:eastAsia="Times New Roman"/>
            <w:sz w:val="24"/>
            <w:szCs w:val="24"/>
          </w:rPr>
          <w:t xml:space="preserve"> – Emanuele Severino considera ineluttabile il trionfo della Tecnica (cioè il capitalismo): il suo ripristino dell’ontologia è apparente e fuorviante, dunque innocuo per il </w:t>
        </w:r>
        <w:proofErr w:type="gramStart"/>
        <w:r w:rsidR="00B23614" w:rsidRPr="00AD162B">
          <w:rPr>
            <w:rStyle w:val="Collegamentoipertestuale"/>
            <w:rFonts w:eastAsia="Times New Roman"/>
            <w:sz w:val="24"/>
            <w:szCs w:val="24"/>
          </w:rPr>
          <w:t>potere</w:t>
        </w:r>
      </w:hyperlink>
      <w:proofErr w:type="gramEnd"/>
    </w:p>
    <w:p w14:paraId="535E999B" w14:textId="66FCEAE0" w:rsidR="00B23614" w:rsidRPr="00AD162B" w:rsidRDefault="00AA7DB6" w:rsidP="00C52E7D">
      <w:pPr>
        <w:pStyle w:val="Titolo1"/>
        <w:jc w:val="both"/>
        <w:rPr>
          <w:rFonts w:eastAsia="Times New Roman"/>
          <w:sz w:val="24"/>
          <w:szCs w:val="24"/>
        </w:rPr>
      </w:pPr>
      <w:hyperlink r:id="rId136" w:history="1">
        <w:r w:rsidR="00B23614" w:rsidRPr="00AD162B">
          <w:rPr>
            <w:rStyle w:val="Collegamentoipertestuale"/>
            <w:rFonts w:eastAsia="Times New Roman"/>
            <w:color w:val="FF0000"/>
            <w:sz w:val="24"/>
            <w:szCs w:val="24"/>
          </w:rPr>
          <w:t>Carmine Fiorillo</w:t>
        </w:r>
        <w:r w:rsidR="00B23614" w:rsidRPr="00AD162B">
          <w:rPr>
            <w:rStyle w:val="Collegamentoipertestuale"/>
            <w:rFonts w:eastAsia="Times New Roman"/>
            <w:sz w:val="24"/>
            <w:szCs w:val="24"/>
          </w:rPr>
          <w:t xml:space="preserve"> – Crisi è decisione vitale, giudizio </w:t>
        </w:r>
        <w:proofErr w:type="gramStart"/>
        <w:r w:rsidR="00B23614" w:rsidRPr="00AD162B">
          <w:rPr>
            <w:rStyle w:val="Collegamentoipertestuale"/>
            <w:rFonts w:eastAsia="Times New Roman"/>
            <w:sz w:val="24"/>
            <w:szCs w:val="24"/>
          </w:rPr>
          <w:t>totale</w:t>
        </w:r>
      </w:hyperlink>
      <w:proofErr w:type="gramEnd"/>
    </w:p>
    <w:p w14:paraId="6F37B762" w14:textId="0FCB81AC" w:rsidR="00B23614" w:rsidRPr="00AD162B" w:rsidRDefault="00AA7DB6" w:rsidP="00C52E7D">
      <w:pPr>
        <w:pStyle w:val="Titolo1"/>
        <w:jc w:val="both"/>
        <w:rPr>
          <w:rFonts w:eastAsia="Times New Roman"/>
          <w:sz w:val="24"/>
          <w:szCs w:val="24"/>
        </w:rPr>
      </w:pPr>
      <w:hyperlink r:id="rId137" w:history="1">
        <w:proofErr w:type="gramStart"/>
        <w:r w:rsidR="00B23614" w:rsidRPr="00AD162B">
          <w:rPr>
            <w:rStyle w:val="Collegamentoipertestuale"/>
            <w:rFonts w:eastAsia="Times New Roman"/>
            <w:color w:val="FF0000"/>
            <w:sz w:val="24"/>
            <w:szCs w:val="24"/>
          </w:rPr>
          <w:t>Carmine Fiorillo</w:t>
        </w:r>
        <w:r w:rsidR="00B23614" w:rsidRPr="00AD162B">
          <w:rPr>
            <w:rStyle w:val="Collegamentoipertestuale"/>
            <w:rFonts w:eastAsia="Times New Roman"/>
            <w:sz w:val="24"/>
            <w:szCs w:val="24"/>
          </w:rPr>
          <w:t xml:space="preserve"> – Il carro armato di Benigni e i bambini di </w:t>
        </w:r>
        <w:proofErr w:type="spellStart"/>
        <w:r w:rsidR="00B23614" w:rsidRPr="00AD162B">
          <w:rPr>
            <w:rStyle w:val="Collegamentoipertestuale"/>
            <w:rFonts w:eastAsia="Times New Roman"/>
            <w:sz w:val="24"/>
            <w:szCs w:val="24"/>
          </w:rPr>
          <w:t>Terezín</w:t>
        </w:r>
        <w:proofErr w:type="spellEnd"/>
        <w:proofErr w:type="gramEnd"/>
        <w:r w:rsidR="00B23614" w:rsidRPr="00AD162B">
          <w:rPr>
            <w:rStyle w:val="Collegamentoipertestuale"/>
            <w:rFonts w:eastAsia="Times New Roman"/>
            <w:sz w:val="24"/>
            <w:szCs w:val="24"/>
          </w:rPr>
          <w:t xml:space="preserve">. Considerazioni inattuali a margine del film «La vita è </w:t>
        </w:r>
        <w:proofErr w:type="gramStart"/>
        <w:r w:rsidR="00B23614" w:rsidRPr="00AD162B">
          <w:rPr>
            <w:rStyle w:val="Collegamentoipertestuale"/>
            <w:rFonts w:eastAsia="Times New Roman"/>
            <w:sz w:val="24"/>
            <w:szCs w:val="24"/>
          </w:rPr>
          <w:t>bella»</w:t>
        </w:r>
      </w:hyperlink>
      <w:proofErr w:type="gramEnd"/>
    </w:p>
    <w:p w14:paraId="47830FE8" w14:textId="0D3A655A" w:rsidR="00B23614" w:rsidRPr="00AD162B" w:rsidRDefault="00AA7DB6" w:rsidP="00F50F91">
      <w:pPr>
        <w:pStyle w:val="Titolo1"/>
        <w:jc w:val="both"/>
        <w:rPr>
          <w:rFonts w:eastAsia="Times New Roman"/>
          <w:sz w:val="24"/>
          <w:szCs w:val="24"/>
        </w:rPr>
      </w:pPr>
      <w:hyperlink r:id="rId138" w:history="1">
        <w:r w:rsidR="00B23614" w:rsidRPr="00AD162B">
          <w:rPr>
            <w:rStyle w:val="Collegamentoipertestuale"/>
            <w:rFonts w:eastAsia="Times New Roman"/>
            <w:color w:val="FF0000"/>
            <w:sz w:val="24"/>
            <w:szCs w:val="24"/>
          </w:rPr>
          <w:t>Carmine Fiorillo</w:t>
        </w:r>
        <w:r w:rsidR="00B23614" w:rsidRPr="00AD162B">
          <w:rPr>
            <w:rStyle w:val="Collegamentoipertestuale"/>
            <w:rFonts w:eastAsia="Times New Roman"/>
            <w:sz w:val="24"/>
            <w:szCs w:val="24"/>
          </w:rPr>
          <w:t xml:space="preserve"> – Luca </w:t>
        </w:r>
        <w:proofErr w:type="spellStart"/>
        <w:r w:rsidR="00B23614" w:rsidRPr="00AD162B">
          <w:rPr>
            <w:rStyle w:val="Collegamentoipertestuale"/>
            <w:rFonts w:eastAsia="Times New Roman"/>
            <w:sz w:val="24"/>
            <w:szCs w:val="24"/>
          </w:rPr>
          <w:t>Grecchi</w:t>
        </w:r>
        <w:proofErr w:type="spellEnd"/>
        <w:r w:rsidR="00B23614" w:rsidRPr="00AD162B">
          <w:rPr>
            <w:rStyle w:val="Collegamentoipertestuale"/>
            <w:rFonts w:eastAsia="Times New Roman"/>
            <w:sz w:val="24"/>
            <w:szCs w:val="24"/>
          </w:rPr>
          <w:t>: Oltre la dimensione afasica della “gabbia d’acciaio” capitalistica</w:t>
        </w:r>
      </w:hyperlink>
    </w:p>
    <w:p w14:paraId="0A0600F0" w14:textId="144ED436" w:rsidR="00B23614" w:rsidRPr="00AD162B" w:rsidRDefault="00AA7DB6" w:rsidP="00F50F91">
      <w:pPr>
        <w:pStyle w:val="Titolo1"/>
        <w:jc w:val="both"/>
        <w:rPr>
          <w:rStyle w:val="Collegamentoipertestuale"/>
          <w:rFonts w:eastAsia="Times New Roman"/>
          <w:sz w:val="24"/>
          <w:szCs w:val="24"/>
        </w:rPr>
      </w:pPr>
      <w:hyperlink r:id="rId139" w:history="1">
        <w:r w:rsidR="00B23614" w:rsidRPr="00AD162B">
          <w:rPr>
            <w:rStyle w:val="Collegamentoipertestuale"/>
            <w:rFonts w:eastAsia="Times New Roman"/>
            <w:color w:val="FF0000"/>
            <w:sz w:val="24"/>
            <w:szCs w:val="24"/>
          </w:rPr>
          <w:t>Carmine Fiorillo</w:t>
        </w:r>
        <w:r w:rsidR="00B23614" w:rsidRPr="00AD162B">
          <w:rPr>
            <w:rStyle w:val="Collegamentoipertestuale"/>
            <w:rFonts w:eastAsia="Times New Roman"/>
            <w:sz w:val="24"/>
            <w:szCs w:val="24"/>
          </w:rPr>
          <w:t xml:space="preserve"> – Un messaggio nella “Bottiglia”. Un viaggio possibile verso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Il necessario fondamento umanistico del “comunismo”»</w:t>
        </w:r>
      </w:hyperlink>
    </w:p>
    <w:p w14:paraId="7E48F751" w14:textId="77777777" w:rsidR="00FB5B70" w:rsidRPr="00AD162B" w:rsidRDefault="00AA7DB6" w:rsidP="00F50F91">
      <w:pPr>
        <w:pStyle w:val="Titolo1"/>
        <w:jc w:val="both"/>
        <w:rPr>
          <w:rStyle w:val="Collegamentoipertestuale"/>
          <w:rFonts w:eastAsia="Times New Roman"/>
          <w:sz w:val="24"/>
          <w:szCs w:val="24"/>
        </w:rPr>
      </w:pPr>
      <w:hyperlink r:id="rId140" w:history="1">
        <w:proofErr w:type="gramStart"/>
        <w:r w:rsidR="00FB5B70" w:rsidRPr="00AD162B">
          <w:rPr>
            <w:rStyle w:val="Collegamentoipertestuale"/>
            <w:rFonts w:eastAsia="Times New Roman"/>
            <w:color w:val="FF0000"/>
            <w:sz w:val="24"/>
            <w:szCs w:val="24"/>
          </w:rPr>
          <w:t xml:space="preserve">Carmine Fiorillo </w:t>
        </w:r>
        <w:r w:rsidR="00FB5B70" w:rsidRPr="00AD162B">
          <w:rPr>
            <w:rStyle w:val="Collegamentoipertestuale"/>
            <w:rFonts w:eastAsia="Times New Roman"/>
            <w:sz w:val="24"/>
            <w:szCs w:val="24"/>
          </w:rPr>
          <w:t>– Tracce di significato in una vita vissuta in pienezza di valore</w:t>
        </w:r>
        <w:proofErr w:type="gramEnd"/>
        <w:r w:rsidR="00FB5B70" w:rsidRPr="00AD162B">
          <w:rPr>
            <w:rStyle w:val="Collegamentoipertestuale"/>
            <w:rFonts w:eastAsia="Times New Roman"/>
            <w:sz w:val="24"/>
            <w:szCs w:val="24"/>
          </w:rPr>
          <w:t>.</w:t>
        </w:r>
      </w:hyperlink>
    </w:p>
    <w:p w14:paraId="06B6B9C1" w14:textId="77777777" w:rsidR="00F50F91" w:rsidRPr="00AD162B" w:rsidRDefault="00AA7DB6" w:rsidP="003A78FF">
      <w:pPr>
        <w:pStyle w:val="Titolo1"/>
        <w:jc w:val="both"/>
        <w:rPr>
          <w:rStyle w:val="Collegamentoipertestuale"/>
          <w:rFonts w:eastAsia="Times New Roman"/>
          <w:sz w:val="24"/>
          <w:szCs w:val="24"/>
        </w:rPr>
      </w:pPr>
      <w:hyperlink r:id="rId141" w:history="1">
        <w:r w:rsidR="00F50F91" w:rsidRPr="00AD162B">
          <w:rPr>
            <w:rStyle w:val="Collegamentoipertestuale"/>
            <w:rFonts w:eastAsia="Times New Roman"/>
            <w:color w:val="FF0000"/>
            <w:sz w:val="24"/>
            <w:szCs w:val="24"/>
          </w:rPr>
          <w:t>Carmine Fiorillo</w:t>
        </w:r>
        <w:r w:rsidR="00F50F91" w:rsidRPr="00AD162B">
          <w:rPr>
            <w:rStyle w:val="Collegamentoipertestuale"/>
            <w:rFonts w:eastAsia="Times New Roman"/>
            <w:sz w:val="24"/>
            <w:szCs w:val="24"/>
          </w:rPr>
          <w:t xml:space="preserve"> – </w:t>
        </w:r>
        <w:proofErr w:type="gramStart"/>
        <w:r w:rsidR="00F50F91" w:rsidRPr="00AD162B">
          <w:rPr>
            <w:rStyle w:val="Collegamentoipertestuale"/>
            <w:rFonts w:eastAsia="Times New Roman"/>
            <w:sz w:val="24"/>
            <w:szCs w:val="24"/>
          </w:rPr>
          <w:t>La «buona utopia»</w:t>
        </w:r>
        <w:proofErr w:type="gramEnd"/>
        <w:r w:rsidR="00F50F91" w:rsidRPr="00AD162B">
          <w:rPr>
            <w:rStyle w:val="Collegamentoipertestuale"/>
            <w:rFonts w:eastAsia="Times New Roman"/>
            <w:sz w:val="24"/>
            <w:szCs w:val="24"/>
          </w:rPr>
          <w:t xml:space="preserve"> oggi è necessaria per l’indispensabile pianificazione comunitaria. Finché la proprietà privata dei mezzi della produzione sociale continuerà ad avere un ruolo centrale, la parte migliore </w:t>
        </w:r>
        <w:proofErr w:type="gramStart"/>
        <w:r w:rsidR="00F50F91" w:rsidRPr="00AD162B">
          <w:rPr>
            <w:rStyle w:val="Collegamentoipertestuale"/>
            <w:rFonts w:eastAsia="Times New Roman"/>
            <w:sz w:val="24"/>
            <w:szCs w:val="24"/>
          </w:rPr>
          <w:t xml:space="preserve">della </w:t>
        </w:r>
        <w:proofErr w:type="gramEnd"/>
        <w:r w:rsidR="00F50F91" w:rsidRPr="00AD162B">
          <w:rPr>
            <w:rStyle w:val="Collegamentoipertestuale"/>
            <w:rFonts w:eastAsia="Times New Roman"/>
            <w:sz w:val="24"/>
            <w:szCs w:val="24"/>
          </w:rPr>
          <w:t xml:space="preserve">umanità rimarrà schiacciata. La «buona utopia» si oppone sempre </w:t>
        </w:r>
        <w:proofErr w:type="gramStart"/>
        <w:r w:rsidR="00F50F91" w:rsidRPr="00AD162B">
          <w:rPr>
            <w:rStyle w:val="Collegamentoipertestuale"/>
            <w:rFonts w:eastAsia="Times New Roman"/>
            <w:sz w:val="24"/>
            <w:szCs w:val="24"/>
          </w:rPr>
          <w:t>ad</w:t>
        </w:r>
        <w:proofErr w:type="gramEnd"/>
        <w:r w:rsidR="00F50F91" w:rsidRPr="00AD162B">
          <w:rPr>
            <w:rStyle w:val="Collegamentoipertestuale"/>
            <w:rFonts w:eastAsia="Times New Roman"/>
            <w:sz w:val="24"/>
            <w:szCs w:val="24"/>
          </w:rPr>
          <w:t xml:space="preserve"> un determinato sistema ed alla sua ideologia, e pertanto agisce appunto come forza dialettica all’interno del processo storico</w:t>
        </w:r>
      </w:hyperlink>
    </w:p>
    <w:p w14:paraId="643F4256" w14:textId="77777777" w:rsidR="003A78FF" w:rsidRPr="00AD162B" w:rsidRDefault="00AA7DB6" w:rsidP="003A78FF">
      <w:pPr>
        <w:pStyle w:val="Titolo1"/>
        <w:jc w:val="both"/>
        <w:rPr>
          <w:rStyle w:val="Collegamentoipertestuale"/>
          <w:rFonts w:eastAsia="Times New Roman"/>
          <w:sz w:val="24"/>
          <w:szCs w:val="24"/>
        </w:rPr>
      </w:pPr>
      <w:hyperlink r:id="rId142" w:history="1">
        <w:r w:rsidR="003A78FF" w:rsidRPr="00AD162B">
          <w:rPr>
            <w:rStyle w:val="Collegamentoipertestuale"/>
            <w:rFonts w:eastAsia="Times New Roman"/>
            <w:color w:val="FF0000"/>
            <w:sz w:val="24"/>
            <w:szCs w:val="24"/>
          </w:rPr>
          <w:t>Carmine Fiorillo</w:t>
        </w:r>
        <w:r w:rsidR="003A78FF" w:rsidRPr="00AD162B">
          <w:rPr>
            <w:rStyle w:val="Collegamentoipertestuale"/>
            <w:rFonts w:eastAsia="Times New Roman"/>
            <w:sz w:val="24"/>
            <w:szCs w:val="24"/>
          </w:rPr>
          <w:t xml:space="preserve"> – Non </w:t>
        </w:r>
        <w:proofErr w:type="gramStart"/>
        <w:r w:rsidR="003A78FF" w:rsidRPr="00AD162B">
          <w:rPr>
            <w:rStyle w:val="Collegamentoipertestuale"/>
            <w:rFonts w:eastAsia="Times New Roman"/>
            <w:sz w:val="24"/>
            <w:szCs w:val="24"/>
          </w:rPr>
          <w:t>delineando</w:t>
        </w:r>
        <w:proofErr w:type="gramEnd"/>
        <w:r w:rsidR="003A78FF" w:rsidRPr="00AD162B">
          <w:rPr>
            <w:rStyle w:val="Collegamentoipertestuale"/>
            <w:rFonts w:eastAsia="Times New Roman"/>
            <w:sz w:val="24"/>
            <w:szCs w:val="24"/>
          </w:rPr>
          <w:t xml:space="preserve"> l’alternativa possibile al modo di produzione capitalistico la si nega di fatto come alternativa possibile. Esattamente con il proprio “non pensarla” o negando valore alla modellizzazione teorica della sua possibile realtà, non </w:t>
        </w:r>
        <w:proofErr w:type="gramStart"/>
        <w:r w:rsidR="003A78FF" w:rsidRPr="00AD162B">
          <w:rPr>
            <w:rStyle w:val="Collegamentoipertestuale"/>
            <w:rFonts w:eastAsia="Times New Roman"/>
            <w:sz w:val="24"/>
            <w:szCs w:val="24"/>
          </w:rPr>
          <w:t>la si</w:t>
        </w:r>
        <w:proofErr w:type="gramEnd"/>
        <w:r w:rsidR="003A78FF" w:rsidRPr="00AD162B">
          <w:rPr>
            <w:rStyle w:val="Collegamentoipertestuale"/>
            <w:rFonts w:eastAsia="Times New Roman"/>
            <w:sz w:val="24"/>
            <w:szCs w:val="24"/>
          </w:rPr>
          <w:t xml:space="preserve"> rende proprio per questo alternativa desiderabile e praticabile.</w:t>
        </w:r>
      </w:hyperlink>
    </w:p>
    <w:p w14:paraId="2A1280BB" w14:textId="77777777" w:rsidR="005A553B" w:rsidRPr="00AD162B" w:rsidRDefault="00AA7DB6" w:rsidP="005A553B">
      <w:pPr>
        <w:pStyle w:val="Titolo2"/>
        <w:jc w:val="both"/>
        <w:rPr>
          <w:rFonts w:ascii="Times" w:eastAsia="Times New Roman" w:hAnsi="Times"/>
          <w:sz w:val="24"/>
          <w:szCs w:val="24"/>
        </w:rPr>
      </w:pPr>
      <w:hyperlink r:id="rId143" w:history="1">
        <w:r w:rsidR="005A553B" w:rsidRPr="00AD162B">
          <w:rPr>
            <w:rStyle w:val="Collegamentoipertestuale"/>
            <w:rFonts w:ascii="Times" w:eastAsia="Times New Roman" w:hAnsi="Times"/>
            <w:color w:val="FF0000"/>
            <w:sz w:val="24"/>
            <w:szCs w:val="24"/>
          </w:rPr>
          <w:t>Carmine Fiorillo</w:t>
        </w:r>
        <w:r w:rsidR="005A553B" w:rsidRPr="00AD162B">
          <w:rPr>
            <w:rStyle w:val="Collegamentoipertestuale"/>
            <w:rFonts w:ascii="Times" w:eastAsia="Times New Roman" w:hAnsi="Times"/>
            <w:sz w:val="24"/>
            <w:szCs w:val="24"/>
          </w:rPr>
          <w:t xml:space="preserve"> – Una nuova </w:t>
        </w:r>
        <w:proofErr w:type="gramStart"/>
        <w:r w:rsidR="005A553B" w:rsidRPr="00AD162B">
          <w:rPr>
            <w:rStyle w:val="Collegamentoipertestuale"/>
            <w:rFonts w:ascii="Times" w:eastAsia="Times New Roman" w:hAnsi="Times"/>
            <w:sz w:val="24"/>
            <w:szCs w:val="24"/>
          </w:rPr>
          <w:t>progettualità</w:t>
        </w:r>
        <w:proofErr w:type="gramEnd"/>
        <w:r w:rsidR="005A553B" w:rsidRPr="00AD162B">
          <w:rPr>
            <w:rStyle w:val="Collegamentoipertestuale"/>
            <w:rFonts w:ascii="Times" w:eastAsia="Times New Roman" w:hAnsi="Times"/>
            <w:sz w:val="24"/>
            <w:szCs w:val="24"/>
          </w:rPr>
          <w:t xml:space="preserve"> comunitaria può essere costruita solo sull’umanesimo filosofico, mettendo in opera prove di concreta e buona utopia</w:t>
        </w:r>
      </w:hyperlink>
    </w:p>
    <w:p w14:paraId="235EBFDF" w14:textId="2F2FDD08" w:rsidR="00B23614" w:rsidRPr="00AD162B" w:rsidRDefault="00AA7DB6" w:rsidP="00F50F91">
      <w:pPr>
        <w:pStyle w:val="Titolo1"/>
        <w:jc w:val="both"/>
        <w:rPr>
          <w:rFonts w:eastAsia="Times New Roman"/>
          <w:sz w:val="24"/>
          <w:szCs w:val="24"/>
        </w:rPr>
      </w:pPr>
      <w:hyperlink r:id="rId144" w:history="1">
        <w:r w:rsidR="00B23614" w:rsidRPr="00AD162B">
          <w:rPr>
            <w:rStyle w:val="Collegamentoipertestuale"/>
            <w:rFonts w:eastAsia="Times New Roman"/>
            <w:color w:val="FF0000"/>
            <w:sz w:val="24"/>
            <w:szCs w:val="24"/>
          </w:rPr>
          <w:t>Franco Fortini</w:t>
        </w:r>
        <w:r w:rsidR="00B23614" w:rsidRPr="00AD162B">
          <w:rPr>
            <w:rStyle w:val="Collegamentoipertestuale"/>
            <w:rFonts w:eastAsia="Times New Roman"/>
            <w:sz w:val="24"/>
            <w:szCs w:val="24"/>
          </w:rPr>
          <w:t xml:space="preserve"> (1917-1994) – «I confini della poesia», </w:t>
        </w:r>
        <w:proofErr w:type="spellStart"/>
        <w:r w:rsidR="00B23614" w:rsidRPr="00AD162B">
          <w:rPr>
            <w:rStyle w:val="Collegamentoipertestuale"/>
            <w:rFonts w:eastAsia="Times New Roman"/>
            <w:sz w:val="24"/>
            <w:szCs w:val="24"/>
          </w:rPr>
          <w:t>Castelvecchi</w:t>
        </w:r>
        <w:proofErr w:type="spellEnd"/>
        <w:r w:rsidR="00B23614" w:rsidRPr="00AD162B">
          <w:rPr>
            <w:rStyle w:val="Collegamentoipertestuale"/>
            <w:rFonts w:eastAsia="Times New Roman"/>
            <w:sz w:val="24"/>
            <w:szCs w:val="24"/>
          </w:rPr>
          <w:t xml:space="preserve">, 2015: «Misura, ossia senso del limite opportuno ma anche dell’illimitato che sta al di </w:t>
        </w:r>
        <w:proofErr w:type="gramStart"/>
        <w:r w:rsidR="00B23614" w:rsidRPr="00AD162B">
          <w:rPr>
            <w:rStyle w:val="Collegamentoipertestuale"/>
            <w:rFonts w:eastAsia="Times New Roman"/>
            <w:sz w:val="24"/>
            <w:szCs w:val="24"/>
          </w:rPr>
          <w:t>là»</w:t>
        </w:r>
      </w:hyperlink>
      <w:proofErr w:type="gramEnd"/>
    </w:p>
    <w:p w14:paraId="04F388D6" w14:textId="77777777" w:rsidR="00B23614" w:rsidRPr="00AD162B" w:rsidRDefault="00AA7DB6" w:rsidP="00EF1A31">
      <w:pPr>
        <w:pStyle w:val="Titolo1"/>
        <w:jc w:val="both"/>
        <w:rPr>
          <w:rFonts w:eastAsia="Times New Roman"/>
          <w:sz w:val="24"/>
          <w:szCs w:val="24"/>
        </w:rPr>
      </w:pPr>
      <w:hyperlink r:id="rId145" w:history="1">
        <w:r w:rsidR="00B23614" w:rsidRPr="00AD162B">
          <w:rPr>
            <w:rStyle w:val="Collegamentoipertestuale"/>
            <w:rFonts w:eastAsia="Times New Roman"/>
            <w:color w:val="FF0000"/>
            <w:sz w:val="24"/>
            <w:szCs w:val="24"/>
          </w:rPr>
          <w:t>Francesco d’Assisi</w:t>
        </w:r>
        <w:r w:rsidR="00B23614" w:rsidRPr="00AD162B">
          <w:rPr>
            <w:rStyle w:val="Collegamentoipertestuale"/>
            <w:rFonts w:eastAsia="Times New Roman"/>
            <w:sz w:val="24"/>
            <w:szCs w:val="24"/>
          </w:rPr>
          <w:t xml:space="preserve"> (1182 c. – 1226) – Maledetto denaro che sei diventato la misura del </w:t>
        </w:r>
        <w:proofErr w:type="gramStart"/>
        <w:r w:rsidR="00B23614" w:rsidRPr="00AD162B">
          <w:rPr>
            <w:rStyle w:val="Collegamentoipertestuale"/>
            <w:rFonts w:eastAsia="Times New Roman"/>
            <w:sz w:val="24"/>
            <w:szCs w:val="24"/>
          </w:rPr>
          <w:t>mondo</w:t>
        </w:r>
      </w:hyperlink>
      <w:proofErr w:type="gramEnd"/>
    </w:p>
    <w:p w14:paraId="0DD51D69" w14:textId="5A3F4556" w:rsidR="00B23614" w:rsidRPr="00AD162B" w:rsidRDefault="00AA7DB6" w:rsidP="00EF1A31">
      <w:pPr>
        <w:pStyle w:val="Titolo1"/>
        <w:jc w:val="both"/>
        <w:rPr>
          <w:rFonts w:eastAsia="Times New Roman"/>
          <w:sz w:val="24"/>
          <w:szCs w:val="24"/>
        </w:rPr>
      </w:pPr>
      <w:hyperlink r:id="rId146" w:history="1">
        <w:r w:rsidR="00B23614" w:rsidRPr="00AD162B">
          <w:rPr>
            <w:rStyle w:val="Collegamentoipertestuale"/>
            <w:rFonts w:eastAsia="Times New Roman"/>
            <w:color w:val="FF0000"/>
            <w:sz w:val="24"/>
            <w:szCs w:val="24"/>
          </w:rPr>
          <w:t xml:space="preserve">Erich </w:t>
        </w:r>
        <w:proofErr w:type="spellStart"/>
        <w:r w:rsidR="00B23614" w:rsidRPr="00AD162B">
          <w:rPr>
            <w:rStyle w:val="Collegamentoipertestuale"/>
            <w:rFonts w:eastAsia="Times New Roman"/>
            <w:color w:val="FF0000"/>
            <w:sz w:val="24"/>
            <w:szCs w:val="24"/>
          </w:rPr>
          <w:t>Fried</w:t>
        </w:r>
        <w:proofErr w:type="spellEnd"/>
        <w:r w:rsidR="00B23614" w:rsidRPr="00AD162B">
          <w:rPr>
            <w:rStyle w:val="Collegamentoipertestuale"/>
            <w:rFonts w:eastAsia="Times New Roman"/>
            <w:sz w:val="24"/>
            <w:szCs w:val="24"/>
          </w:rPr>
          <w:t xml:space="preserve"> (1921-1988) – Chi vuole che il mondo rimanga così com’è non vuole che il mondo rimanga del tutto.</w:t>
        </w:r>
      </w:hyperlink>
    </w:p>
    <w:p w14:paraId="43D60A4E" w14:textId="4853CE61" w:rsidR="00B23614" w:rsidRPr="00AD162B" w:rsidRDefault="00AA7DB6" w:rsidP="00EF1A31">
      <w:pPr>
        <w:pStyle w:val="Titolo1"/>
        <w:jc w:val="both"/>
        <w:rPr>
          <w:rStyle w:val="Collegamentoipertestuale"/>
          <w:rFonts w:eastAsia="Times New Roman"/>
          <w:sz w:val="24"/>
          <w:szCs w:val="24"/>
        </w:rPr>
      </w:pPr>
      <w:hyperlink r:id="rId147" w:history="1">
        <w:r w:rsidR="00B23614" w:rsidRPr="00AD162B">
          <w:rPr>
            <w:rStyle w:val="Collegamentoipertestuale"/>
            <w:rFonts w:eastAsia="Times New Roman"/>
            <w:color w:val="FF0000"/>
            <w:sz w:val="24"/>
            <w:szCs w:val="24"/>
          </w:rPr>
          <w:t>Diego Fusaro</w:t>
        </w:r>
        <w:r w:rsidR="00B23614" w:rsidRPr="00AD162B">
          <w:rPr>
            <w:rStyle w:val="Collegamentoipertestuale"/>
            <w:rFonts w:eastAsia="Times New Roman"/>
            <w:sz w:val="24"/>
            <w:szCs w:val="24"/>
          </w:rPr>
          <w:t xml:space="preserve"> – Il realismo, fase suprema del postmodernismo? Note su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 xml:space="preserve">New </w:t>
        </w:r>
        <w:proofErr w:type="spellStart"/>
        <w:r w:rsidR="00B23614" w:rsidRPr="00AD162B">
          <w:rPr>
            <w:rStyle w:val="Collegamentoipertestuale"/>
            <w:rFonts w:eastAsia="Times New Roman"/>
            <w:sz w:val="24"/>
            <w:szCs w:val="24"/>
          </w:rPr>
          <w:t>Realism</w:t>
        </w:r>
        <w:proofErr w:type="spellEnd"/>
        <w:r w:rsidR="00B23614" w:rsidRPr="00AD162B">
          <w:rPr>
            <w:rStyle w:val="Collegamentoipertestuale"/>
            <w:rFonts w:eastAsia="Times New Roman"/>
            <w:sz w:val="24"/>
            <w:szCs w:val="24"/>
          </w:rPr>
          <w:t>», postmodernità e idealismo.</w:t>
        </w:r>
      </w:hyperlink>
    </w:p>
    <w:p w14:paraId="24E84B60" w14:textId="77777777" w:rsidR="00EF1A31" w:rsidRPr="00AD162B" w:rsidRDefault="00AA7DB6" w:rsidP="00EF1A31">
      <w:pPr>
        <w:pStyle w:val="Titolo1"/>
        <w:jc w:val="both"/>
        <w:rPr>
          <w:rFonts w:eastAsia="Times New Roman"/>
          <w:sz w:val="24"/>
          <w:szCs w:val="24"/>
        </w:rPr>
      </w:pPr>
      <w:hyperlink r:id="rId148" w:history="1">
        <w:r w:rsidR="00EF1A31" w:rsidRPr="00AD162B">
          <w:rPr>
            <w:rStyle w:val="Collegamentoipertestuale"/>
            <w:rFonts w:eastAsia="Times New Roman"/>
            <w:color w:val="FF0000"/>
            <w:sz w:val="24"/>
            <w:szCs w:val="24"/>
          </w:rPr>
          <w:t>Diego Fusaro</w:t>
        </w:r>
        <w:r w:rsidR="00EF1A31" w:rsidRPr="00AD162B">
          <w:rPr>
            <w:rStyle w:val="Collegamentoipertestuale"/>
            <w:rFonts w:eastAsia="Times New Roman"/>
            <w:sz w:val="24"/>
            <w:szCs w:val="24"/>
          </w:rPr>
          <w:t xml:space="preserve"> – La gabbia d’acciaio: </w:t>
        </w:r>
        <w:proofErr w:type="spellStart"/>
        <w:r w:rsidR="00EF1A31" w:rsidRPr="00AD162B">
          <w:rPr>
            <w:rStyle w:val="Collegamentoipertestuale"/>
            <w:rFonts w:eastAsia="Times New Roman"/>
            <w:sz w:val="24"/>
            <w:szCs w:val="24"/>
          </w:rPr>
          <w:t>Max</w:t>
        </w:r>
        <w:proofErr w:type="spellEnd"/>
        <w:r w:rsidR="00EF1A31" w:rsidRPr="00AD162B">
          <w:rPr>
            <w:rStyle w:val="Collegamentoipertestuale"/>
            <w:rFonts w:eastAsia="Times New Roman"/>
            <w:sz w:val="24"/>
            <w:szCs w:val="24"/>
          </w:rPr>
          <w:t xml:space="preserve"> Weber e il capitalismo come destino.</w:t>
        </w:r>
      </w:hyperlink>
    </w:p>
    <w:p w14:paraId="6F8279B2" w14:textId="77777777" w:rsidR="0050639B" w:rsidRPr="00AD162B" w:rsidRDefault="0050639B" w:rsidP="00C52E7D">
      <w:pPr>
        <w:pStyle w:val="Titolo1"/>
        <w:jc w:val="both"/>
        <w:rPr>
          <w:rFonts w:eastAsia="Times New Roman"/>
          <w:sz w:val="24"/>
          <w:szCs w:val="24"/>
        </w:rPr>
      </w:pPr>
    </w:p>
    <w:p w14:paraId="7B838384" w14:textId="7F5967D8" w:rsidR="0050639B" w:rsidRPr="00AD162B" w:rsidRDefault="0050639B" w:rsidP="00A81ED8">
      <w:pPr>
        <w:pStyle w:val="Titolo1"/>
        <w:jc w:val="center"/>
        <w:rPr>
          <w:rFonts w:eastAsia="Times New Roman"/>
          <w:sz w:val="32"/>
          <w:szCs w:val="32"/>
        </w:rPr>
      </w:pPr>
      <w:r w:rsidRPr="00AD162B">
        <w:rPr>
          <w:rFonts w:eastAsia="Times New Roman"/>
          <w:sz w:val="32"/>
          <w:szCs w:val="32"/>
        </w:rPr>
        <w:t>G</w:t>
      </w:r>
    </w:p>
    <w:p w14:paraId="42862A5F" w14:textId="67283612" w:rsidR="00FD00B2" w:rsidRPr="00AD162B" w:rsidRDefault="00AA7DB6" w:rsidP="00C52E7D">
      <w:pPr>
        <w:pStyle w:val="Titolo1"/>
        <w:jc w:val="both"/>
        <w:rPr>
          <w:rFonts w:eastAsia="Times New Roman"/>
          <w:sz w:val="24"/>
          <w:szCs w:val="24"/>
        </w:rPr>
      </w:pPr>
      <w:hyperlink r:id="rId149" w:history="1">
        <w:r w:rsidR="00FD00B2" w:rsidRPr="00AD162B">
          <w:rPr>
            <w:rStyle w:val="Collegamentoipertestuale"/>
            <w:rFonts w:eastAsia="Times New Roman"/>
            <w:color w:val="FF0000"/>
            <w:sz w:val="24"/>
            <w:szCs w:val="24"/>
          </w:rPr>
          <w:t>Giorgio Gaber</w:t>
        </w:r>
        <w:r w:rsidR="00FD00B2" w:rsidRPr="00AD162B">
          <w:rPr>
            <w:rStyle w:val="Collegamentoipertestuale"/>
            <w:rFonts w:eastAsia="Times New Roman"/>
            <w:sz w:val="24"/>
            <w:szCs w:val="24"/>
          </w:rPr>
          <w:t xml:space="preserve"> – Se ci fosse un uomo (poesia cantata)</w:t>
        </w:r>
        <w:proofErr w:type="gramStart"/>
      </w:hyperlink>
      <w:proofErr w:type="gramEnd"/>
    </w:p>
    <w:p w14:paraId="30145E7F" w14:textId="0CAF38EB" w:rsidR="00FD00B2" w:rsidRPr="00AD162B" w:rsidRDefault="00AA7DB6" w:rsidP="00C52E7D">
      <w:pPr>
        <w:pStyle w:val="Titolo1"/>
        <w:jc w:val="both"/>
        <w:rPr>
          <w:rStyle w:val="Collegamentoipertestuale"/>
          <w:rFonts w:eastAsia="Times New Roman"/>
          <w:sz w:val="24"/>
          <w:szCs w:val="24"/>
        </w:rPr>
      </w:pPr>
      <w:hyperlink r:id="rId150" w:history="1">
        <w:r w:rsidR="00FD00B2" w:rsidRPr="00AD162B">
          <w:rPr>
            <w:rStyle w:val="Collegamentoipertestuale"/>
            <w:rFonts w:eastAsia="Times New Roman"/>
            <w:color w:val="FF0000"/>
            <w:sz w:val="24"/>
            <w:szCs w:val="24"/>
          </w:rPr>
          <w:t>Eduardo Galeano</w:t>
        </w:r>
        <w:r w:rsidR="00FD00B2" w:rsidRPr="00AD162B">
          <w:rPr>
            <w:rStyle w:val="Collegamentoipertestuale"/>
            <w:rFonts w:eastAsia="Times New Roman"/>
            <w:sz w:val="24"/>
            <w:szCs w:val="24"/>
          </w:rPr>
          <w:t xml:space="preserve"> – </w:t>
        </w:r>
        <w:proofErr w:type="gramStart"/>
        <w:r w:rsidR="00FD00B2" w:rsidRPr="00AD162B">
          <w:rPr>
            <w:rStyle w:val="Collegamentoipertestuale"/>
            <w:rFonts w:eastAsia="Times New Roman"/>
            <w:sz w:val="24"/>
            <w:szCs w:val="24"/>
          </w:rPr>
          <w:t>«</w:t>
        </w:r>
        <w:proofErr w:type="gramEnd"/>
        <w:r w:rsidR="00FD00B2" w:rsidRPr="00AD162B">
          <w:rPr>
            <w:rStyle w:val="Collegamentoipertestuale"/>
            <w:rFonts w:eastAsia="Times New Roman"/>
            <w:sz w:val="24"/>
            <w:szCs w:val="24"/>
          </w:rPr>
          <w:t>Non accettiamo il tempo presente come destino. Un altro mondo è possibile»</w:t>
        </w:r>
      </w:hyperlink>
    </w:p>
    <w:p w14:paraId="66070C93" w14:textId="4DF3D8C1" w:rsidR="009F6008" w:rsidRPr="00AD162B" w:rsidRDefault="00AA7DB6" w:rsidP="00C52E7D">
      <w:pPr>
        <w:pStyle w:val="Titolo1"/>
        <w:jc w:val="both"/>
        <w:rPr>
          <w:rFonts w:eastAsia="Times New Roman"/>
          <w:sz w:val="24"/>
          <w:szCs w:val="24"/>
        </w:rPr>
      </w:pPr>
      <w:hyperlink r:id="rId151" w:history="1">
        <w:r w:rsidR="009F6008" w:rsidRPr="00AD162B">
          <w:rPr>
            <w:rStyle w:val="Collegamentoipertestuale"/>
            <w:rFonts w:eastAsia="Times New Roman"/>
            <w:color w:val="FF0000"/>
            <w:sz w:val="24"/>
            <w:szCs w:val="24"/>
          </w:rPr>
          <w:t xml:space="preserve">Benito </w:t>
        </w:r>
        <w:proofErr w:type="spellStart"/>
        <w:r w:rsidR="009F6008" w:rsidRPr="00AD162B">
          <w:rPr>
            <w:rStyle w:val="Collegamentoipertestuale"/>
            <w:rFonts w:eastAsia="Times New Roman"/>
            <w:color w:val="FF0000"/>
            <w:sz w:val="24"/>
            <w:szCs w:val="24"/>
          </w:rPr>
          <w:t>Pérez</w:t>
        </w:r>
        <w:proofErr w:type="spellEnd"/>
        <w:r w:rsidR="009F6008" w:rsidRPr="00AD162B">
          <w:rPr>
            <w:rStyle w:val="Collegamentoipertestuale"/>
            <w:rFonts w:eastAsia="Times New Roman"/>
            <w:color w:val="FF0000"/>
            <w:sz w:val="24"/>
            <w:szCs w:val="24"/>
          </w:rPr>
          <w:t xml:space="preserve"> </w:t>
        </w:r>
        <w:proofErr w:type="spellStart"/>
        <w:r w:rsidR="009F6008" w:rsidRPr="00AD162B">
          <w:rPr>
            <w:rStyle w:val="Collegamentoipertestuale"/>
            <w:rFonts w:eastAsia="Times New Roman"/>
            <w:color w:val="FF0000"/>
            <w:sz w:val="24"/>
            <w:szCs w:val="24"/>
          </w:rPr>
          <w:t>Galdós</w:t>
        </w:r>
        <w:proofErr w:type="spellEnd"/>
        <w:r w:rsidR="009F6008" w:rsidRPr="00AD162B">
          <w:rPr>
            <w:rStyle w:val="Collegamentoipertestuale"/>
            <w:rFonts w:eastAsia="Times New Roman"/>
            <w:sz w:val="24"/>
            <w:szCs w:val="24"/>
          </w:rPr>
          <w:t xml:space="preserve"> (1843-1920) – </w:t>
        </w:r>
        <w:proofErr w:type="gramStart"/>
        <w:r w:rsidR="009F6008" w:rsidRPr="00AD162B">
          <w:rPr>
            <w:rStyle w:val="Collegamentoipertestuale"/>
            <w:rFonts w:eastAsia="Times New Roman"/>
            <w:sz w:val="24"/>
            <w:szCs w:val="24"/>
          </w:rPr>
          <w:t>«</w:t>
        </w:r>
        <w:proofErr w:type="gramEnd"/>
        <w:r w:rsidR="009F6008" w:rsidRPr="00AD162B">
          <w:rPr>
            <w:rStyle w:val="Collegamentoipertestuale"/>
            <w:rFonts w:eastAsia="Times New Roman"/>
            <w:sz w:val="24"/>
            <w:szCs w:val="24"/>
          </w:rPr>
          <w:t>Ma cucire, cucire… Calcola i punti che si devono dare per tenere in piedi una casa…».</w:t>
        </w:r>
      </w:hyperlink>
    </w:p>
    <w:p w14:paraId="1879FBC4" w14:textId="77777777" w:rsidR="00FD00B2" w:rsidRPr="00AD162B" w:rsidRDefault="00AA7DB6" w:rsidP="00C52E7D">
      <w:pPr>
        <w:pStyle w:val="Titolo1"/>
        <w:jc w:val="both"/>
        <w:rPr>
          <w:rFonts w:eastAsia="Times New Roman"/>
          <w:sz w:val="24"/>
          <w:szCs w:val="24"/>
        </w:rPr>
      </w:pPr>
      <w:hyperlink r:id="rId152" w:history="1">
        <w:r w:rsidR="00FD00B2" w:rsidRPr="00AD162B">
          <w:rPr>
            <w:rStyle w:val="Collegamentoipertestuale"/>
            <w:rFonts w:eastAsia="Times New Roman"/>
            <w:color w:val="FF0000"/>
            <w:sz w:val="24"/>
            <w:szCs w:val="24"/>
          </w:rPr>
          <w:t>Gallese Vittorio</w:t>
        </w:r>
        <w:r w:rsidR="00FD00B2" w:rsidRPr="00AD162B">
          <w:rPr>
            <w:rStyle w:val="Collegamentoipertestuale"/>
            <w:rFonts w:eastAsia="Times New Roman"/>
            <w:sz w:val="24"/>
            <w:szCs w:val="24"/>
          </w:rPr>
          <w:t xml:space="preserve">, Guerra Michele, </w:t>
        </w:r>
        <w:proofErr w:type="gramStart"/>
        <w:r w:rsidR="00FD00B2" w:rsidRPr="00AD162B">
          <w:rPr>
            <w:rStyle w:val="Collegamentoipertestuale"/>
            <w:rFonts w:eastAsia="Times New Roman"/>
            <w:sz w:val="24"/>
            <w:szCs w:val="24"/>
          </w:rPr>
          <w:t>«</w:t>
        </w:r>
        <w:proofErr w:type="gramEnd"/>
        <w:r w:rsidR="00FD00B2" w:rsidRPr="00AD162B">
          <w:rPr>
            <w:rStyle w:val="Collegamentoipertestuale"/>
            <w:rFonts w:eastAsia="Times New Roman"/>
            <w:sz w:val="24"/>
            <w:szCs w:val="24"/>
          </w:rPr>
          <w:t>Lo schermo empatico. Cinema e neuroscienze», 2015</w:t>
        </w:r>
      </w:hyperlink>
    </w:p>
    <w:p w14:paraId="1ABC4893" w14:textId="392743D2" w:rsidR="00FD00B2" w:rsidRPr="00AD162B" w:rsidRDefault="00AA7DB6" w:rsidP="00D327BE">
      <w:pPr>
        <w:pStyle w:val="Titolo1"/>
        <w:jc w:val="both"/>
        <w:rPr>
          <w:rFonts w:eastAsia="Times New Roman"/>
          <w:sz w:val="24"/>
          <w:szCs w:val="24"/>
        </w:rPr>
      </w:pPr>
      <w:hyperlink r:id="rId153" w:history="1">
        <w:r w:rsidR="00FD00B2" w:rsidRPr="00AD162B">
          <w:rPr>
            <w:rStyle w:val="Collegamentoipertestuale"/>
            <w:rFonts w:eastAsia="Times New Roman"/>
            <w:color w:val="FF0000"/>
            <w:sz w:val="24"/>
            <w:szCs w:val="24"/>
          </w:rPr>
          <w:t>Nicola Gardini</w:t>
        </w:r>
        <w:r w:rsidR="00FD00B2" w:rsidRPr="00AD162B">
          <w:rPr>
            <w:rStyle w:val="Collegamentoipertestuale"/>
            <w:rFonts w:eastAsia="Times New Roman"/>
            <w:sz w:val="24"/>
            <w:szCs w:val="24"/>
          </w:rPr>
          <w:t xml:space="preserve"> – Leggere è un’arte … smarrirsi leggendo è un </w:t>
        </w:r>
        <w:proofErr w:type="gramStart"/>
        <w:r w:rsidR="00FD00B2" w:rsidRPr="00AD162B">
          <w:rPr>
            <w:rStyle w:val="Collegamentoipertestuale"/>
            <w:rFonts w:eastAsia="Times New Roman"/>
            <w:sz w:val="24"/>
            <w:szCs w:val="24"/>
          </w:rPr>
          <w:t>orientarsi</w:t>
        </w:r>
      </w:hyperlink>
      <w:proofErr w:type="gramEnd"/>
    </w:p>
    <w:p w14:paraId="4438F5FC" w14:textId="3261AED3" w:rsidR="00FD00B2" w:rsidRPr="00AD162B" w:rsidRDefault="00AA7DB6" w:rsidP="00D327BE">
      <w:pPr>
        <w:pStyle w:val="Titolo1"/>
        <w:jc w:val="both"/>
        <w:rPr>
          <w:rFonts w:eastAsia="Times New Roman"/>
          <w:sz w:val="24"/>
          <w:szCs w:val="24"/>
        </w:rPr>
      </w:pPr>
      <w:hyperlink r:id="rId154" w:history="1">
        <w:r w:rsidR="00FD00B2" w:rsidRPr="00AD162B">
          <w:rPr>
            <w:rStyle w:val="Collegamentoipertestuale"/>
            <w:rFonts w:eastAsia="Times New Roman"/>
            <w:color w:val="FF0000"/>
            <w:sz w:val="24"/>
            <w:szCs w:val="24"/>
          </w:rPr>
          <w:t xml:space="preserve">Michele </w:t>
        </w:r>
        <w:proofErr w:type="spellStart"/>
        <w:r w:rsidR="00FD00B2" w:rsidRPr="00AD162B">
          <w:rPr>
            <w:rStyle w:val="Collegamentoipertestuale"/>
            <w:rFonts w:eastAsia="Times New Roman"/>
            <w:color w:val="FF0000"/>
            <w:sz w:val="24"/>
            <w:szCs w:val="24"/>
          </w:rPr>
          <w:t>Gasapini</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 La caduta di Icaro. Analisi del mito e della modernità</w:t>
        </w:r>
      </w:hyperlink>
    </w:p>
    <w:p w14:paraId="5841A26E" w14:textId="0B1220A9" w:rsidR="00FD00B2" w:rsidRPr="00AD162B" w:rsidRDefault="00AA7DB6" w:rsidP="00D327BE">
      <w:pPr>
        <w:pStyle w:val="Titolo1"/>
        <w:jc w:val="both"/>
        <w:rPr>
          <w:rFonts w:eastAsia="Times New Roman"/>
          <w:sz w:val="24"/>
          <w:szCs w:val="24"/>
        </w:rPr>
      </w:pPr>
      <w:hyperlink r:id="rId155" w:history="1">
        <w:r w:rsidR="00FD00B2" w:rsidRPr="00AD162B">
          <w:rPr>
            <w:rStyle w:val="Collegamentoipertestuale"/>
            <w:rFonts w:eastAsia="Times New Roman"/>
            <w:color w:val="FF0000"/>
            <w:sz w:val="24"/>
            <w:szCs w:val="24"/>
          </w:rPr>
          <w:t xml:space="preserve">William </w:t>
        </w:r>
        <w:proofErr w:type="spellStart"/>
        <w:r w:rsidR="00FD00B2" w:rsidRPr="00AD162B">
          <w:rPr>
            <w:rStyle w:val="Collegamentoipertestuale"/>
            <w:rFonts w:eastAsia="Times New Roman"/>
            <w:color w:val="FF0000"/>
            <w:sz w:val="24"/>
            <w:szCs w:val="24"/>
          </w:rPr>
          <w:t>Gass</w:t>
        </w:r>
        <w:proofErr w:type="spellEnd"/>
        <w:r w:rsidR="00FD00B2" w:rsidRPr="00AD162B">
          <w:rPr>
            <w:rStyle w:val="Collegamentoipertestuale"/>
            <w:rFonts w:eastAsia="Times New Roman"/>
            <w:sz w:val="24"/>
            <w:szCs w:val="24"/>
          </w:rPr>
          <w:t xml:space="preserve"> (1924) – Sembra incredibile la facilità con cui sprofondiamo nei libri</w:t>
        </w:r>
      </w:hyperlink>
    </w:p>
    <w:p w14:paraId="690146A7" w14:textId="517B99AF" w:rsidR="00FD00B2" w:rsidRPr="00AD162B" w:rsidRDefault="00AA7DB6" w:rsidP="00D327BE">
      <w:pPr>
        <w:pStyle w:val="Titolo1"/>
        <w:jc w:val="both"/>
        <w:rPr>
          <w:rStyle w:val="Collegamentoipertestuale"/>
          <w:rFonts w:eastAsia="Times New Roman"/>
          <w:sz w:val="24"/>
          <w:szCs w:val="24"/>
        </w:rPr>
      </w:pPr>
      <w:hyperlink r:id="rId156" w:history="1">
        <w:r w:rsidR="00FD00B2" w:rsidRPr="00AD162B">
          <w:rPr>
            <w:rStyle w:val="Collegamentoipertestuale"/>
            <w:rFonts w:eastAsia="Times New Roman"/>
            <w:color w:val="FF0000"/>
            <w:sz w:val="24"/>
            <w:szCs w:val="24"/>
          </w:rPr>
          <w:t>Marino Gentile</w:t>
        </w:r>
        <w:r w:rsidR="00FD00B2" w:rsidRPr="00AD162B">
          <w:rPr>
            <w:rStyle w:val="Collegamentoipertestuale"/>
            <w:rFonts w:eastAsia="Times New Roman"/>
            <w:sz w:val="24"/>
            <w:szCs w:val="24"/>
          </w:rPr>
          <w:t xml:space="preserve"> (1906-1991) – L’umanesimo si attua come </w:t>
        </w:r>
        <w:proofErr w:type="spellStart"/>
        <w:r w:rsidR="00FD00B2" w:rsidRPr="00AD162B">
          <w:rPr>
            <w:rStyle w:val="Collegamentoipertestuale"/>
            <w:rFonts w:eastAsia="Times New Roman"/>
            <w:sz w:val="24"/>
            <w:szCs w:val="24"/>
          </w:rPr>
          <w:t>paideia</w:t>
        </w:r>
        <w:proofErr w:type="spellEnd"/>
      </w:hyperlink>
    </w:p>
    <w:p w14:paraId="679CDA3F" w14:textId="77777777" w:rsidR="00D327BE" w:rsidRPr="00AD162B" w:rsidRDefault="00AA7DB6" w:rsidP="00D327BE">
      <w:pPr>
        <w:pStyle w:val="Titolo1"/>
        <w:jc w:val="both"/>
        <w:rPr>
          <w:rFonts w:eastAsia="Times New Roman"/>
          <w:sz w:val="24"/>
          <w:szCs w:val="24"/>
        </w:rPr>
      </w:pPr>
      <w:hyperlink r:id="rId157" w:history="1">
        <w:r w:rsidR="00D327BE" w:rsidRPr="00AD162B">
          <w:rPr>
            <w:rStyle w:val="Collegamentoipertestuale"/>
            <w:rFonts w:eastAsia="Times New Roman"/>
            <w:color w:val="FF0000"/>
            <w:sz w:val="24"/>
            <w:szCs w:val="24"/>
          </w:rPr>
          <w:t xml:space="preserve">Daniele </w:t>
        </w:r>
        <w:proofErr w:type="spellStart"/>
        <w:r w:rsidR="00D327BE" w:rsidRPr="00AD162B">
          <w:rPr>
            <w:rStyle w:val="Collegamentoipertestuale"/>
            <w:rFonts w:eastAsia="Times New Roman"/>
            <w:color w:val="FF0000"/>
            <w:sz w:val="24"/>
            <w:szCs w:val="24"/>
          </w:rPr>
          <w:t>Giancane</w:t>
        </w:r>
        <w:proofErr w:type="spellEnd"/>
        <w:proofErr w:type="gramStart"/>
        <w:r w:rsidR="00D327BE" w:rsidRPr="00AD162B">
          <w:rPr>
            <w:rStyle w:val="Collegamentoipertestuale"/>
            <w:rFonts w:eastAsia="Times New Roman"/>
            <w:sz w:val="24"/>
            <w:szCs w:val="24"/>
          </w:rPr>
          <w:t>  </w:t>
        </w:r>
        <w:proofErr w:type="gramEnd"/>
        <w:r w:rsidR="00D327BE" w:rsidRPr="00AD162B">
          <w:rPr>
            <w:rStyle w:val="Collegamentoipertestuale"/>
            <w:rFonts w:eastAsia="Times New Roman"/>
            <w:sz w:val="24"/>
            <w:szCs w:val="24"/>
          </w:rPr>
          <w:t>– Stare sulla soglia: La poesia richiede lentezza. Pausa. Non è produttiva. Non è immediatamente utile.</w:t>
        </w:r>
      </w:hyperlink>
    </w:p>
    <w:p w14:paraId="724C0BF8" w14:textId="77777777" w:rsidR="009F6008" w:rsidRPr="00AD162B" w:rsidRDefault="00AA7DB6" w:rsidP="00D327BE">
      <w:pPr>
        <w:pStyle w:val="Titolo1"/>
        <w:jc w:val="both"/>
        <w:rPr>
          <w:rFonts w:eastAsia="Times New Roman"/>
          <w:sz w:val="24"/>
          <w:szCs w:val="24"/>
        </w:rPr>
      </w:pPr>
      <w:hyperlink r:id="rId158" w:history="1">
        <w:r w:rsidR="009F6008" w:rsidRPr="00AD162B">
          <w:rPr>
            <w:rStyle w:val="Collegamentoipertestuale"/>
            <w:rFonts w:eastAsia="Times New Roman"/>
            <w:color w:val="FF0000"/>
            <w:sz w:val="24"/>
            <w:szCs w:val="24"/>
          </w:rPr>
          <w:t>André Gide</w:t>
        </w:r>
        <w:r w:rsidR="009F6008" w:rsidRPr="00AD162B">
          <w:rPr>
            <w:rStyle w:val="Collegamentoipertestuale"/>
            <w:rFonts w:eastAsia="Times New Roman"/>
            <w:sz w:val="24"/>
            <w:szCs w:val="24"/>
          </w:rPr>
          <w:t xml:space="preserve"> (1869-1951) – «Io mi sporgo oltre il presente. Ho in odio tutto ciò che diminuisce l’uomo; tutto ciò che tende a renderlo meno saggio, meno fiducioso o meno pronto».</w:t>
        </w:r>
      </w:hyperlink>
    </w:p>
    <w:p w14:paraId="710055B3" w14:textId="7BFDC09D" w:rsidR="00FD00B2" w:rsidRPr="00AD162B" w:rsidRDefault="00AA7DB6" w:rsidP="00553E15">
      <w:pPr>
        <w:pStyle w:val="Titolo1"/>
        <w:jc w:val="both"/>
        <w:rPr>
          <w:rStyle w:val="Collegamentoipertestuale"/>
          <w:rFonts w:eastAsia="Times New Roman"/>
          <w:sz w:val="24"/>
          <w:szCs w:val="24"/>
        </w:rPr>
      </w:pPr>
      <w:hyperlink r:id="rId159" w:history="1">
        <w:r w:rsidR="00FD00B2" w:rsidRPr="00AD162B">
          <w:rPr>
            <w:rStyle w:val="Collegamentoipertestuale"/>
            <w:rFonts w:eastAsia="Times New Roman"/>
            <w:color w:val="FF0000"/>
            <w:sz w:val="24"/>
            <w:szCs w:val="24"/>
          </w:rPr>
          <w:t>Emanuele Giordana</w:t>
        </w:r>
        <w:r w:rsidR="00FD00B2" w:rsidRPr="00AD162B">
          <w:rPr>
            <w:rStyle w:val="Collegamentoipertestuale"/>
            <w:rFonts w:eastAsia="Times New Roman"/>
            <w:sz w:val="24"/>
            <w:szCs w:val="24"/>
          </w:rPr>
          <w:t xml:space="preserve"> – Lo scatto umano. Viaggio nel fotogiornalismo da Budapest a New York</w:t>
        </w:r>
      </w:hyperlink>
    </w:p>
    <w:p w14:paraId="060914AA" w14:textId="77777777" w:rsidR="00553E15" w:rsidRPr="00AD162B" w:rsidRDefault="00AA7DB6" w:rsidP="00553E15">
      <w:pPr>
        <w:pStyle w:val="Titolo1"/>
        <w:jc w:val="both"/>
        <w:rPr>
          <w:rFonts w:eastAsia="Times New Roman"/>
          <w:sz w:val="24"/>
          <w:szCs w:val="24"/>
        </w:rPr>
      </w:pPr>
      <w:hyperlink r:id="rId160" w:history="1">
        <w:r w:rsidR="00553E15" w:rsidRPr="00AD162B">
          <w:rPr>
            <w:rStyle w:val="Collegamentoipertestuale"/>
            <w:rFonts w:eastAsia="Times New Roman"/>
            <w:color w:val="FF0000"/>
            <w:sz w:val="24"/>
            <w:szCs w:val="24"/>
          </w:rPr>
          <w:t xml:space="preserve">Arturo </w:t>
        </w:r>
        <w:proofErr w:type="spellStart"/>
        <w:r w:rsidR="00553E15" w:rsidRPr="00AD162B">
          <w:rPr>
            <w:rStyle w:val="Collegamentoipertestuale"/>
            <w:rFonts w:eastAsia="Times New Roman"/>
            <w:color w:val="FF0000"/>
            <w:sz w:val="24"/>
            <w:szCs w:val="24"/>
          </w:rPr>
          <w:t>Giovannitti</w:t>
        </w:r>
        <w:proofErr w:type="spellEnd"/>
        <w:r w:rsidR="00553E15" w:rsidRPr="00AD162B">
          <w:rPr>
            <w:rStyle w:val="Collegamentoipertestuale"/>
            <w:rFonts w:eastAsia="Times New Roman"/>
            <w:sz w:val="24"/>
            <w:szCs w:val="24"/>
          </w:rPr>
          <w:t xml:space="preserve"> (1884-1959) – “The </w:t>
        </w:r>
        <w:proofErr w:type="spellStart"/>
        <w:r w:rsidR="00553E15" w:rsidRPr="00AD162B">
          <w:rPr>
            <w:rStyle w:val="Collegamentoipertestuale"/>
            <w:rFonts w:eastAsia="Times New Roman"/>
            <w:sz w:val="24"/>
            <w:szCs w:val="24"/>
          </w:rPr>
          <w:t>Masses</w:t>
        </w:r>
        <w:proofErr w:type="spellEnd"/>
        <w:r w:rsidR="00553E15" w:rsidRPr="00AD162B">
          <w:rPr>
            <w:rStyle w:val="Collegamentoipertestuale"/>
            <w:rFonts w:eastAsia="Times New Roman"/>
            <w:sz w:val="24"/>
            <w:szCs w:val="24"/>
          </w:rPr>
          <w:t xml:space="preserve">”, una rivista di opposizione culturale degli inizi del Novecento </w:t>
        </w:r>
        <w:proofErr w:type="spellStart"/>
        <w:r w:rsidR="00553E15" w:rsidRPr="00AD162B">
          <w:rPr>
            <w:rStyle w:val="Collegamentoipertestuale"/>
            <w:rFonts w:eastAsia="Times New Roman"/>
            <w:sz w:val="24"/>
            <w:szCs w:val="24"/>
          </w:rPr>
          <w:t>inNegli</w:t>
        </w:r>
        <w:proofErr w:type="spellEnd"/>
        <w:r w:rsidR="00553E15" w:rsidRPr="00AD162B">
          <w:rPr>
            <w:rStyle w:val="Collegamentoipertestuale"/>
            <w:rFonts w:eastAsia="Times New Roman"/>
            <w:sz w:val="24"/>
            <w:szCs w:val="24"/>
          </w:rPr>
          <w:t xml:space="preserve"> Stati Uniti.</w:t>
        </w:r>
      </w:hyperlink>
    </w:p>
    <w:p w14:paraId="7B6D679C" w14:textId="77777777" w:rsidR="00A54F69" w:rsidRPr="00AD162B" w:rsidRDefault="00AA7DB6" w:rsidP="00553E15">
      <w:pPr>
        <w:pStyle w:val="Titolo1"/>
        <w:jc w:val="both"/>
        <w:rPr>
          <w:rFonts w:eastAsia="Times New Roman"/>
          <w:sz w:val="24"/>
          <w:szCs w:val="24"/>
        </w:rPr>
      </w:pPr>
      <w:hyperlink r:id="rId161" w:history="1">
        <w:r w:rsidR="00A54F69" w:rsidRPr="00AD162B">
          <w:rPr>
            <w:rStyle w:val="Collegamentoipertestuale"/>
            <w:rFonts w:eastAsia="Times New Roman"/>
            <w:color w:val="FF0000"/>
            <w:sz w:val="24"/>
            <w:szCs w:val="24"/>
          </w:rPr>
          <w:t>Johann Wolfgang von Goethe</w:t>
        </w:r>
        <w:r w:rsidR="00A54F69" w:rsidRPr="00AD162B">
          <w:rPr>
            <w:rStyle w:val="Collegamentoipertestuale"/>
            <w:rFonts w:eastAsia="Times New Roman"/>
            <w:sz w:val="24"/>
            <w:szCs w:val="24"/>
          </w:rPr>
          <w:t xml:space="preserve"> (1749-1832) – Non si può chiedere al fisico di essere filosofo; ma </w:t>
        </w:r>
        <w:proofErr w:type="gramStart"/>
        <w:r w:rsidR="00A54F69" w:rsidRPr="00AD162B">
          <w:rPr>
            <w:rStyle w:val="Collegamentoipertestuale"/>
            <w:rFonts w:eastAsia="Times New Roman"/>
            <w:sz w:val="24"/>
            <w:szCs w:val="24"/>
          </w:rPr>
          <w:t>ci</w:t>
        </w:r>
        <w:proofErr w:type="gramEnd"/>
        <w:r w:rsidR="00A54F69" w:rsidRPr="00AD162B">
          <w:rPr>
            <w:rStyle w:val="Collegamentoipertestuale"/>
            <w:rFonts w:eastAsia="Times New Roman"/>
            <w:sz w:val="24"/>
            <w:szCs w:val="24"/>
          </w:rPr>
          <w:t xml:space="preserve"> si può attendere da esso che abbia sufficiente formazione filosofica</w:t>
        </w:r>
      </w:hyperlink>
    </w:p>
    <w:p w14:paraId="406DE099" w14:textId="5404C50B" w:rsidR="00FD00B2" w:rsidRPr="00AD162B" w:rsidRDefault="00AA7DB6" w:rsidP="00201E62">
      <w:pPr>
        <w:pStyle w:val="Titolo1"/>
        <w:jc w:val="both"/>
        <w:rPr>
          <w:rFonts w:eastAsia="Times New Roman"/>
          <w:sz w:val="24"/>
          <w:szCs w:val="24"/>
        </w:rPr>
      </w:pPr>
      <w:hyperlink r:id="rId162" w:history="1">
        <w:r w:rsidR="00FD00B2" w:rsidRPr="00AD162B">
          <w:rPr>
            <w:rStyle w:val="Collegamentoipertestuale"/>
            <w:rFonts w:eastAsia="Times New Roman"/>
            <w:color w:val="FF0000"/>
            <w:sz w:val="24"/>
            <w:szCs w:val="24"/>
          </w:rPr>
          <w:t>Johann Wolfgang von Goethe</w:t>
        </w:r>
        <w:r w:rsidR="00FD00B2" w:rsidRPr="00AD162B">
          <w:rPr>
            <w:rStyle w:val="Collegamentoipertestuale"/>
            <w:rFonts w:eastAsia="Times New Roman"/>
            <w:sz w:val="24"/>
            <w:szCs w:val="24"/>
          </w:rPr>
          <w:t xml:space="preserve"> (1749-1832) – Qualunque sogno tu possa </w:t>
        </w:r>
        <w:proofErr w:type="gramStart"/>
        <w:r w:rsidR="00FD00B2" w:rsidRPr="00AD162B">
          <w:rPr>
            <w:rStyle w:val="Collegamentoipertestuale"/>
            <w:rFonts w:eastAsia="Times New Roman"/>
            <w:sz w:val="24"/>
            <w:szCs w:val="24"/>
          </w:rPr>
          <w:t>sognare</w:t>
        </w:r>
        <w:proofErr w:type="gramEnd"/>
        <w:r w:rsidR="00FD00B2" w:rsidRPr="00AD162B">
          <w:rPr>
            <w:rStyle w:val="Collegamentoipertestuale"/>
            <w:rFonts w:eastAsia="Times New Roman"/>
            <w:sz w:val="24"/>
            <w:szCs w:val="24"/>
          </w:rPr>
          <w:t>, comincia ora.</w:t>
        </w:r>
      </w:hyperlink>
    </w:p>
    <w:p w14:paraId="524E2758" w14:textId="56082823" w:rsidR="00FD00B2" w:rsidRPr="00AD162B" w:rsidRDefault="00AA7DB6" w:rsidP="00201E62">
      <w:pPr>
        <w:pStyle w:val="Titolo1"/>
        <w:jc w:val="both"/>
        <w:rPr>
          <w:rStyle w:val="Collegamentoipertestuale"/>
          <w:rFonts w:eastAsia="Times New Roman"/>
          <w:sz w:val="24"/>
          <w:szCs w:val="24"/>
        </w:rPr>
      </w:pPr>
      <w:hyperlink r:id="rId163" w:history="1">
        <w:r w:rsidR="00FD00B2" w:rsidRPr="00AD162B">
          <w:rPr>
            <w:rStyle w:val="Collegamentoipertestuale"/>
            <w:rFonts w:eastAsia="Times New Roman"/>
            <w:color w:val="FF0000"/>
            <w:sz w:val="24"/>
            <w:szCs w:val="24"/>
          </w:rPr>
          <w:t xml:space="preserve">Nikolaj </w:t>
        </w:r>
        <w:proofErr w:type="spellStart"/>
        <w:r w:rsidR="00FD00B2" w:rsidRPr="00AD162B">
          <w:rPr>
            <w:rStyle w:val="Collegamentoipertestuale"/>
            <w:rFonts w:eastAsia="Times New Roman"/>
            <w:color w:val="FF0000"/>
            <w:sz w:val="24"/>
            <w:szCs w:val="24"/>
          </w:rPr>
          <w:t>Vasil’evič</w:t>
        </w:r>
        <w:proofErr w:type="spellEnd"/>
        <w:r w:rsidR="00FD00B2" w:rsidRPr="00AD162B">
          <w:rPr>
            <w:rStyle w:val="Collegamentoipertestuale"/>
            <w:rFonts w:eastAsia="Times New Roman"/>
            <w:color w:val="FF0000"/>
            <w:sz w:val="24"/>
            <w:szCs w:val="24"/>
          </w:rPr>
          <w:t xml:space="preserve"> </w:t>
        </w:r>
        <w:proofErr w:type="spellStart"/>
        <w:r w:rsidR="00FD00B2" w:rsidRPr="00AD162B">
          <w:rPr>
            <w:rStyle w:val="Collegamentoipertestuale"/>
            <w:rFonts w:eastAsia="Times New Roman"/>
            <w:color w:val="FF0000"/>
            <w:sz w:val="24"/>
            <w:szCs w:val="24"/>
          </w:rPr>
          <w:t>Gogol</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 xml:space="preserve">(1809-1852) – </w:t>
        </w:r>
        <w:proofErr w:type="gramStart"/>
        <w:r w:rsidR="00FD00B2" w:rsidRPr="00AD162B">
          <w:rPr>
            <w:rStyle w:val="Collegamentoipertestuale"/>
            <w:rFonts w:eastAsia="Times New Roman"/>
            <w:sz w:val="24"/>
            <w:szCs w:val="24"/>
          </w:rPr>
          <w:t>L’</w:t>
        </w:r>
        <w:proofErr w:type="gramEnd"/>
        <w:r w:rsidR="00FD00B2" w:rsidRPr="00AD162B">
          <w:rPr>
            <w:rStyle w:val="Collegamentoipertestuale"/>
            <w:rFonts w:eastAsia="Times New Roman"/>
            <w:sz w:val="24"/>
            <w:szCs w:val="24"/>
          </w:rPr>
          <w:t>accumulare, ecco la colpa di tutto.</w:t>
        </w:r>
      </w:hyperlink>
    </w:p>
    <w:p w14:paraId="58E5F1FB" w14:textId="77777777" w:rsidR="00201E62" w:rsidRPr="00AD162B" w:rsidRDefault="00AA7DB6" w:rsidP="00201E62">
      <w:pPr>
        <w:pStyle w:val="Titolo1"/>
        <w:jc w:val="both"/>
        <w:rPr>
          <w:rFonts w:eastAsia="Times New Roman"/>
          <w:sz w:val="24"/>
          <w:szCs w:val="24"/>
        </w:rPr>
      </w:pPr>
      <w:hyperlink r:id="rId164" w:history="1">
        <w:r w:rsidR="00201E62" w:rsidRPr="00AD162B">
          <w:rPr>
            <w:rStyle w:val="Collegamentoipertestuale"/>
            <w:rFonts w:eastAsia="Times New Roman"/>
            <w:color w:val="FF0000"/>
            <w:sz w:val="24"/>
            <w:szCs w:val="24"/>
          </w:rPr>
          <w:t xml:space="preserve">Nikolaj </w:t>
        </w:r>
        <w:proofErr w:type="spellStart"/>
        <w:r w:rsidR="00201E62" w:rsidRPr="00AD162B">
          <w:rPr>
            <w:rStyle w:val="Collegamentoipertestuale"/>
            <w:rFonts w:eastAsia="Times New Roman"/>
            <w:color w:val="FF0000"/>
            <w:sz w:val="24"/>
            <w:szCs w:val="24"/>
          </w:rPr>
          <w:t>Vasil’evič</w:t>
        </w:r>
        <w:proofErr w:type="spellEnd"/>
        <w:r w:rsidR="00201E62" w:rsidRPr="00AD162B">
          <w:rPr>
            <w:rStyle w:val="Collegamentoipertestuale"/>
            <w:rFonts w:eastAsia="Times New Roman"/>
            <w:color w:val="FF0000"/>
            <w:sz w:val="24"/>
            <w:szCs w:val="24"/>
          </w:rPr>
          <w:t xml:space="preserve"> </w:t>
        </w:r>
        <w:proofErr w:type="spellStart"/>
        <w:r w:rsidR="00201E62" w:rsidRPr="00AD162B">
          <w:rPr>
            <w:rStyle w:val="Collegamentoipertestuale"/>
            <w:rFonts w:eastAsia="Times New Roman"/>
            <w:color w:val="FF0000"/>
            <w:sz w:val="24"/>
            <w:szCs w:val="24"/>
          </w:rPr>
          <w:t>Gogol</w:t>
        </w:r>
        <w:proofErr w:type="spellEnd"/>
        <w:r w:rsidR="00201E62" w:rsidRPr="00AD162B">
          <w:rPr>
            <w:rStyle w:val="Collegamentoipertestuale"/>
            <w:rFonts w:eastAsia="Times New Roman"/>
            <w:color w:val="FF0000"/>
            <w:sz w:val="24"/>
            <w:szCs w:val="24"/>
          </w:rPr>
          <w:t>’</w:t>
        </w:r>
        <w:r w:rsidR="00201E62" w:rsidRPr="00AD162B">
          <w:rPr>
            <w:rStyle w:val="Collegamentoipertestuale"/>
            <w:rFonts w:eastAsia="Times New Roman"/>
            <w:sz w:val="24"/>
            <w:szCs w:val="24"/>
          </w:rPr>
          <w:t xml:space="preserve"> (1809-1852) – Beato </w:t>
        </w:r>
        <w:proofErr w:type="gramStart"/>
        <w:r w:rsidR="00201E62" w:rsidRPr="00AD162B">
          <w:rPr>
            <w:rStyle w:val="Collegamentoipertestuale"/>
            <w:rFonts w:eastAsia="Times New Roman"/>
            <w:sz w:val="24"/>
            <w:szCs w:val="24"/>
          </w:rPr>
          <w:t>colui che</w:t>
        </w:r>
        <w:proofErr w:type="gramEnd"/>
        <w:r w:rsidR="00201E62" w:rsidRPr="00AD162B">
          <w:rPr>
            <w:rStyle w:val="Collegamentoipertestuale"/>
            <w:rFonts w:eastAsia="Times New Roman"/>
            <w:sz w:val="24"/>
            <w:szCs w:val="24"/>
          </w:rPr>
          <w:t xml:space="preserve"> s’è scelto, fra tutte, la passione più elevata: s’amplierà e si moltiplicherà d’ora in ora e di minuto in minuto la illimitata sua beatitudine, ed egli penetrerà sempre più e più profondamente nell’infinito paradiso della propria anima.</w:t>
        </w:r>
      </w:hyperlink>
    </w:p>
    <w:p w14:paraId="57D49493" w14:textId="77777777" w:rsidR="00EF1EAC" w:rsidRPr="00AD162B" w:rsidRDefault="00AA7DB6" w:rsidP="00EF1EAC">
      <w:pPr>
        <w:pStyle w:val="Titolo1"/>
        <w:jc w:val="both"/>
        <w:rPr>
          <w:rFonts w:eastAsia="Times New Roman"/>
          <w:sz w:val="24"/>
          <w:szCs w:val="24"/>
        </w:rPr>
      </w:pPr>
      <w:hyperlink r:id="rId165" w:history="1">
        <w:r w:rsidR="00EF1EAC" w:rsidRPr="00AD162B">
          <w:rPr>
            <w:rStyle w:val="Collegamentoipertestuale"/>
            <w:rFonts w:eastAsia="Times New Roman"/>
            <w:color w:val="FF0000"/>
            <w:sz w:val="24"/>
            <w:szCs w:val="24"/>
          </w:rPr>
          <w:t xml:space="preserve">Luca </w:t>
        </w:r>
        <w:proofErr w:type="spellStart"/>
        <w:r w:rsidR="00EF1EAC" w:rsidRPr="00AD162B">
          <w:rPr>
            <w:rStyle w:val="Collegamentoipertestuale"/>
            <w:rFonts w:eastAsia="Times New Roman"/>
            <w:color w:val="FF0000"/>
            <w:sz w:val="24"/>
            <w:szCs w:val="24"/>
          </w:rPr>
          <w:t>Grecchi</w:t>
        </w:r>
        <w:proofErr w:type="spellEnd"/>
        <w:r w:rsidR="00EF1EAC" w:rsidRPr="00AD162B">
          <w:rPr>
            <w:rStyle w:val="Collegamentoipertestuale"/>
            <w:rFonts w:eastAsia="Times New Roman"/>
            <w:sz w:val="24"/>
            <w:szCs w:val="24"/>
          </w:rPr>
          <w:t xml:space="preserve"> – Quando il più non è meglio. Pochi </w:t>
        </w:r>
        <w:proofErr w:type="gramStart"/>
        <w:r w:rsidR="00EF1EAC" w:rsidRPr="00AD162B">
          <w:rPr>
            <w:rStyle w:val="Collegamentoipertestuale"/>
            <w:rFonts w:eastAsia="Times New Roman"/>
            <w:sz w:val="24"/>
            <w:szCs w:val="24"/>
          </w:rPr>
          <w:t>insegnamenti, ma</w:t>
        </w:r>
        <w:proofErr w:type="gramEnd"/>
        <w:r w:rsidR="00EF1EAC" w:rsidRPr="00AD162B">
          <w:rPr>
            <w:rStyle w:val="Collegamentoipertestuale"/>
            <w:rFonts w:eastAsia="Times New Roman"/>
            <w:sz w:val="24"/>
            <w:szCs w:val="24"/>
          </w:rPr>
          <w:t xml:space="preserve"> buoni: avere chiari i fondamenti, ovvero quei contenuti culturali cardinali che faranno dei nostri giovani degli uomini, in grado di avere rispetto e cura di se stessi e del mondo.</w:t>
        </w:r>
      </w:hyperlink>
    </w:p>
    <w:p w14:paraId="1B484C0A" w14:textId="0BCC66E6" w:rsidR="00FD00B2" w:rsidRPr="00AD162B" w:rsidRDefault="00AA7DB6" w:rsidP="00EF1EAC">
      <w:pPr>
        <w:pStyle w:val="Titolo1"/>
        <w:jc w:val="both"/>
        <w:rPr>
          <w:rFonts w:eastAsia="Times New Roman"/>
          <w:sz w:val="24"/>
          <w:szCs w:val="24"/>
        </w:rPr>
      </w:pPr>
      <w:hyperlink r:id="rId166"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 xml:space="preserve">– A cosa non servono le “riforme” di stampo </w:t>
        </w:r>
        <w:proofErr w:type="spellStart"/>
        <w:r w:rsidR="00FD00B2" w:rsidRPr="00AD162B">
          <w:rPr>
            <w:rStyle w:val="Collegamentoipertestuale"/>
            <w:rFonts w:eastAsia="Times New Roman"/>
            <w:sz w:val="24"/>
            <w:szCs w:val="24"/>
          </w:rPr>
          <w:t>renziano</w:t>
        </w:r>
        <w:proofErr w:type="spellEnd"/>
        <w:r w:rsidR="00FD00B2" w:rsidRPr="00AD162B">
          <w:rPr>
            <w:rStyle w:val="Collegamentoipertestuale"/>
            <w:rFonts w:eastAsia="Times New Roman"/>
            <w:sz w:val="24"/>
            <w:szCs w:val="24"/>
          </w:rPr>
          <w:t xml:space="preserve"> e qual è la vera riforma da </w:t>
        </w:r>
        <w:proofErr w:type="gramStart"/>
        <w:r w:rsidR="00FD00B2" w:rsidRPr="00AD162B">
          <w:rPr>
            <w:rStyle w:val="Collegamentoipertestuale"/>
            <w:rFonts w:eastAsia="Times New Roman"/>
            <w:sz w:val="24"/>
            <w:szCs w:val="24"/>
          </w:rPr>
          <w:t>realizzare</w:t>
        </w:r>
      </w:hyperlink>
      <w:proofErr w:type="gramEnd"/>
    </w:p>
    <w:p w14:paraId="3F99D2C8" w14:textId="3B942ED7" w:rsidR="00FD00B2" w:rsidRPr="00AD162B" w:rsidRDefault="00AA7DB6" w:rsidP="00C52E7D">
      <w:pPr>
        <w:pStyle w:val="Titolo1"/>
        <w:jc w:val="both"/>
        <w:rPr>
          <w:rFonts w:eastAsia="Times New Roman"/>
          <w:sz w:val="24"/>
          <w:szCs w:val="24"/>
        </w:rPr>
      </w:pPr>
      <w:hyperlink r:id="rId167"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w:t>
        </w:r>
        <w:proofErr w:type="gramStart"/>
        <w:r w:rsidR="00FD00B2" w:rsidRPr="00AD162B">
          <w:rPr>
            <w:rStyle w:val="Collegamentoipertestuale"/>
            <w:rFonts w:eastAsia="Times New Roman"/>
            <w:sz w:val="24"/>
            <w:szCs w:val="24"/>
          </w:rPr>
          <w:t>Cosa direbbe</w:t>
        </w:r>
        <w:proofErr w:type="gramEnd"/>
        <w:r w:rsidR="00FD00B2" w:rsidRPr="00AD162B">
          <w:rPr>
            <w:rStyle w:val="Collegamentoipertestuale"/>
            <w:rFonts w:eastAsia="Times New Roman"/>
            <w:sz w:val="24"/>
            <w:szCs w:val="24"/>
          </w:rPr>
          <w:t xml:space="preserve"> oggi Aristotele a un elettore (deluso) del PD</w:t>
        </w:r>
      </w:hyperlink>
    </w:p>
    <w:p w14:paraId="0B381083" w14:textId="3ED5CB2B" w:rsidR="00FD00B2" w:rsidRPr="00AD162B" w:rsidRDefault="00AA7DB6" w:rsidP="00C52E7D">
      <w:pPr>
        <w:pStyle w:val="Titolo1"/>
        <w:jc w:val="both"/>
        <w:rPr>
          <w:rFonts w:eastAsia="Times New Roman"/>
          <w:sz w:val="24"/>
          <w:szCs w:val="24"/>
        </w:rPr>
      </w:pPr>
      <w:hyperlink r:id="rId168"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Platone e il piacere: la felicità nell’era del consumismo</w:t>
        </w:r>
      </w:hyperlink>
    </w:p>
    <w:p w14:paraId="00DE1A81" w14:textId="2ADFFB07" w:rsidR="00FD00B2" w:rsidRPr="00AD162B" w:rsidRDefault="00AA7DB6" w:rsidP="00C52E7D">
      <w:pPr>
        <w:pStyle w:val="Titolo1"/>
        <w:jc w:val="both"/>
        <w:rPr>
          <w:rFonts w:eastAsia="Times New Roman"/>
          <w:sz w:val="24"/>
          <w:szCs w:val="24"/>
        </w:rPr>
      </w:pPr>
      <w:hyperlink r:id="rId169"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 xml:space="preserve">– Un mondo migliore è possibile. </w:t>
        </w:r>
        <w:proofErr w:type="gramStart"/>
        <w:r w:rsidR="00FD00B2" w:rsidRPr="00AD162B">
          <w:rPr>
            <w:rStyle w:val="Collegamentoipertestuale"/>
            <w:rFonts w:eastAsia="Times New Roman"/>
            <w:sz w:val="24"/>
            <w:szCs w:val="24"/>
          </w:rPr>
          <w:t>Ma</w:t>
        </w:r>
        <w:proofErr w:type="gramEnd"/>
        <w:r w:rsidR="00FD00B2" w:rsidRPr="00AD162B">
          <w:rPr>
            <w:rStyle w:val="Collegamentoipertestuale"/>
            <w:rFonts w:eastAsia="Times New Roman"/>
            <w:sz w:val="24"/>
            <w:szCs w:val="24"/>
          </w:rPr>
          <w:t xml:space="preserve"> per immaginarlo ci vuole filosofia</w:t>
        </w:r>
      </w:hyperlink>
    </w:p>
    <w:p w14:paraId="63AB8115" w14:textId="6DADFD2D" w:rsidR="00FD00B2" w:rsidRPr="00AD162B" w:rsidRDefault="00AA7DB6" w:rsidP="009E3B57">
      <w:pPr>
        <w:pStyle w:val="Titolo1"/>
        <w:jc w:val="both"/>
        <w:rPr>
          <w:rFonts w:eastAsia="Times New Roman"/>
          <w:sz w:val="24"/>
          <w:szCs w:val="24"/>
        </w:rPr>
      </w:pPr>
      <w:hyperlink r:id="rId170" w:history="1">
        <w:proofErr w:type="gramStart"/>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«L’umanesimo nella cultura medioevale» (IV-XIII secolo) e «L’umanesimo nella cultura rinascimentale» (XIV-XV secolo), Diogene</w:t>
        </w:r>
        <w:proofErr w:type="gramEnd"/>
        <w:r w:rsidR="00FD00B2" w:rsidRPr="00AD162B">
          <w:rPr>
            <w:rStyle w:val="Collegamentoipertestuale"/>
            <w:rFonts w:eastAsia="Times New Roman"/>
            <w:sz w:val="24"/>
            <w:szCs w:val="24"/>
          </w:rPr>
          <w:t xml:space="preserve"> Multimedia.</w:t>
        </w:r>
      </w:hyperlink>
    </w:p>
    <w:p w14:paraId="4583E1A4" w14:textId="46D6AC0C" w:rsidR="00FD00B2" w:rsidRPr="00AD162B" w:rsidRDefault="00AA7DB6" w:rsidP="0077011C">
      <w:pPr>
        <w:pStyle w:val="Titolo1"/>
        <w:jc w:val="both"/>
        <w:rPr>
          <w:rFonts w:eastAsia="Times New Roman"/>
          <w:sz w:val="24"/>
          <w:szCs w:val="24"/>
        </w:rPr>
      </w:pPr>
      <w:hyperlink r:id="rId171"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Il mito del “fare esperienza”: </w:t>
        </w:r>
        <w:proofErr w:type="gramStart"/>
        <w:r w:rsidR="00FD00B2" w:rsidRPr="00AD162B">
          <w:rPr>
            <w:rStyle w:val="Collegamentoipertestuale"/>
            <w:rFonts w:eastAsia="Times New Roman"/>
            <w:sz w:val="24"/>
            <w:szCs w:val="24"/>
          </w:rPr>
          <w:t xml:space="preserve">sulla </w:t>
        </w:r>
        <w:proofErr w:type="gramEnd"/>
        <w:r w:rsidR="00FD00B2" w:rsidRPr="00AD162B">
          <w:rPr>
            <w:rStyle w:val="Collegamentoipertestuale"/>
            <w:rFonts w:eastAsia="Times New Roman"/>
            <w:sz w:val="24"/>
            <w:szCs w:val="24"/>
          </w:rPr>
          <w:t>alternanza scuola-lavoro.</w:t>
        </w:r>
      </w:hyperlink>
    </w:p>
    <w:p w14:paraId="6F741BCE" w14:textId="34931636" w:rsidR="00FD00B2" w:rsidRPr="00AD162B" w:rsidRDefault="00AA7DB6" w:rsidP="0077011C">
      <w:pPr>
        <w:pStyle w:val="Titolo1"/>
        <w:jc w:val="both"/>
        <w:rPr>
          <w:rFonts w:eastAsia="Times New Roman"/>
          <w:sz w:val="24"/>
          <w:szCs w:val="24"/>
        </w:rPr>
      </w:pPr>
      <w:hyperlink r:id="rId172"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w:t>
        </w:r>
        <w:proofErr w:type="gramStart"/>
        <w:r w:rsidR="00FD00B2" w:rsidRPr="00AD162B">
          <w:rPr>
            <w:rStyle w:val="Collegamentoipertestuale"/>
            <w:rFonts w:eastAsia="Times New Roman"/>
            <w:sz w:val="24"/>
            <w:szCs w:val="24"/>
          </w:rPr>
          <w:t>In filosofia parlate</w:t>
        </w:r>
        <w:proofErr w:type="gramEnd"/>
        <w:r w:rsidR="00FD00B2" w:rsidRPr="00AD162B">
          <w:rPr>
            <w:rStyle w:val="Collegamentoipertestuale"/>
            <w:rFonts w:eastAsia="Times New Roman"/>
            <w:sz w:val="24"/>
            <w:szCs w:val="24"/>
          </w:rPr>
          <w:t xml:space="preserve"> o scrivete, purché tocchiate l’anima.</w:t>
        </w:r>
      </w:hyperlink>
    </w:p>
    <w:p w14:paraId="545B95C3" w14:textId="09C7E4E5" w:rsidR="00FD00B2" w:rsidRPr="00AD162B" w:rsidRDefault="00AA7DB6" w:rsidP="0077011C">
      <w:pPr>
        <w:pStyle w:val="Titolo1"/>
        <w:jc w:val="both"/>
        <w:rPr>
          <w:rFonts w:eastAsia="Times New Roman"/>
          <w:sz w:val="24"/>
          <w:szCs w:val="24"/>
        </w:rPr>
      </w:pPr>
      <w:hyperlink r:id="rId173"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L’assoluto di Platone? Sostituito dal mercato e dalle sue leggi.</w:t>
        </w:r>
      </w:hyperlink>
    </w:p>
    <w:p w14:paraId="588D3148" w14:textId="54A4DF69" w:rsidR="00FD00B2" w:rsidRPr="00AD162B" w:rsidRDefault="00AA7DB6" w:rsidP="0077011C">
      <w:pPr>
        <w:pStyle w:val="Titolo1"/>
        <w:jc w:val="both"/>
        <w:rPr>
          <w:rFonts w:eastAsia="Times New Roman"/>
          <w:sz w:val="24"/>
          <w:szCs w:val="24"/>
        </w:rPr>
      </w:pPr>
      <w:hyperlink r:id="rId174"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L’Italia che corre di </w:t>
        </w:r>
        <w:proofErr w:type="spellStart"/>
        <w:r w:rsidR="00FD00B2" w:rsidRPr="00AD162B">
          <w:rPr>
            <w:rStyle w:val="Collegamentoipertestuale"/>
            <w:rFonts w:eastAsia="Times New Roman"/>
            <w:sz w:val="24"/>
            <w:szCs w:val="24"/>
          </w:rPr>
          <w:t>Renzi</w:t>
        </w:r>
        <w:proofErr w:type="spellEnd"/>
        <w:r w:rsidR="00FD00B2" w:rsidRPr="00AD162B">
          <w:rPr>
            <w:rStyle w:val="Collegamentoipertestuale"/>
            <w:rFonts w:eastAsia="Times New Roman"/>
            <w:sz w:val="24"/>
            <w:szCs w:val="24"/>
          </w:rPr>
          <w:t xml:space="preserve">, </w:t>
        </w:r>
        <w:proofErr w:type="gramStart"/>
        <w:r w:rsidR="00FD00B2" w:rsidRPr="00AD162B">
          <w:rPr>
            <w:rStyle w:val="Collegamentoipertestuale"/>
            <w:rFonts w:eastAsia="Times New Roman"/>
            <w:sz w:val="24"/>
            <w:szCs w:val="24"/>
          </w:rPr>
          <w:t>ed</w:t>
        </w:r>
        <w:proofErr w:type="gramEnd"/>
        <w:r w:rsidR="00FD00B2" w:rsidRPr="00AD162B">
          <w:rPr>
            <w:rStyle w:val="Collegamentoipertestuale"/>
            <w:rFonts w:eastAsia="Times New Roman"/>
            <w:sz w:val="24"/>
            <w:szCs w:val="24"/>
          </w:rPr>
          <w:t xml:space="preserve"> il «Motore immobile» di Aristotele</w:t>
        </w:r>
      </w:hyperlink>
    </w:p>
    <w:p w14:paraId="3BA87006" w14:textId="541B9E27" w:rsidR="00FD00B2" w:rsidRPr="00AD162B" w:rsidRDefault="00AA7DB6" w:rsidP="0077011C">
      <w:pPr>
        <w:pStyle w:val="Titolo1"/>
        <w:jc w:val="both"/>
        <w:rPr>
          <w:rFonts w:eastAsia="Times New Roman"/>
          <w:sz w:val="24"/>
          <w:szCs w:val="24"/>
        </w:rPr>
      </w:pPr>
      <w:hyperlink r:id="rId175"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w:t>
        </w:r>
        <w:proofErr w:type="gramStart"/>
        <w:r w:rsidR="00FD00B2" w:rsidRPr="00AD162B">
          <w:rPr>
            <w:rStyle w:val="Collegamentoipertestuale"/>
            <w:rFonts w:eastAsia="Times New Roman"/>
            <w:sz w:val="24"/>
            <w:szCs w:val="24"/>
          </w:rPr>
          <w:t>La natura politica</w:t>
        </w:r>
        <w:proofErr w:type="gramEnd"/>
        <w:r w:rsidR="00FD00B2" w:rsidRPr="00AD162B">
          <w:rPr>
            <w:rStyle w:val="Collegamentoipertestuale"/>
            <w:rFonts w:eastAsia="Times New Roman"/>
            <w:sz w:val="24"/>
            <w:szCs w:val="24"/>
          </w:rPr>
          <w:t xml:space="preserve"> della filosofia, tra verità e felicità</w:t>
        </w:r>
      </w:hyperlink>
    </w:p>
    <w:p w14:paraId="47DE59FD" w14:textId="428F244C" w:rsidR="00FD00B2" w:rsidRPr="00AD162B" w:rsidRDefault="00AA7DB6" w:rsidP="0077011C">
      <w:pPr>
        <w:pStyle w:val="Titolo1"/>
        <w:jc w:val="both"/>
        <w:rPr>
          <w:rStyle w:val="Collegamentoipertestuale"/>
          <w:rFonts w:eastAsia="Times New Roman"/>
          <w:sz w:val="24"/>
          <w:szCs w:val="24"/>
        </w:rPr>
      </w:pPr>
      <w:hyperlink r:id="rId176"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Socrate in Tv. Quando il “sapere di non sapere” diventa un alibi per il </w:t>
        </w:r>
        <w:proofErr w:type="gramStart"/>
        <w:r w:rsidR="00FD00B2" w:rsidRPr="00AD162B">
          <w:rPr>
            <w:rStyle w:val="Collegamentoipertestuale"/>
            <w:rFonts w:eastAsia="Times New Roman"/>
            <w:sz w:val="24"/>
            <w:szCs w:val="24"/>
          </w:rPr>
          <w:t>disimpegno</w:t>
        </w:r>
      </w:hyperlink>
      <w:proofErr w:type="gramEnd"/>
    </w:p>
    <w:p w14:paraId="6A69C456" w14:textId="77777777" w:rsidR="009E3B57" w:rsidRPr="00AD162B" w:rsidRDefault="00AA7DB6" w:rsidP="0077011C">
      <w:pPr>
        <w:pStyle w:val="Titolo1"/>
        <w:jc w:val="both"/>
        <w:rPr>
          <w:rStyle w:val="Collegamentoipertestuale"/>
          <w:rFonts w:eastAsia="Times New Roman"/>
          <w:sz w:val="24"/>
          <w:szCs w:val="24"/>
        </w:rPr>
      </w:pPr>
      <w:hyperlink r:id="rId177" w:history="1">
        <w:r w:rsidR="009E3B57" w:rsidRPr="00AD162B">
          <w:rPr>
            <w:rStyle w:val="Collegamentoipertestuale"/>
            <w:rFonts w:eastAsia="Times New Roman"/>
            <w:color w:val="FF0000"/>
            <w:sz w:val="24"/>
            <w:szCs w:val="24"/>
          </w:rPr>
          <w:t xml:space="preserve">Luca </w:t>
        </w:r>
        <w:proofErr w:type="spellStart"/>
        <w:r w:rsidR="009E3B57" w:rsidRPr="00AD162B">
          <w:rPr>
            <w:rStyle w:val="Collegamentoipertestuale"/>
            <w:rFonts w:eastAsia="Times New Roman"/>
            <w:color w:val="FF0000"/>
            <w:sz w:val="24"/>
            <w:szCs w:val="24"/>
          </w:rPr>
          <w:t>Grecchi</w:t>
        </w:r>
        <w:proofErr w:type="spellEnd"/>
        <w:r w:rsidR="009E3B57" w:rsidRPr="00AD162B">
          <w:rPr>
            <w:rStyle w:val="Collegamentoipertestuale"/>
            <w:rFonts w:eastAsia="Times New Roman"/>
            <w:sz w:val="24"/>
            <w:szCs w:val="24"/>
          </w:rPr>
          <w:t xml:space="preserve"> – Scienza, religione (e filosofia) alle scuole elementari.</w:t>
        </w:r>
      </w:hyperlink>
    </w:p>
    <w:p w14:paraId="3EE5C4D0" w14:textId="77777777" w:rsidR="0077011C" w:rsidRPr="00AD162B" w:rsidRDefault="00AA7DB6" w:rsidP="0077011C">
      <w:pPr>
        <w:pStyle w:val="Titolo1"/>
        <w:jc w:val="both"/>
        <w:rPr>
          <w:rFonts w:eastAsia="Times New Roman"/>
          <w:sz w:val="24"/>
          <w:szCs w:val="24"/>
        </w:rPr>
      </w:pPr>
      <w:hyperlink r:id="rId178" w:history="1">
        <w:r w:rsidR="0077011C" w:rsidRPr="00AD162B">
          <w:rPr>
            <w:rStyle w:val="Collegamentoipertestuale"/>
            <w:rFonts w:eastAsia="Times New Roman"/>
            <w:color w:val="FF0000"/>
            <w:sz w:val="24"/>
            <w:szCs w:val="24"/>
          </w:rPr>
          <w:t xml:space="preserve">Luca </w:t>
        </w:r>
        <w:proofErr w:type="spellStart"/>
        <w:r w:rsidR="0077011C" w:rsidRPr="00AD162B">
          <w:rPr>
            <w:rStyle w:val="Collegamentoipertestuale"/>
            <w:rFonts w:eastAsia="Times New Roman"/>
            <w:color w:val="FF0000"/>
            <w:sz w:val="24"/>
            <w:szCs w:val="24"/>
          </w:rPr>
          <w:t>Grecchi</w:t>
        </w:r>
        <w:proofErr w:type="spellEnd"/>
        <w:r w:rsidR="0077011C" w:rsidRPr="00AD162B">
          <w:rPr>
            <w:rStyle w:val="Collegamentoipertestuale"/>
            <w:rFonts w:eastAsia="Times New Roman"/>
            <w:sz w:val="24"/>
            <w:szCs w:val="24"/>
          </w:rPr>
          <w:t xml:space="preserve"> – La virtù è nell’esempio, non nelle parole. Chi ha </w:t>
        </w:r>
        <w:proofErr w:type="gramStart"/>
        <w:r w:rsidR="0077011C" w:rsidRPr="00AD162B">
          <w:rPr>
            <w:rStyle w:val="Collegamentoipertestuale"/>
            <w:rFonts w:eastAsia="Times New Roman"/>
            <w:sz w:val="24"/>
            <w:szCs w:val="24"/>
          </w:rPr>
          <w:t>contenuti</w:t>
        </w:r>
        <w:proofErr w:type="gramEnd"/>
        <w:r w:rsidR="0077011C" w:rsidRPr="00AD162B">
          <w:rPr>
            <w:rStyle w:val="Collegamentoipertestuale"/>
            <w:rFonts w:eastAsia="Times New Roman"/>
            <w:sz w:val="24"/>
            <w:szCs w:val="24"/>
          </w:rPr>
          <w:t xml:space="preserve">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308842B8" w14:textId="77777777" w:rsidR="00014A10" w:rsidRPr="00AD162B" w:rsidRDefault="00AA7DB6" w:rsidP="009E3B57">
      <w:pPr>
        <w:pStyle w:val="Titolo1"/>
        <w:jc w:val="both"/>
        <w:rPr>
          <w:rStyle w:val="Collegamentoipertestuale"/>
          <w:rFonts w:eastAsia="Times New Roman"/>
          <w:sz w:val="24"/>
          <w:szCs w:val="24"/>
        </w:rPr>
      </w:pPr>
      <w:hyperlink r:id="rId179" w:history="1">
        <w:r w:rsidR="00014A10" w:rsidRPr="00AD162B">
          <w:rPr>
            <w:rStyle w:val="Collegamentoipertestuale"/>
            <w:rFonts w:eastAsia="Times New Roman"/>
            <w:color w:val="FF0000"/>
            <w:sz w:val="24"/>
            <w:szCs w:val="24"/>
          </w:rPr>
          <w:t xml:space="preserve">Ruth </w:t>
        </w:r>
        <w:proofErr w:type="gramStart"/>
        <w:r w:rsidR="00014A10" w:rsidRPr="00AD162B">
          <w:rPr>
            <w:rStyle w:val="Collegamentoipertestuale"/>
            <w:rFonts w:eastAsia="Times New Roman"/>
            <w:color w:val="FF0000"/>
            <w:sz w:val="24"/>
            <w:szCs w:val="24"/>
          </w:rPr>
          <w:t>E.</w:t>
        </w:r>
        <w:proofErr w:type="gramEnd"/>
        <w:r w:rsidR="00014A10" w:rsidRPr="00AD162B">
          <w:rPr>
            <w:rStyle w:val="Collegamentoipertestuale"/>
            <w:rFonts w:eastAsia="Times New Roman"/>
            <w:color w:val="FF0000"/>
            <w:sz w:val="24"/>
            <w:szCs w:val="24"/>
          </w:rPr>
          <w:t xml:space="preserve"> </w:t>
        </w:r>
        <w:proofErr w:type="spellStart"/>
        <w:r w:rsidR="00014A10" w:rsidRPr="00AD162B">
          <w:rPr>
            <w:rStyle w:val="Collegamentoipertestuale"/>
            <w:rFonts w:eastAsia="Times New Roman"/>
            <w:color w:val="FF0000"/>
            <w:sz w:val="24"/>
            <w:szCs w:val="24"/>
          </w:rPr>
          <w:t>Groenhout</w:t>
        </w:r>
        <w:proofErr w:type="spellEnd"/>
        <w:r w:rsidR="00014A10" w:rsidRPr="00AD162B">
          <w:rPr>
            <w:rStyle w:val="Collegamentoipertestuale"/>
            <w:rFonts w:eastAsia="Times New Roman"/>
            <w:sz w:val="24"/>
            <w:szCs w:val="24"/>
          </w:rPr>
          <w:t xml:space="preserve"> – Senza relazioni di cura la vita umana cessa di fiorire: una cura adeguata richiede un forte senso della giustizia.</w:t>
        </w:r>
      </w:hyperlink>
    </w:p>
    <w:p w14:paraId="4E4AAF06" w14:textId="77777777" w:rsidR="00EE3301" w:rsidRPr="00AD162B" w:rsidRDefault="00AA7DB6" w:rsidP="00EE3301">
      <w:pPr>
        <w:pStyle w:val="Titolo1"/>
        <w:jc w:val="both"/>
        <w:rPr>
          <w:rFonts w:eastAsia="Times New Roman"/>
          <w:sz w:val="24"/>
          <w:szCs w:val="24"/>
        </w:rPr>
      </w:pPr>
      <w:hyperlink r:id="rId180" w:history="1">
        <w:r w:rsidR="00EE3301" w:rsidRPr="00AD162B">
          <w:rPr>
            <w:rStyle w:val="Collegamentoipertestuale"/>
            <w:rFonts w:eastAsia="Times New Roman"/>
            <w:color w:val="FF0000"/>
            <w:sz w:val="24"/>
            <w:szCs w:val="24"/>
          </w:rPr>
          <w:t xml:space="preserve">Romano </w:t>
        </w:r>
        <w:proofErr w:type="spellStart"/>
        <w:r w:rsidR="00EE3301" w:rsidRPr="00AD162B">
          <w:rPr>
            <w:rStyle w:val="Collegamentoipertestuale"/>
            <w:rFonts w:eastAsia="Times New Roman"/>
            <w:color w:val="FF0000"/>
            <w:sz w:val="24"/>
            <w:szCs w:val="24"/>
          </w:rPr>
          <w:t>Guardini</w:t>
        </w:r>
        <w:proofErr w:type="spellEnd"/>
        <w:r w:rsidR="00EE3301" w:rsidRPr="00AD162B">
          <w:rPr>
            <w:rStyle w:val="Collegamentoipertestuale"/>
            <w:rFonts w:eastAsia="Times New Roman"/>
            <w:sz w:val="24"/>
            <w:szCs w:val="24"/>
          </w:rPr>
          <w:t xml:space="preserve"> (1885-1968) – Chi non ama la vita non ha pazienza con essa: la pazienza è l’uomo in divenire che comprende giustamente se stesso, è una forza tranquilla e </w:t>
        </w:r>
        <w:proofErr w:type="gramStart"/>
        <w:r w:rsidR="00EE3301" w:rsidRPr="00AD162B">
          <w:rPr>
            <w:rStyle w:val="Collegamentoipertestuale"/>
            <w:rFonts w:eastAsia="Times New Roman"/>
            <w:sz w:val="24"/>
            <w:szCs w:val="24"/>
          </w:rPr>
          <w:t>profonda</w:t>
        </w:r>
      </w:hyperlink>
      <w:proofErr w:type="gramEnd"/>
    </w:p>
    <w:p w14:paraId="382F2783" w14:textId="08704131" w:rsidR="00FD00B2" w:rsidRPr="00AD162B" w:rsidRDefault="00AA7DB6" w:rsidP="00994513">
      <w:pPr>
        <w:pStyle w:val="Titolo1"/>
        <w:jc w:val="both"/>
        <w:rPr>
          <w:rStyle w:val="Collegamentoipertestuale"/>
          <w:rFonts w:eastAsia="Times New Roman"/>
          <w:sz w:val="24"/>
          <w:szCs w:val="24"/>
        </w:rPr>
      </w:pPr>
      <w:hyperlink r:id="rId181" w:history="1">
        <w:r w:rsidR="00FD00B2" w:rsidRPr="00AD162B">
          <w:rPr>
            <w:rStyle w:val="Collegamentoipertestuale"/>
            <w:rFonts w:eastAsia="Times New Roman"/>
            <w:color w:val="FF0000"/>
            <w:sz w:val="24"/>
            <w:szCs w:val="24"/>
          </w:rPr>
          <w:t>Chiara Guarducci</w:t>
        </w:r>
        <w:r w:rsidR="00FD00B2" w:rsidRPr="00AD162B">
          <w:rPr>
            <w:rStyle w:val="Collegamentoipertestuale"/>
            <w:rFonts w:eastAsia="Times New Roman"/>
            <w:sz w:val="24"/>
            <w:szCs w:val="24"/>
          </w:rPr>
          <w:t xml:space="preserve">, </w:t>
        </w:r>
        <w:proofErr w:type="gramStart"/>
        <w:r w:rsidR="00FD00B2" w:rsidRPr="00AD162B">
          <w:rPr>
            <w:rStyle w:val="Collegamentoipertestuale"/>
            <w:rFonts w:eastAsia="Times New Roman"/>
            <w:sz w:val="24"/>
            <w:szCs w:val="24"/>
          </w:rPr>
          <w:t>«</w:t>
        </w:r>
        <w:proofErr w:type="gramEnd"/>
        <w:r w:rsidR="00FD00B2" w:rsidRPr="00AD162B">
          <w:rPr>
            <w:rStyle w:val="Collegamentoipertestuale"/>
            <w:rFonts w:eastAsia="Times New Roman"/>
            <w:sz w:val="24"/>
            <w:szCs w:val="24"/>
          </w:rPr>
          <w:t>La neve in cambio» [Lucifero, La Carogna, Camera ardente].</w:t>
        </w:r>
      </w:hyperlink>
    </w:p>
    <w:p w14:paraId="2B97371F" w14:textId="0DB2D05C" w:rsidR="00994513" w:rsidRPr="00AD162B" w:rsidRDefault="00AA7DB6" w:rsidP="00994513">
      <w:pPr>
        <w:pStyle w:val="Titolo1"/>
        <w:jc w:val="both"/>
        <w:rPr>
          <w:rFonts w:eastAsia="Times New Roman"/>
          <w:sz w:val="24"/>
          <w:szCs w:val="24"/>
        </w:rPr>
      </w:pPr>
      <w:hyperlink r:id="rId182" w:history="1">
        <w:r w:rsidR="00994513" w:rsidRPr="00AD162B">
          <w:rPr>
            <w:rStyle w:val="Collegamentoipertestuale"/>
            <w:rFonts w:eastAsia="Times New Roman"/>
            <w:color w:val="FF0000"/>
            <w:sz w:val="24"/>
            <w:szCs w:val="24"/>
          </w:rPr>
          <w:t>Chiara Guarducci</w:t>
        </w:r>
        <w:r w:rsidR="00994513" w:rsidRPr="00AD162B">
          <w:rPr>
            <w:rStyle w:val="Collegamentoipertestuale"/>
            <w:rFonts w:eastAsia="Times New Roman"/>
            <w:sz w:val="24"/>
            <w:szCs w:val="24"/>
          </w:rPr>
          <w:t xml:space="preserve"> – </w:t>
        </w:r>
        <w:proofErr w:type="gramStart"/>
        <w:r w:rsidR="00994513" w:rsidRPr="00AD162B">
          <w:rPr>
            <w:rStyle w:val="Collegamentoipertestuale"/>
            <w:rFonts w:eastAsia="Times New Roman"/>
            <w:sz w:val="24"/>
            <w:szCs w:val="24"/>
          </w:rPr>
          <w:t>«</w:t>
        </w:r>
        <w:proofErr w:type="gramEnd"/>
        <w:r w:rsidR="00994513" w:rsidRPr="00AD162B">
          <w:rPr>
            <w:rStyle w:val="Collegamentoipertestuale"/>
            <w:rFonts w:eastAsia="Times New Roman"/>
            <w:sz w:val="24"/>
            <w:szCs w:val="24"/>
          </w:rPr>
          <w:t xml:space="preserve">Bye Baby Suite». Il monologo nell’insonnia dell’ultima notte di Marilyn Monroe invade ogni spazio come un urlo: un’onda che si </w:t>
        </w:r>
        <w:proofErr w:type="gramStart"/>
        <w:r w:rsidR="00994513" w:rsidRPr="00AD162B">
          <w:rPr>
            <w:rStyle w:val="Collegamentoipertestuale"/>
            <w:rFonts w:eastAsia="Times New Roman"/>
            <w:sz w:val="24"/>
            <w:szCs w:val="24"/>
          </w:rPr>
          <w:t>disfa</w:t>
        </w:r>
        <w:proofErr w:type="gramEnd"/>
        <w:r w:rsidR="00994513" w:rsidRPr="00AD162B">
          <w:rPr>
            <w:rStyle w:val="Collegamentoipertestuale"/>
            <w:rFonts w:eastAsia="Times New Roman"/>
            <w:sz w:val="24"/>
            <w:szCs w:val="24"/>
          </w:rPr>
          <w:t xml:space="preserve"> per rimontare, scandalosa come una preghiera.</w:t>
        </w:r>
      </w:hyperlink>
    </w:p>
    <w:p w14:paraId="040B95F3" w14:textId="5581B683" w:rsidR="00FD00B2" w:rsidRPr="00AD162B" w:rsidRDefault="00AA7DB6" w:rsidP="00994513">
      <w:pPr>
        <w:pStyle w:val="Titolo1"/>
        <w:jc w:val="both"/>
        <w:rPr>
          <w:rFonts w:eastAsia="Times New Roman"/>
          <w:sz w:val="24"/>
          <w:szCs w:val="24"/>
        </w:rPr>
      </w:pPr>
      <w:hyperlink r:id="rId183" w:history="1">
        <w:proofErr w:type="gramStart"/>
        <w:r w:rsidR="00FD00B2" w:rsidRPr="00AD162B">
          <w:rPr>
            <w:rStyle w:val="Collegamentoipertestuale"/>
            <w:rFonts w:eastAsia="Times New Roman"/>
            <w:sz w:val="24"/>
            <w:szCs w:val="24"/>
          </w:rPr>
          <w:t xml:space="preserve">Giovanni Francesco Barbieri, detto il </w:t>
        </w:r>
        <w:r w:rsidR="00FD00B2" w:rsidRPr="00AD162B">
          <w:rPr>
            <w:rStyle w:val="Collegamentoipertestuale"/>
            <w:rFonts w:eastAsia="Times New Roman"/>
            <w:color w:val="FF0000"/>
            <w:sz w:val="24"/>
            <w:szCs w:val="24"/>
          </w:rPr>
          <w:t>Guercino</w:t>
        </w:r>
        <w:r w:rsidR="00FD00B2" w:rsidRPr="00AD162B">
          <w:rPr>
            <w:rStyle w:val="Collegamentoipertestuale"/>
            <w:rFonts w:eastAsia="Times New Roman"/>
            <w:sz w:val="24"/>
            <w:szCs w:val="24"/>
          </w:rPr>
          <w:t xml:space="preserve"> (1591-1666) – Le sue Sibille e i personaggi con libro</w:t>
        </w:r>
        <w:proofErr w:type="gramEnd"/>
        <w:r w:rsidR="00FD00B2" w:rsidRPr="00AD162B">
          <w:rPr>
            <w:rStyle w:val="Collegamentoipertestuale"/>
            <w:rFonts w:eastAsia="Times New Roman"/>
            <w:sz w:val="24"/>
            <w:szCs w:val="24"/>
          </w:rPr>
          <w:t>.</w:t>
        </w:r>
      </w:hyperlink>
    </w:p>
    <w:p w14:paraId="4B843816" w14:textId="6C43A4E4" w:rsidR="00FD00B2" w:rsidRPr="00AD162B" w:rsidRDefault="00AA7DB6" w:rsidP="005712E0">
      <w:pPr>
        <w:pStyle w:val="Titolo1"/>
        <w:jc w:val="both"/>
        <w:rPr>
          <w:rFonts w:eastAsia="Times New Roman"/>
          <w:sz w:val="24"/>
          <w:szCs w:val="24"/>
        </w:rPr>
      </w:pPr>
      <w:hyperlink r:id="rId184" w:history="1">
        <w:r w:rsidR="00FD00B2" w:rsidRPr="00AD162B">
          <w:rPr>
            <w:rStyle w:val="Collegamentoipertestuale"/>
            <w:rFonts w:eastAsia="Times New Roman"/>
            <w:sz w:val="24"/>
            <w:szCs w:val="24"/>
          </w:rPr>
          <w:t xml:space="preserve">Gallese Vittorio, </w:t>
        </w:r>
        <w:r w:rsidR="00FD00B2" w:rsidRPr="00AD162B">
          <w:rPr>
            <w:rStyle w:val="Collegamentoipertestuale"/>
            <w:rFonts w:eastAsia="Times New Roman"/>
            <w:color w:val="FF0000"/>
            <w:sz w:val="24"/>
            <w:szCs w:val="24"/>
          </w:rPr>
          <w:t>Guerra Michele</w:t>
        </w:r>
        <w:r w:rsidR="00FD00B2" w:rsidRPr="00AD162B">
          <w:rPr>
            <w:rStyle w:val="Collegamentoipertestuale"/>
            <w:rFonts w:eastAsia="Times New Roman"/>
            <w:sz w:val="24"/>
            <w:szCs w:val="24"/>
          </w:rPr>
          <w:t xml:space="preserve">, </w:t>
        </w:r>
        <w:proofErr w:type="gramStart"/>
        <w:r w:rsidR="00FD00B2" w:rsidRPr="00AD162B">
          <w:rPr>
            <w:rStyle w:val="Collegamentoipertestuale"/>
            <w:rFonts w:eastAsia="Times New Roman"/>
            <w:sz w:val="24"/>
            <w:szCs w:val="24"/>
          </w:rPr>
          <w:t>«</w:t>
        </w:r>
        <w:proofErr w:type="gramEnd"/>
        <w:r w:rsidR="00FD00B2" w:rsidRPr="00AD162B">
          <w:rPr>
            <w:rStyle w:val="Collegamentoipertestuale"/>
            <w:rFonts w:eastAsia="Times New Roman"/>
            <w:sz w:val="24"/>
            <w:szCs w:val="24"/>
          </w:rPr>
          <w:t>Lo schermo empatico. Cinema e neuroscienze», 2015</w:t>
        </w:r>
      </w:hyperlink>
    </w:p>
    <w:p w14:paraId="2A686F4C" w14:textId="7A19AED8" w:rsidR="00FD00B2" w:rsidRPr="00AD162B" w:rsidRDefault="00AA7DB6" w:rsidP="00EE3301">
      <w:pPr>
        <w:pStyle w:val="Titolo1"/>
        <w:jc w:val="both"/>
        <w:rPr>
          <w:rStyle w:val="Collegamentoipertestuale"/>
          <w:rFonts w:eastAsia="Times New Roman"/>
          <w:sz w:val="24"/>
          <w:szCs w:val="24"/>
        </w:rPr>
      </w:pPr>
      <w:hyperlink r:id="rId185" w:history="1">
        <w:r w:rsidR="00FD00B2" w:rsidRPr="00AD162B">
          <w:rPr>
            <w:rStyle w:val="Collegamentoipertestuale"/>
            <w:rFonts w:eastAsia="Times New Roman"/>
            <w:color w:val="FF0000"/>
            <w:sz w:val="24"/>
            <w:szCs w:val="24"/>
          </w:rPr>
          <w:t xml:space="preserve">Margherita </w:t>
        </w:r>
        <w:proofErr w:type="spellStart"/>
        <w:r w:rsidR="00FD00B2" w:rsidRPr="00AD162B">
          <w:rPr>
            <w:rStyle w:val="Collegamentoipertestuale"/>
            <w:rFonts w:eastAsia="Times New Roman"/>
            <w:color w:val="FF0000"/>
            <w:sz w:val="24"/>
            <w:szCs w:val="24"/>
          </w:rPr>
          <w:t>Guidacci</w:t>
        </w:r>
        <w:proofErr w:type="spellEnd"/>
        <w:r w:rsidR="00FD00B2" w:rsidRPr="00AD162B">
          <w:rPr>
            <w:rStyle w:val="Collegamentoipertestuale"/>
            <w:rFonts w:eastAsia="Times New Roman"/>
            <w:sz w:val="24"/>
            <w:szCs w:val="24"/>
          </w:rPr>
          <w:t xml:space="preserve"> (1921-1992) – Il nostro mondo.</w:t>
        </w:r>
      </w:hyperlink>
    </w:p>
    <w:p w14:paraId="6A7CFF71" w14:textId="77777777" w:rsidR="005712E0" w:rsidRPr="00AD162B" w:rsidRDefault="00AA7DB6" w:rsidP="00EE3301">
      <w:pPr>
        <w:pStyle w:val="Titolo1"/>
        <w:jc w:val="both"/>
        <w:rPr>
          <w:rStyle w:val="Collegamentoipertestuale"/>
          <w:rFonts w:eastAsia="Times New Roman"/>
          <w:sz w:val="24"/>
          <w:szCs w:val="24"/>
        </w:rPr>
      </w:pPr>
      <w:hyperlink r:id="rId186" w:history="1">
        <w:r w:rsidR="005712E0" w:rsidRPr="00AD162B">
          <w:rPr>
            <w:rStyle w:val="Collegamentoipertestuale"/>
            <w:rFonts w:eastAsia="Times New Roman"/>
            <w:color w:val="FF0000"/>
            <w:sz w:val="24"/>
            <w:szCs w:val="24"/>
          </w:rPr>
          <w:t xml:space="preserve">Margherita </w:t>
        </w:r>
        <w:proofErr w:type="spellStart"/>
        <w:r w:rsidR="005712E0" w:rsidRPr="00AD162B">
          <w:rPr>
            <w:rStyle w:val="Collegamentoipertestuale"/>
            <w:rFonts w:eastAsia="Times New Roman"/>
            <w:color w:val="FF0000"/>
            <w:sz w:val="24"/>
            <w:szCs w:val="24"/>
          </w:rPr>
          <w:t>Guidacci</w:t>
        </w:r>
        <w:proofErr w:type="spellEnd"/>
        <w:r w:rsidR="005712E0" w:rsidRPr="00AD162B">
          <w:rPr>
            <w:rStyle w:val="Collegamentoipertestuale"/>
            <w:rFonts w:eastAsia="Times New Roman"/>
            <w:sz w:val="24"/>
            <w:szCs w:val="24"/>
          </w:rPr>
          <w:t xml:space="preserve">, Margherita </w:t>
        </w:r>
        <w:proofErr w:type="spellStart"/>
        <w:r w:rsidR="005712E0" w:rsidRPr="00AD162B">
          <w:rPr>
            <w:rStyle w:val="Collegamentoipertestuale"/>
            <w:rFonts w:eastAsia="Times New Roman"/>
            <w:sz w:val="24"/>
            <w:szCs w:val="24"/>
          </w:rPr>
          <w:t>Pieracci</w:t>
        </w:r>
        <w:proofErr w:type="spellEnd"/>
        <w:r w:rsidR="005712E0" w:rsidRPr="00AD162B">
          <w:rPr>
            <w:rStyle w:val="Collegamentoipertestuale"/>
            <w:rFonts w:eastAsia="Times New Roman"/>
            <w:sz w:val="24"/>
            <w:szCs w:val="24"/>
          </w:rPr>
          <w:t xml:space="preserve"> </w:t>
        </w:r>
        <w:proofErr w:type="spellStart"/>
        <w:r w:rsidR="005712E0" w:rsidRPr="00AD162B">
          <w:rPr>
            <w:rStyle w:val="Collegamentoipertestuale"/>
            <w:rFonts w:eastAsia="Times New Roman"/>
            <w:sz w:val="24"/>
            <w:szCs w:val="24"/>
          </w:rPr>
          <w:t>Harvell</w:t>
        </w:r>
        <w:proofErr w:type="spellEnd"/>
        <w:r w:rsidR="005712E0" w:rsidRPr="00AD162B">
          <w:rPr>
            <w:rStyle w:val="Collegamentoipertestuale"/>
            <w:rFonts w:eastAsia="Times New Roman"/>
            <w:sz w:val="24"/>
            <w:szCs w:val="24"/>
          </w:rPr>
          <w:t xml:space="preserve"> – </w:t>
        </w:r>
        <w:proofErr w:type="gramStart"/>
        <w:r w:rsidR="005712E0" w:rsidRPr="00AD162B">
          <w:rPr>
            <w:rStyle w:val="Collegamentoipertestuale"/>
            <w:rFonts w:eastAsia="Times New Roman"/>
            <w:sz w:val="24"/>
            <w:szCs w:val="24"/>
          </w:rPr>
          <w:t>«</w:t>
        </w:r>
        <w:proofErr w:type="gramEnd"/>
        <w:r w:rsidR="005712E0" w:rsidRPr="00AD162B">
          <w:rPr>
            <w:rStyle w:val="Collegamentoipertestuale"/>
            <w:rFonts w:eastAsia="Times New Roman"/>
            <w:sz w:val="24"/>
            <w:szCs w:val="24"/>
          </w:rPr>
          <w:t xml:space="preserve">Specularmente. Lettere, </w:t>
        </w:r>
        <w:proofErr w:type="gramStart"/>
        <w:r w:rsidR="005712E0" w:rsidRPr="00AD162B">
          <w:rPr>
            <w:rStyle w:val="Collegamentoipertestuale"/>
            <w:rFonts w:eastAsia="Times New Roman"/>
            <w:sz w:val="24"/>
            <w:szCs w:val="24"/>
          </w:rPr>
          <w:t>studi,</w:t>
        </w:r>
        <w:proofErr w:type="gramEnd"/>
        <w:r w:rsidR="005712E0" w:rsidRPr="00AD162B">
          <w:rPr>
            <w:rStyle w:val="Collegamentoipertestuale"/>
            <w:rFonts w:eastAsia="Times New Roman"/>
            <w:sz w:val="24"/>
            <w:szCs w:val="24"/>
          </w:rPr>
          <w:t xml:space="preserve"> recensioni». A cura di Ilaria </w:t>
        </w:r>
        <w:proofErr w:type="spellStart"/>
        <w:r w:rsidR="005712E0" w:rsidRPr="00AD162B">
          <w:rPr>
            <w:rStyle w:val="Collegamentoipertestuale"/>
            <w:rFonts w:eastAsia="Times New Roman"/>
            <w:sz w:val="24"/>
            <w:szCs w:val="24"/>
          </w:rPr>
          <w:t>Rabatti</w:t>
        </w:r>
        <w:proofErr w:type="spellEnd"/>
      </w:hyperlink>
    </w:p>
    <w:p w14:paraId="326B1936" w14:textId="77777777" w:rsidR="00EE3301" w:rsidRPr="00AD162B" w:rsidRDefault="00EE3301" w:rsidP="005712E0">
      <w:pPr>
        <w:pStyle w:val="Titolo1"/>
        <w:jc w:val="both"/>
        <w:rPr>
          <w:rFonts w:eastAsia="Times New Roman"/>
          <w:sz w:val="24"/>
          <w:szCs w:val="24"/>
        </w:rPr>
      </w:pPr>
    </w:p>
    <w:p w14:paraId="23F1C447" w14:textId="77777777" w:rsidR="0050639B" w:rsidRPr="00AD162B" w:rsidRDefault="0050639B" w:rsidP="00C52E7D">
      <w:pPr>
        <w:pStyle w:val="Titolo1"/>
        <w:jc w:val="both"/>
        <w:rPr>
          <w:rFonts w:eastAsia="Times New Roman"/>
          <w:sz w:val="24"/>
          <w:szCs w:val="24"/>
        </w:rPr>
      </w:pPr>
    </w:p>
    <w:p w14:paraId="0D03A68C" w14:textId="6018F8A9" w:rsidR="0050639B" w:rsidRPr="00AD162B" w:rsidRDefault="0050639B" w:rsidP="00A81ED8">
      <w:pPr>
        <w:pStyle w:val="Titolo1"/>
        <w:jc w:val="center"/>
        <w:rPr>
          <w:rFonts w:eastAsia="Times New Roman"/>
          <w:sz w:val="32"/>
          <w:szCs w:val="32"/>
        </w:rPr>
      </w:pPr>
      <w:r w:rsidRPr="00AD162B">
        <w:rPr>
          <w:rFonts w:eastAsia="Times New Roman"/>
          <w:sz w:val="32"/>
          <w:szCs w:val="32"/>
        </w:rPr>
        <w:t>H</w:t>
      </w:r>
    </w:p>
    <w:p w14:paraId="515522BD" w14:textId="2F2CD611" w:rsidR="00FD00B2" w:rsidRPr="00AD162B" w:rsidRDefault="00AA7DB6" w:rsidP="00C52E7D">
      <w:pPr>
        <w:pStyle w:val="Titolo1"/>
        <w:jc w:val="both"/>
        <w:rPr>
          <w:rFonts w:eastAsia="Times New Roman"/>
          <w:sz w:val="24"/>
          <w:szCs w:val="24"/>
        </w:rPr>
      </w:pPr>
      <w:hyperlink r:id="rId187" w:history="1">
        <w:proofErr w:type="spellStart"/>
        <w:r w:rsidR="00FD00B2" w:rsidRPr="00AD162B">
          <w:rPr>
            <w:rStyle w:val="Collegamentoipertestuale"/>
            <w:rFonts w:eastAsia="Times New Roman"/>
            <w:color w:val="FF0000"/>
            <w:sz w:val="24"/>
            <w:szCs w:val="24"/>
          </w:rPr>
          <w:t>Jamila</w:t>
        </w:r>
        <w:proofErr w:type="spellEnd"/>
        <w:r w:rsidR="00FD00B2" w:rsidRPr="00AD162B">
          <w:rPr>
            <w:rStyle w:val="Collegamentoipertestuale"/>
            <w:rFonts w:eastAsia="Times New Roman"/>
            <w:color w:val="FF0000"/>
            <w:sz w:val="24"/>
            <w:szCs w:val="24"/>
          </w:rPr>
          <w:t xml:space="preserve"> </w:t>
        </w:r>
        <w:proofErr w:type="spellStart"/>
        <w:r w:rsidR="00FD00B2" w:rsidRPr="00AD162B">
          <w:rPr>
            <w:rStyle w:val="Collegamentoipertestuale"/>
            <w:rFonts w:eastAsia="Times New Roman"/>
            <w:color w:val="FF0000"/>
            <w:sz w:val="24"/>
            <w:szCs w:val="24"/>
          </w:rPr>
          <w:t>Hassoune</w:t>
        </w:r>
        <w:proofErr w:type="spellEnd"/>
        <w:r w:rsidR="00FD00B2" w:rsidRPr="00AD162B">
          <w:rPr>
            <w:rStyle w:val="Collegamentoipertestuale"/>
            <w:rFonts w:eastAsia="Times New Roman"/>
            <w:sz w:val="24"/>
            <w:szCs w:val="24"/>
          </w:rPr>
          <w:t xml:space="preserve"> – Considero la cultura e l’</w:t>
        </w:r>
        <w:proofErr w:type="gramStart"/>
        <w:r w:rsidR="00FD00B2" w:rsidRPr="00AD162B">
          <w:rPr>
            <w:rStyle w:val="Collegamentoipertestuale"/>
            <w:rFonts w:eastAsia="Times New Roman"/>
            <w:sz w:val="24"/>
            <w:szCs w:val="24"/>
          </w:rPr>
          <w:t>educazione una</w:t>
        </w:r>
        <w:proofErr w:type="gramEnd"/>
        <w:r w:rsidR="00FD00B2" w:rsidRPr="00AD162B">
          <w:rPr>
            <w:rStyle w:val="Collegamentoipertestuale"/>
            <w:rFonts w:eastAsia="Times New Roman"/>
            <w:sz w:val="24"/>
            <w:szCs w:val="24"/>
          </w:rPr>
          <w:t xml:space="preserve"> condizione indispensabile per la costruzione di uno spirito di cittadinanza responsabile</w:t>
        </w:r>
      </w:hyperlink>
    </w:p>
    <w:p w14:paraId="4A2299AE" w14:textId="661D1088" w:rsidR="00FD00B2" w:rsidRPr="00AD162B" w:rsidRDefault="00AA7DB6" w:rsidP="00464ECC">
      <w:pPr>
        <w:pStyle w:val="Titolo1"/>
        <w:jc w:val="both"/>
        <w:rPr>
          <w:rStyle w:val="Collegamentoipertestuale"/>
          <w:rFonts w:eastAsia="Times New Roman"/>
          <w:sz w:val="24"/>
          <w:szCs w:val="24"/>
        </w:rPr>
      </w:pPr>
      <w:hyperlink r:id="rId188" w:history="1">
        <w:r w:rsidR="00FD00B2" w:rsidRPr="00AD162B">
          <w:rPr>
            <w:rStyle w:val="Collegamentoipertestuale"/>
            <w:rFonts w:eastAsia="Times New Roman"/>
            <w:color w:val="FF0000"/>
            <w:sz w:val="24"/>
            <w:szCs w:val="24"/>
          </w:rPr>
          <w:t xml:space="preserve">Francesco </w:t>
        </w:r>
        <w:proofErr w:type="spellStart"/>
        <w:r w:rsidR="00FD00B2" w:rsidRPr="00AD162B">
          <w:rPr>
            <w:rStyle w:val="Collegamentoipertestuale"/>
            <w:rFonts w:eastAsia="Times New Roman"/>
            <w:color w:val="FF0000"/>
            <w:sz w:val="24"/>
            <w:szCs w:val="24"/>
          </w:rPr>
          <w:t>Hayez</w:t>
        </w:r>
        <w:proofErr w:type="spellEnd"/>
        <w:r w:rsidR="00FD00B2" w:rsidRPr="00AD162B">
          <w:rPr>
            <w:rStyle w:val="Collegamentoipertestuale"/>
            <w:rFonts w:eastAsia="Times New Roman"/>
            <w:sz w:val="24"/>
            <w:szCs w:val="24"/>
          </w:rPr>
          <w:t xml:space="preserve"> (1791-1882) – La meditazione, 1850.</w:t>
        </w:r>
      </w:hyperlink>
    </w:p>
    <w:p w14:paraId="6E17C198" w14:textId="77777777" w:rsidR="00464ECC" w:rsidRPr="00AD162B" w:rsidRDefault="00AA7DB6" w:rsidP="00AF45F6">
      <w:pPr>
        <w:pStyle w:val="Titolo1"/>
        <w:jc w:val="both"/>
        <w:rPr>
          <w:rFonts w:eastAsia="Times New Roman"/>
          <w:sz w:val="24"/>
          <w:szCs w:val="24"/>
        </w:rPr>
      </w:pPr>
      <w:hyperlink r:id="rId189" w:history="1">
        <w:r w:rsidR="00464ECC" w:rsidRPr="00AD162B">
          <w:rPr>
            <w:rStyle w:val="Collegamentoipertestuale"/>
            <w:rFonts w:eastAsia="Times New Roman"/>
            <w:color w:val="FF0000"/>
            <w:sz w:val="24"/>
            <w:szCs w:val="24"/>
          </w:rPr>
          <w:t xml:space="preserve">Georg Wilhelm Friedrich </w:t>
        </w:r>
        <w:proofErr w:type="spellStart"/>
        <w:r w:rsidR="00464ECC" w:rsidRPr="00AD162B">
          <w:rPr>
            <w:rStyle w:val="Collegamentoipertestuale"/>
            <w:rFonts w:eastAsia="Times New Roman"/>
            <w:color w:val="FF0000"/>
            <w:sz w:val="24"/>
            <w:szCs w:val="24"/>
          </w:rPr>
          <w:t>Hegel</w:t>
        </w:r>
        <w:proofErr w:type="spellEnd"/>
        <w:r w:rsidR="00464ECC" w:rsidRPr="00AD162B">
          <w:rPr>
            <w:rStyle w:val="Collegamentoipertestuale"/>
            <w:rFonts w:eastAsia="Times New Roman"/>
            <w:sz w:val="24"/>
            <w:szCs w:val="24"/>
          </w:rPr>
          <w:t xml:space="preserve"> (1770-1831) – Nulla di grande si realizza nel mondo senza </w:t>
        </w:r>
        <w:proofErr w:type="gramStart"/>
        <w:r w:rsidR="00464ECC" w:rsidRPr="00AD162B">
          <w:rPr>
            <w:rStyle w:val="Collegamentoipertestuale"/>
            <w:rFonts w:eastAsia="Times New Roman"/>
            <w:sz w:val="24"/>
            <w:szCs w:val="24"/>
          </w:rPr>
          <w:t>passione</w:t>
        </w:r>
      </w:hyperlink>
      <w:proofErr w:type="gramEnd"/>
    </w:p>
    <w:p w14:paraId="2C6E8D11" w14:textId="041020C1" w:rsidR="00FD00B2" w:rsidRPr="00AD162B" w:rsidRDefault="00AA7DB6" w:rsidP="00AF45F6">
      <w:pPr>
        <w:pStyle w:val="Titolo1"/>
        <w:jc w:val="both"/>
        <w:rPr>
          <w:rFonts w:eastAsia="Times New Roman"/>
          <w:sz w:val="24"/>
          <w:szCs w:val="24"/>
        </w:rPr>
      </w:pPr>
      <w:hyperlink r:id="rId190" w:history="1">
        <w:r w:rsidR="00FD00B2" w:rsidRPr="00AD162B">
          <w:rPr>
            <w:rStyle w:val="Collegamentoipertestuale"/>
            <w:rFonts w:eastAsia="Times New Roman"/>
            <w:color w:val="FF0000"/>
            <w:sz w:val="24"/>
            <w:szCs w:val="24"/>
          </w:rPr>
          <w:t xml:space="preserve">Virginia </w:t>
        </w:r>
        <w:proofErr w:type="spellStart"/>
        <w:r w:rsidR="00FD00B2" w:rsidRPr="00AD162B">
          <w:rPr>
            <w:rStyle w:val="Collegamentoipertestuale"/>
            <w:rFonts w:eastAsia="Times New Roman"/>
            <w:color w:val="FF0000"/>
            <w:sz w:val="24"/>
            <w:szCs w:val="24"/>
          </w:rPr>
          <w:t>Held</w:t>
        </w:r>
        <w:proofErr w:type="spellEnd"/>
        <w:r w:rsidR="00FD00B2" w:rsidRPr="00AD162B">
          <w:rPr>
            <w:rStyle w:val="Collegamentoipertestuale"/>
            <w:rFonts w:eastAsia="Times New Roman"/>
            <w:sz w:val="24"/>
            <w:szCs w:val="24"/>
          </w:rPr>
          <w:t xml:space="preserve"> – La cura di sé non è cosa distinta dalla cura degli </w:t>
        </w:r>
        <w:proofErr w:type="gramStart"/>
        <w:r w:rsidR="00FD00B2" w:rsidRPr="00AD162B">
          <w:rPr>
            <w:rStyle w:val="Collegamentoipertestuale"/>
            <w:rFonts w:eastAsia="Times New Roman"/>
            <w:sz w:val="24"/>
            <w:szCs w:val="24"/>
          </w:rPr>
          <w:t>altri</w:t>
        </w:r>
      </w:hyperlink>
      <w:proofErr w:type="gramEnd"/>
    </w:p>
    <w:p w14:paraId="28268B63" w14:textId="79C53C70" w:rsidR="00FD00B2" w:rsidRPr="00AD162B" w:rsidRDefault="00AA7DB6" w:rsidP="00AF45F6">
      <w:pPr>
        <w:pStyle w:val="Titolo1"/>
        <w:jc w:val="both"/>
        <w:rPr>
          <w:rStyle w:val="Collegamentoipertestuale"/>
          <w:rFonts w:eastAsia="Times New Roman"/>
          <w:sz w:val="24"/>
          <w:szCs w:val="24"/>
        </w:rPr>
      </w:pPr>
      <w:hyperlink r:id="rId191" w:history="1">
        <w:r w:rsidR="00FD00B2" w:rsidRPr="00AD162B">
          <w:rPr>
            <w:rStyle w:val="Collegamentoipertestuale"/>
            <w:rFonts w:eastAsia="Times New Roman"/>
            <w:color w:val="FF0000"/>
            <w:sz w:val="24"/>
            <w:szCs w:val="24"/>
          </w:rPr>
          <w:t xml:space="preserve">Aleksandr </w:t>
        </w:r>
        <w:proofErr w:type="spellStart"/>
        <w:r w:rsidR="00FD00B2" w:rsidRPr="00AD162B">
          <w:rPr>
            <w:rStyle w:val="Collegamentoipertestuale"/>
            <w:rFonts w:eastAsia="Times New Roman"/>
            <w:color w:val="FF0000"/>
            <w:sz w:val="24"/>
            <w:szCs w:val="24"/>
          </w:rPr>
          <w:t>Ivanovič</w:t>
        </w:r>
        <w:proofErr w:type="spellEnd"/>
        <w:r w:rsidR="00FD00B2" w:rsidRPr="00AD162B">
          <w:rPr>
            <w:rStyle w:val="Collegamentoipertestuale"/>
            <w:rFonts w:eastAsia="Times New Roman"/>
            <w:color w:val="FF0000"/>
            <w:sz w:val="24"/>
            <w:szCs w:val="24"/>
          </w:rPr>
          <w:t xml:space="preserve"> </w:t>
        </w:r>
        <w:proofErr w:type="spellStart"/>
        <w:r w:rsidR="00FD00B2" w:rsidRPr="00AD162B">
          <w:rPr>
            <w:rStyle w:val="Collegamentoipertestuale"/>
            <w:rFonts w:eastAsia="Times New Roman"/>
            <w:color w:val="FF0000"/>
            <w:sz w:val="24"/>
            <w:szCs w:val="24"/>
          </w:rPr>
          <w:t>Herzen</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(1812-1870) – Oggi quel che importa è la merce, l’affare, la roba, l’essenziale è la proprietà.</w:t>
        </w:r>
        <w:proofErr w:type="gramStart"/>
      </w:hyperlink>
      <w:proofErr w:type="gramEnd"/>
    </w:p>
    <w:p w14:paraId="268C99FE" w14:textId="77777777" w:rsidR="00AF45F6" w:rsidRPr="00AD162B" w:rsidRDefault="00AA7DB6" w:rsidP="00AF45F6">
      <w:pPr>
        <w:pStyle w:val="Titolo1"/>
        <w:jc w:val="both"/>
        <w:rPr>
          <w:rFonts w:eastAsia="Times New Roman"/>
          <w:sz w:val="24"/>
          <w:szCs w:val="24"/>
        </w:rPr>
      </w:pPr>
      <w:hyperlink r:id="rId192" w:history="1">
        <w:r w:rsidR="00AF45F6" w:rsidRPr="00AD162B">
          <w:rPr>
            <w:rStyle w:val="Collegamentoipertestuale"/>
            <w:rFonts w:eastAsia="Times New Roman"/>
            <w:color w:val="FF0000"/>
            <w:sz w:val="24"/>
            <w:szCs w:val="24"/>
          </w:rPr>
          <w:t>George Herbert</w:t>
        </w:r>
        <w:r w:rsidR="00AF45F6" w:rsidRPr="00AD162B">
          <w:rPr>
            <w:rStyle w:val="Collegamentoipertestuale"/>
            <w:rFonts w:eastAsia="Times New Roman"/>
            <w:sz w:val="24"/>
            <w:szCs w:val="24"/>
          </w:rPr>
          <w:t xml:space="preserve"> (1593-1633) – O denaro, rovina della gioia e sorgente di dolore, da dove vieni mai, fresco e bello?</w:t>
        </w:r>
        <w:proofErr w:type="gramStart"/>
      </w:hyperlink>
      <w:proofErr w:type="gramEnd"/>
    </w:p>
    <w:p w14:paraId="69BE1002" w14:textId="1EAC9AF6" w:rsidR="00FD00B2" w:rsidRPr="00AD162B" w:rsidRDefault="00AA7DB6" w:rsidP="00AF45F6">
      <w:pPr>
        <w:pStyle w:val="Titolo1"/>
        <w:jc w:val="both"/>
        <w:rPr>
          <w:rStyle w:val="Collegamentoipertestuale"/>
          <w:rFonts w:eastAsia="Times New Roman"/>
          <w:sz w:val="24"/>
          <w:szCs w:val="24"/>
        </w:rPr>
      </w:pPr>
      <w:hyperlink r:id="rId193" w:history="1">
        <w:r w:rsidR="00FD00B2" w:rsidRPr="00AD162B">
          <w:rPr>
            <w:rStyle w:val="Collegamentoipertestuale"/>
            <w:rFonts w:eastAsia="Times New Roman"/>
            <w:color w:val="FF0000"/>
            <w:sz w:val="24"/>
            <w:szCs w:val="24"/>
          </w:rPr>
          <w:t>Hermann Hesse</w:t>
        </w:r>
        <w:r w:rsidR="00FD00B2" w:rsidRPr="00AD162B">
          <w:rPr>
            <w:rStyle w:val="Collegamentoipertestuale"/>
            <w:rFonts w:eastAsia="Times New Roman"/>
            <w:sz w:val="24"/>
            <w:szCs w:val="24"/>
          </w:rPr>
          <w:t xml:space="preserve"> – I libri hanno valore soltanto se conducono alla </w:t>
        </w:r>
        <w:proofErr w:type="gramStart"/>
        <w:r w:rsidR="00FD00B2" w:rsidRPr="00AD162B">
          <w:rPr>
            <w:rStyle w:val="Collegamentoipertestuale"/>
            <w:rFonts w:eastAsia="Times New Roman"/>
            <w:sz w:val="24"/>
            <w:szCs w:val="24"/>
          </w:rPr>
          <w:t>vita</w:t>
        </w:r>
      </w:hyperlink>
      <w:proofErr w:type="gramEnd"/>
    </w:p>
    <w:p w14:paraId="0AC34DD9" w14:textId="77777777" w:rsidR="006B1F73" w:rsidRPr="00AD162B" w:rsidRDefault="00AA7DB6" w:rsidP="00AF45F6">
      <w:pPr>
        <w:pStyle w:val="Titolo1"/>
        <w:jc w:val="both"/>
        <w:rPr>
          <w:rFonts w:eastAsia="Times New Roman"/>
          <w:sz w:val="24"/>
          <w:szCs w:val="24"/>
        </w:rPr>
      </w:pPr>
      <w:hyperlink r:id="rId194" w:history="1">
        <w:r w:rsidR="006B1F73" w:rsidRPr="00AD162B">
          <w:rPr>
            <w:rStyle w:val="Collegamentoipertestuale"/>
            <w:rFonts w:eastAsia="Times New Roman"/>
            <w:color w:val="FF0000"/>
            <w:sz w:val="24"/>
            <w:szCs w:val="24"/>
          </w:rPr>
          <w:t>Dietrich von Hildebrand</w:t>
        </w:r>
        <w:r w:rsidR="006B1F73" w:rsidRPr="00AD162B">
          <w:rPr>
            <w:rStyle w:val="Collegamentoipertestuale"/>
            <w:rFonts w:eastAsia="Times New Roman"/>
            <w:sz w:val="24"/>
            <w:szCs w:val="24"/>
          </w:rPr>
          <w:t xml:space="preserve"> (1889-1977)</w:t>
        </w:r>
        <w:proofErr w:type="gramStart"/>
        <w:r w:rsidR="006B1F73" w:rsidRPr="00AD162B">
          <w:rPr>
            <w:rStyle w:val="Collegamentoipertestuale"/>
            <w:rFonts w:eastAsia="Times New Roman"/>
            <w:sz w:val="24"/>
            <w:szCs w:val="24"/>
          </w:rPr>
          <w:t>  </w:t>
        </w:r>
        <w:proofErr w:type="gramEnd"/>
        <w:r w:rsidR="006B1F73" w:rsidRPr="00AD162B">
          <w:rPr>
            <w:rStyle w:val="Collegamentoipertestuale"/>
            <w:rFonts w:eastAsia="Times New Roman"/>
            <w:sz w:val="24"/>
            <w:szCs w:val="24"/>
          </w:rPr>
          <w:t xml:space="preserve">– Lo specifico dell’amore è il suo carattere di dono. Finché qualcuno è per me solo utile, finché posso solo averne bisogno, manca la base dell’amore. </w:t>
        </w:r>
        <w:proofErr w:type="gramStart"/>
        <w:r w:rsidR="006B1F73" w:rsidRPr="00AD162B">
          <w:rPr>
            <w:rStyle w:val="Collegamentoipertestuale"/>
            <w:rFonts w:eastAsia="Times New Roman"/>
            <w:sz w:val="24"/>
            <w:szCs w:val="24"/>
          </w:rPr>
          <w:t>la</w:t>
        </w:r>
        <w:proofErr w:type="gramEnd"/>
        <w:r w:rsidR="006B1F73" w:rsidRPr="00AD162B">
          <w:rPr>
            <w:rStyle w:val="Collegamentoipertestuale"/>
            <w:rFonts w:eastAsia="Times New Roman"/>
            <w:sz w:val="24"/>
            <w:szCs w:val="24"/>
          </w:rPr>
          <w:t xml:space="preserve"> persona amata ci stia di fronte come dotata di valore, preziosa.</w:t>
        </w:r>
      </w:hyperlink>
    </w:p>
    <w:p w14:paraId="3B78FBA9" w14:textId="5EC19606" w:rsidR="00FD00B2" w:rsidRPr="00AD162B" w:rsidRDefault="00AA7DB6" w:rsidP="00BE5A92">
      <w:pPr>
        <w:pStyle w:val="Titolo1"/>
        <w:jc w:val="both"/>
        <w:rPr>
          <w:rStyle w:val="Collegamentoipertestuale"/>
          <w:rFonts w:eastAsia="Times New Roman"/>
          <w:sz w:val="24"/>
          <w:szCs w:val="24"/>
        </w:rPr>
      </w:pPr>
      <w:hyperlink r:id="rId195" w:history="1">
        <w:proofErr w:type="spellStart"/>
        <w:r w:rsidR="00FD00B2" w:rsidRPr="00AD162B">
          <w:rPr>
            <w:rStyle w:val="Collegamentoipertestuale"/>
            <w:rFonts w:eastAsia="Times New Roman"/>
            <w:color w:val="FF0000"/>
            <w:sz w:val="24"/>
            <w:szCs w:val="24"/>
          </w:rPr>
          <w:t>Joe</w:t>
        </w:r>
        <w:proofErr w:type="spellEnd"/>
        <w:r w:rsidR="00FD00B2" w:rsidRPr="00AD162B">
          <w:rPr>
            <w:rStyle w:val="Collegamentoipertestuale"/>
            <w:rFonts w:eastAsia="Times New Roman"/>
            <w:color w:val="FF0000"/>
            <w:sz w:val="24"/>
            <w:szCs w:val="24"/>
          </w:rPr>
          <w:t xml:space="preserve"> Hill</w:t>
        </w:r>
        <w:r w:rsidR="00FD00B2" w:rsidRPr="00AD162B">
          <w:rPr>
            <w:rStyle w:val="Collegamentoipertestuale"/>
            <w:rFonts w:eastAsia="Times New Roman"/>
            <w:sz w:val="24"/>
            <w:szCs w:val="24"/>
          </w:rPr>
          <w:t xml:space="preserve"> (1879-1915) – Un sindacalista rivoluzionario in musica</w:t>
        </w:r>
      </w:hyperlink>
    </w:p>
    <w:p w14:paraId="24D29F28" w14:textId="77777777" w:rsidR="00A2717F" w:rsidRPr="00AD162B" w:rsidRDefault="00AA7DB6" w:rsidP="00BE5A92">
      <w:pPr>
        <w:pStyle w:val="Titolo1"/>
        <w:jc w:val="both"/>
        <w:rPr>
          <w:rStyle w:val="Collegamentoipertestuale"/>
          <w:rFonts w:eastAsia="Times New Roman"/>
          <w:sz w:val="24"/>
          <w:szCs w:val="24"/>
        </w:rPr>
      </w:pPr>
      <w:hyperlink r:id="rId196" w:history="1">
        <w:r w:rsidR="00A2717F" w:rsidRPr="00AD162B">
          <w:rPr>
            <w:rStyle w:val="Collegamentoipertestuale"/>
            <w:rFonts w:eastAsia="Times New Roman"/>
            <w:color w:val="FF0000"/>
            <w:sz w:val="24"/>
            <w:szCs w:val="24"/>
          </w:rPr>
          <w:t xml:space="preserve">Friedrich </w:t>
        </w:r>
        <w:proofErr w:type="spellStart"/>
        <w:r w:rsidR="00A2717F" w:rsidRPr="00AD162B">
          <w:rPr>
            <w:rStyle w:val="Collegamentoipertestuale"/>
            <w:rFonts w:eastAsia="Times New Roman"/>
            <w:color w:val="FF0000"/>
            <w:sz w:val="24"/>
            <w:szCs w:val="24"/>
          </w:rPr>
          <w:t>Hölderlin</w:t>
        </w:r>
        <w:proofErr w:type="spellEnd"/>
        <w:r w:rsidR="00A2717F" w:rsidRPr="00AD162B">
          <w:rPr>
            <w:rStyle w:val="Collegamentoipertestuale"/>
            <w:rFonts w:eastAsia="Times New Roman"/>
            <w:sz w:val="24"/>
            <w:szCs w:val="24"/>
          </w:rPr>
          <w:t xml:space="preserve"> (1770-1843) – L’uomo che pensa deve agire, </w:t>
        </w:r>
        <w:proofErr w:type="gramStart"/>
        <w:r w:rsidR="00A2717F" w:rsidRPr="00AD162B">
          <w:rPr>
            <w:rStyle w:val="Collegamentoipertestuale"/>
            <w:rFonts w:eastAsia="Times New Roman"/>
            <w:sz w:val="24"/>
            <w:szCs w:val="24"/>
          </w:rPr>
          <w:t>deve</w:t>
        </w:r>
        <w:proofErr w:type="gramEnd"/>
        <w:r w:rsidR="00A2717F" w:rsidRPr="00AD162B">
          <w:rPr>
            <w:rStyle w:val="Collegamentoipertestuale"/>
            <w:rFonts w:eastAsia="Times New Roman"/>
            <w:sz w:val="24"/>
            <w:szCs w:val="24"/>
          </w:rPr>
          <w:t xml:space="preserve"> dispiegarsi. Egli può molto, stupenda è la sua parola che </w:t>
        </w:r>
        <w:proofErr w:type="spellStart"/>
        <w:r w:rsidR="00A2717F" w:rsidRPr="00AD162B">
          <w:rPr>
            <w:rStyle w:val="Collegamentoipertestuale"/>
            <w:rFonts w:eastAsia="Times New Roman"/>
            <w:sz w:val="24"/>
            <w:szCs w:val="24"/>
          </w:rPr>
          <w:t>strasforma</w:t>
        </w:r>
        <w:proofErr w:type="spellEnd"/>
        <w:r w:rsidR="00A2717F" w:rsidRPr="00AD162B">
          <w:rPr>
            <w:rStyle w:val="Collegamentoipertestuale"/>
            <w:rFonts w:eastAsia="Times New Roman"/>
            <w:sz w:val="24"/>
            <w:szCs w:val="24"/>
          </w:rPr>
          <w:t xml:space="preserve"> il mondo. Un potente anelito, con radici profonde, lo spinge verso l’alto.</w:t>
        </w:r>
      </w:hyperlink>
    </w:p>
    <w:p w14:paraId="41EDEDE6" w14:textId="77777777" w:rsidR="00BE5A92" w:rsidRPr="00AD162B" w:rsidRDefault="00AA7DB6" w:rsidP="002C7E3A">
      <w:pPr>
        <w:pStyle w:val="Titolo1"/>
        <w:jc w:val="both"/>
        <w:rPr>
          <w:rStyle w:val="Collegamentoipertestuale"/>
          <w:rFonts w:eastAsia="Times New Roman"/>
          <w:sz w:val="24"/>
          <w:szCs w:val="24"/>
        </w:rPr>
      </w:pPr>
      <w:hyperlink r:id="rId197" w:history="1">
        <w:r w:rsidR="00BE5A92" w:rsidRPr="00AD162B">
          <w:rPr>
            <w:rStyle w:val="Collegamentoipertestuale"/>
            <w:rFonts w:eastAsia="Times New Roman"/>
            <w:color w:val="FF0000"/>
            <w:sz w:val="24"/>
            <w:szCs w:val="24"/>
          </w:rPr>
          <w:t xml:space="preserve">Friedrich </w:t>
        </w:r>
        <w:proofErr w:type="spellStart"/>
        <w:r w:rsidR="00BE5A92" w:rsidRPr="00AD162B">
          <w:rPr>
            <w:rStyle w:val="Collegamentoipertestuale"/>
            <w:rFonts w:eastAsia="Times New Roman"/>
            <w:color w:val="FF0000"/>
            <w:sz w:val="24"/>
            <w:szCs w:val="24"/>
          </w:rPr>
          <w:t>Hölderlin</w:t>
        </w:r>
        <w:proofErr w:type="spellEnd"/>
        <w:r w:rsidR="00BE5A92" w:rsidRPr="00AD162B">
          <w:rPr>
            <w:rStyle w:val="Collegamentoipertestuale"/>
            <w:rFonts w:eastAsia="Times New Roman"/>
            <w:color w:val="FF0000"/>
            <w:sz w:val="24"/>
            <w:szCs w:val="24"/>
          </w:rPr>
          <w:t xml:space="preserve"> </w:t>
        </w:r>
        <w:r w:rsidR="00BE5A92" w:rsidRPr="00AD162B">
          <w:rPr>
            <w:rStyle w:val="Collegamentoipertestuale"/>
            <w:rFonts w:eastAsia="Times New Roman"/>
            <w:sz w:val="24"/>
            <w:szCs w:val="24"/>
          </w:rPr>
          <w:t xml:space="preserve">(1770-1843)– Dall’intelletto soltanto non può scaturire la filosofia, perché la filosofia è più della conoscenza limitata di ciò che esiste. Dalla ragione soltanto non può scaturire la filosofia, perché la </w:t>
        </w:r>
        <w:proofErr w:type="gramStart"/>
        <w:r w:rsidR="00BE5A92" w:rsidRPr="00AD162B">
          <w:rPr>
            <w:rStyle w:val="Collegamentoipertestuale"/>
            <w:rFonts w:eastAsia="Times New Roman"/>
            <w:sz w:val="24"/>
            <w:szCs w:val="24"/>
          </w:rPr>
          <w:t>filosofia</w:t>
        </w:r>
        <w:proofErr w:type="gramEnd"/>
        <w:r w:rsidR="00BE5A92" w:rsidRPr="00AD162B">
          <w:rPr>
            <w:rStyle w:val="Collegamentoipertestuale"/>
            <w:rFonts w:eastAsia="Times New Roman"/>
            <w:sz w:val="24"/>
            <w:szCs w:val="24"/>
          </w:rPr>
          <w:t xml:space="preserve"> è più della cieca pretesa di un progresso senza fine. Senza la bellezza dello spirito e del cuore, la ragione è soltanto come un supervisore.</w:t>
        </w:r>
      </w:hyperlink>
    </w:p>
    <w:p w14:paraId="2D790FF4" w14:textId="154DBC1C" w:rsidR="00056026" w:rsidRPr="00AD162B" w:rsidRDefault="00AA7DB6" w:rsidP="002C7E3A">
      <w:pPr>
        <w:pStyle w:val="Titolo1"/>
        <w:jc w:val="both"/>
        <w:rPr>
          <w:rStyle w:val="Collegamentoipertestuale"/>
          <w:rFonts w:eastAsia="Times New Roman"/>
          <w:sz w:val="24"/>
          <w:szCs w:val="24"/>
        </w:rPr>
      </w:pPr>
      <w:hyperlink r:id="rId198" w:history="1">
        <w:r w:rsidR="00056026" w:rsidRPr="00AD162B">
          <w:rPr>
            <w:rStyle w:val="Collegamentoipertestuale"/>
            <w:rFonts w:eastAsia="Times New Roman"/>
            <w:color w:val="FF0000"/>
            <w:sz w:val="24"/>
            <w:szCs w:val="24"/>
          </w:rPr>
          <w:t xml:space="preserve">Friedrich </w:t>
        </w:r>
        <w:proofErr w:type="spellStart"/>
        <w:r w:rsidR="00056026" w:rsidRPr="00AD162B">
          <w:rPr>
            <w:rStyle w:val="Collegamentoipertestuale"/>
            <w:rFonts w:eastAsia="Times New Roman"/>
            <w:color w:val="FF0000"/>
            <w:sz w:val="24"/>
            <w:szCs w:val="24"/>
          </w:rPr>
          <w:t>Hölderlin</w:t>
        </w:r>
        <w:proofErr w:type="spellEnd"/>
        <w:r w:rsidR="00056026" w:rsidRPr="00AD162B">
          <w:rPr>
            <w:rStyle w:val="Collegamentoipertestuale"/>
            <w:rFonts w:eastAsia="Times New Roman"/>
            <w:sz w:val="24"/>
            <w:szCs w:val="24"/>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AD162B" w:rsidRDefault="00AA7DB6" w:rsidP="002C7E3A">
      <w:pPr>
        <w:pStyle w:val="Titolo1"/>
        <w:jc w:val="both"/>
        <w:rPr>
          <w:rFonts w:eastAsia="Times New Roman"/>
          <w:sz w:val="24"/>
          <w:szCs w:val="24"/>
        </w:rPr>
      </w:pPr>
      <w:hyperlink r:id="rId199" w:history="1">
        <w:r w:rsidR="002C7E3A" w:rsidRPr="00AD162B">
          <w:rPr>
            <w:rStyle w:val="Collegamentoipertestuale"/>
            <w:rFonts w:eastAsia="Times New Roman"/>
            <w:color w:val="FF0000"/>
            <w:sz w:val="24"/>
            <w:szCs w:val="24"/>
          </w:rPr>
          <w:t xml:space="preserve">Friedrich </w:t>
        </w:r>
        <w:proofErr w:type="spellStart"/>
        <w:r w:rsidR="002C7E3A" w:rsidRPr="00AD162B">
          <w:rPr>
            <w:rStyle w:val="Collegamentoipertestuale"/>
            <w:rFonts w:eastAsia="Times New Roman"/>
            <w:color w:val="FF0000"/>
            <w:sz w:val="24"/>
            <w:szCs w:val="24"/>
          </w:rPr>
          <w:t>Hölderlin</w:t>
        </w:r>
        <w:proofErr w:type="spellEnd"/>
        <w:r w:rsidR="002C7E3A" w:rsidRPr="00AD162B">
          <w:rPr>
            <w:rStyle w:val="Collegamentoipertestuale"/>
            <w:rFonts w:eastAsia="Times New Roman"/>
            <w:color w:val="FF0000"/>
            <w:sz w:val="24"/>
            <w:szCs w:val="24"/>
          </w:rPr>
          <w:t xml:space="preserve"> (</w:t>
        </w:r>
        <w:r w:rsidR="002C7E3A" w:rsidRPr="00AD162B">
          <w:rPr>
            <w:rStyle w:val="Collegamentoipertestuale"/>
            <w:rFonts w:eastAsia="Times New Roman"/>
            <w:sz w:val="24"/>
            <w:szCs w:val="24"/>
          </w:rPr>
          <w:t xml:space="preserve">1770-1843) – Dobbiamo uscire dalla pigra rassegnazione, dove non si vuole nulla, non </w:t>
        </w:r>
        <w:proofErr w:type="gramStart"/>
        <w:r w:rsidR="002C7E3A" w:rsidRPr="00AD162B">
          <w:rPr>
            <w:rStyle w:val="Collegamentoipertestuale"/>
            <w:rFonts w:eastAsia="Times New Roman"/>
            <w:sz w:val="24"/>
            <w:szCs w:val="24"/>
          </w:rPr>
          <w:t>ci</w:t>
        </w:r>
        <w:proofErr w:type="gramEnd"/>
        <w:r w:rsidR="002C7E3A" w:rsidRPr="00AD162B">
          <w:rPr>
            <w:rStyle w:val="Collegamentoipertestuale"/>
            <w:rFonts w:eastAsia="Times New Roman"/>
            <w:sz w:val="24"/>
            <w:szCs w:val="24"/>
          </w:rPr>
          <w:t xml:space="preserve"> sicura di nulla. L’originalità è intensità, profondità del cuore e dello spirito.</w:t>
        </w:r>
      </w:hyperlink>
    </w:p>
    <w:p w14:paraId="2B5B618E" w14:textId="43A54909" w:rsidR="00FD00B2" w:rsidRPr="00AD162B" w:rsidRDefault="00AA7DB6" w:rsidP="00BE5A92">
      <w:pPr>
        <w:pStyle w:val="Titolo1"/>
        <w:jc w:val="both"/>
        <w:rPr>
          <w:rStyle w:val="Collegamentoipertestuale"/>
          <w:rFonts w:eastAsia="Times New Roman"/>
          <w:sz w:val="24"/>
          <w:szCs w:val="24"/>
        </w:rPr>
      </w:pPr>
      <w:hyperlink r:id="rId200" w:history="1">
        <w:r w:rsidR="00FD00B2" w:rsidRPr="00AD162B">
          <w:rPr>
            <w:rStyle w:val="Collegamentoipertestuale"/>
            <w:rFonts w:eastAsia="Times New Roman"/>
            <w:color w:val="FF0000"/>
            <w:sz w:val="24"/>
            <w:szCs w:val="24"/>
          </w:rPr>
          <w:t xml:space="preserve">Wilhelm von </w:t>
        </w:r>
        <w:proofErr w:type="spellStart"/>
        <w:r w:rsidR="00FD00B2" w:rsidRPr="00AD162B">
          <w:rPr>
            <w:rStyle w:val="Collegamentoipertestuale"/>
            <w:rFonts w:eastAsia="Times New Roman"/>
            <w:color w:val="FF0000"/>
            <w:sz w:val="24"/>
            <w:szCs w:val="24"/>
          </w:rPr>
          <w:t>Humboldt</w:t>
        </w:r>
        <w:proofErr w:type="spellEnd"/>
        <w:r w:rsidR="00FD00B2" w:rsidRPr="00AD162B">
          <w:rPr>
            <w:rStyle w:val="Collegamentoipertestuale"/>
            <w:rFonts w:eastAsia="Times New Roman"/>
            <w:sz w:val="24"/>
            <w:szCs w:val="24"/>
          </w:rPr>
          <w:t xml:space="preserve"> (1767-1835) – Il grande principio è l’assoluta </w:t>
        </w:r>
        <w:proofErr w:type="gramStart"/>
        <w:r w:rsidR="00FD00B2" w:rsidRPr="00AD162B">
          <w:rPr>
            <w:rStyle w:val="Collegamentoipertestuale"/>
            <w:rFonts w:eastAsia="Times New Roman"/>
            <w:sz w:val="24"/>
            <w:szCs w:val="24"/>
          </w:rPr>
          <w:t>e</w:t>
        </w:r>
        <w:proofErr w:type="gramEnd"/>
        <w:r w:rsidR="00FD00B2" w:rsidRPr="00AD162B">
          <w:rPr>
            <w:rStyle w:val="Collegamentoipertestuale"/>
            <w:rFonts w:eastAsia="Times New Roman"/>
            <w:sz w:val="24"/>
            <w:szCs w:val="24"/>
          </w:rPr>
          <w:t xml:space="preserve"> essenziale importanza dello sviluppo umano nella sua più ricca diversità</w:t>
        </w:r>
      </w:hyperlink>
    </w:p>
    <w:p w14:paraId="06222802" w14:textId="77777777" w:rsidR="00D74036" w:rsidRPr="00AD162B" w:rsidRDefault="00AA7DB6" w:rsidP="00D74036">
      <w:pPr>
        <w:pStyle w:val="Titolo1"/>
        <w:jc w:val="both"/>
        <w:rPr>
          <w:rFonts w:eastAsia="Times New Roman"/>
          <w:sz w:val="24"/>
          <w:szCs w:val="24"/>
        </w:rPr>
      </w:pPr>
      <w:hyperlink r:id="rId201" w:history="1">
        <w:r w:rsidR="00D74036" w:rsidRPr="00AD162B">
          <w:rPr>
            <w:rStyle w:val="Collegamentoipertestuale"/>
            <w:rFonts w:eastAsia="Times New Roman"/>
            <w:color w:val="FF0000"/>
            <w:sz w:val="24"/>
            <w:szCs w:val="24"/>
          </w:rPr>
          <w:t xml:space="preserve">Luis Alberto </w:t>
        </w:r>
        <w:proofErr w:type="spellStart"/>
        <w:r w:rsidR="00D74036" w:rsidRPr="00AD162B">
          <w:rPr>
            <w:rStyle w:val="Collegamentoipertestuale"/>
            <w:rFonts w:eastAsia="Times New Roman"/>
            <w:color w:val="FF0000"/>
            <w:sz w:val="24"/>
            <w:szCs w:val="24"/>
          </w:rPr>
          <w:t>Hurtado</w:t>
        </w:r>
        <w:proofErr w:type="spellEnd"/>
        <w:r w:rsidR="00D74036" w:rsidRPr="00AD162B">
          <w:rPr>
            <w:rStyle w:val="Collegamentoipertestuale"/>
            <w:rFonts w:eastAsia="Times New Roman"/>
            <w:sz w:val="24"/>
            <w:szCs w:val="24"/>
          </w:rPr>
          <w:t xml:space="preserve"> (1901-1952) – È più facile insegnare che educare, perché per insegnare basta sapere, mentre per </w:t>
        </w:r>
        <w:proofErr w:type="gramStart"/>
        <w:r w:rsidR="00D74036" w:rsidRPr="00AD162B">
          <w:rPr>
            <w:rStyle w:val="Collegamentoipertestuale"/>
            <w:rFonts w:eastAsia="Times New Roman"/>
            <w:sz w:val="24"/>
            <w:szCs w:val="24"/>
          </w:rPr>
          <w:t>educare</w:t>
        </w:r>
        <w:proofErr w:type="gramEnd"/>
        <w:r w:rsidR="00D74036" w:rsidRPr="00AD162B">
          <w:rPr>
            <w:rStyle w:val="Collegamentoipertestuale"/>
            <w:rFonts w:eastAsia="Times New Roman"/>
            <w:sz w:val="24"/>
            <w:szCs w:val="24"/>
          </w:rPr>
          <w:t xml:space="preserve"> è necessario essere.</w:t>
        </w:r>
      </w:hyperlink>
    </w:p>
    <w:p w14:paraId="39086740" w14:textId="77777777" w:rsidR="0050639B" w:rsidRPr="00AD162B" w:rsidRDefault="0050639B" w:rsidP="00C52E7D">
      <w:pPr>
        <w:pStyle w:val="Titolo1"/>
        <w:jc w:val="both"/>
        <w:rPr>
          <w:rFonts w:eastAsia="Times New Roman"/>
          <w:sz w:val="24"/>
          <w:szCs w:val="24"/>
        </w:rPr>
      </w:pPr>
    </w:p>
    <w:p w14:paraId="64227AE1" w14:textId="009D1513" w:rsidR="00FD00B2" w:rsidRPr="00AD162B" w:rsidRDefault="00FD00B2" w:rsidP="00A81ED8">
      <w:pPr>
        <w:pStyle w:val="Titolo1"/>
        <w:jc w:val="center"/>
        <w:rPr>
          <w:rFonts w:eastAsia="Times New Roman"/>
          <w:sz w:val="32"/>
          <w:szCs w:val="32"/>
        </w:rPr>
      </w:pPr>
      <w:r w:rsidRPr="00AD162B">
        <w:rPr>
          <w:rFonts w:eastAsia="Times New Roman"/>
          <w:sz w:val="32"/>
          <w:szCs w:val="32"/>
        </w:rPr>
        <w:t>I</w:t>
      </w:r>
    </w:p>
    <w:p w14:paraId="037F16C8" w14:textId="36EFA47A" w:rsidR="003F4028" w:rsidRPr="00AD162B" w:rsidRDefault="00AA7DB6" w:rsidP="00C52E7D">
      <w:pPr>
        <w:pStyle w:val="Titolo1"/>
        <w:jc w:val="both"/>
        <w:rPr>
          <w:rFonts w:eastAsia="Times New Roman"/>
          <w:sz w:val="24"/>
          <w:szCs w:val="24"/>
        </w:rPr>
      </w:pPr>
      <w:hyperlink r:id="rId202" w:history="1">
        <w:r w:rsidR="003F4028" w:rsidRPr="00AD162B">
          <w:rPr>
            <w:rStyle w:val="Collegamentoipertestuale"/>
            <w:rFonts w:eastAsia="Times New Roman"/>
            <w:color w:val="FF0000"/>
            <w:sz w:val="24"/>
            <w:szCs w:val="24"/>
          </w:rPr>
          <w:t>Henrik Ibsen</w:t>
        </w:r>
        <w:r w:rsidR="003F4028" w:rsidRPr="00AD162B">
          <w:rPr>
            <w:rStyle w:val="Collegamentoipertestuale"/>
            <w:rFonts w:eastAsia="Times New Roman"/>
            <w:sz w:val="24"/>
            <w:szCs w:val="24"/>
          </w:rPr>
          <w:t xml:space="preserve"> (1828-1906) – La paura della lotta è il male del nostro paese. Vogliono delle rivoluzioni particolari, tutte in superficie, d’ordine soltanto politico. Quella che importa è la rivolta dello spirito </w:t>
        </w:r>
        <w:proofErr w:type="gramStart"/>
        <w:r w:rsidR="003F4028" w:rsidRPr="00AD162B">
          <w:rPr>
            <w:rStyle w:val="Collegamentoipertestuale"/>
            <w:rFonts w:eastAsia="Times New Roman"/>
            <w:sz w:val="24"/>
            <w:szCs w:val="24"/>
          </w:rPr>
          <w:t>umano</w:t>
        </w:r>
      </w:hyperlink>
      <w:proofErr w:type="gramEnd"/>
    </w:p>
    <w:p w14:paraId="5AA1B891" w14:textId="77777777" w:rsidR="009C50F0" w:rsidRPr="00AD162B" w:rsidRDefault="00AA7DB6" w:rsidP="00C52E7D">
      <w:pPr>
        <w:pStyle w:val="Titolo1"/>
        <w:jc w:val="both"/>
        <w:rPr>
          <w:rFonts w:eastAsia="Times New Roman"/>
          <w:sz w:val="24"/>
          <w:szCs w:val="24"/>
        </w:rPr>
      </w:pPr>
      <w:hyperlink r:id="rId203" w:history="1">
        <w:r w:rsidR="009C50F0" w:rsidRPr="00AD162B">
          <w:rPr>
            <w:rStyle w:val="Collegamentoipertestuale"/>
            <w:rFonts w:eastAsia="Times New Roman"/>
            <w:color w:val="FF0000"/>
            <w:sz w:val="24"/>
            <w:szCs w:val="24"/>
          </w:rPr>
          <w:t>Ippocrate</w:t>
        </w:r>
        <w:r w:rsidR="009C50F0" w:rsidRPr="00AD162B">
          <w:rPr>
            <w:rStyle w:val="Collegamentoipertestuale"/>
            <w:rFonts w:eastAsia="Times New Roman"/>
            <w:sz w:val="24"/>
            <w:szCs w:val="24"/>
          </w:rPr>
          <w:t xml:space="preserve"> (460 </w:t>
        </w:r>
        <w:proofErr w:type="gramStart"/>
        <w:r w:rsidR="009C50F0" w:rsidRPr="00AD162B">
          <w:rPr>
            <w:rStyle w:val="Collegamentoipertestuale"/>
            <w:rFonts w:eastAsia="Times New Roman"/>
            <w:sz w:val="24"/>
            <w:szCs w:val="24"/>
          </w:rPr>
          <w:t>a.C.-370</w:t>
        </w:r>
        <w:proofErr w:type="gramEnd"/>
        <w:r w:rsidR="009C50F0" w:rsidRPr="00AD162B">
          <w:rPr>
            <w:rStyle w:val="Collegamentoipertestuale"/>
            <w:rFonts w:eastAsia="Times New Roman"/>
            <w:sz w:val="24"/>
            <w:szCs w:val="24"/>
          </w:rPr>
          <w:t xml:space="preserve"> a.C.) – Rido dell’uomo, pieno di stoltezza, […] che con i suoi desideri smisurati si affanna ad avere sempre di più facendo a pezzi la madre terra.</w:t>
        </w:r>
      </w:hyperlink>
    </w:p>
    <w:p w14:paraId="65F3A238" w14:textId="77777777" w:rsidR="00FD00B2" w:rsidRPr="00AD162B" w:rsidRDefault="00FD00B2" w:rsidP="00C52E7D">
      <w:pPr>
        <w:pStyle w:val="Titolo1"/>
        <w:jc w:val="both"/>
        <w:rPr>
          <w:rFonts w:eastAsia="Times New Roman"/>
          <w:sz w:val="24"/>
          <w:szCs w:val="24"/>
        </w:rPr>
      </w:pPr>
    </w:p>
    <w:p w14:paraId="126DE5C2" w14:textId="1D13FF59" w:rsidR="0050639B" w:rsidRPr="00AD162B" w:rsidRDefault="0050639B" w:rsidP="00A81ED8">
      <w:pPr>
        <w:pStyle w:val="Titolo1"/>
        <w:jc w:val="center"/>
        <w:rPr>
          <w:rFonts w:eastAsia="Times New Roman"/>
          <w:sz w:val="32"/>
          <w:szCs w:val="32"/>
        </w:rPr>
      </w:pPr>
      <w:r w:rsidRPr="00AD162B">
        <w:rPr>
          <w:rFonts w:eastAsia="Times New Roman"/>
          <w:sz w:val="32"/>
          <w:szCs w:val="32"/>
        </w:rPr>
        <w:t>J</w:t>
      </w:r>
    </w:p>
    <w:p w14:paraId="026DA45D" w14:textId="77777777" w:rsidR="00D46013" w:rsidRPr="00AD162B" w:rsidRDefault="00AA7DB6" w:rsidP="009545F7">
      <w:pPr>
        <w:keepNext/>
        <w:keepLines/>
        <w:spacing w:before="200"/>
        <w:jc w:val="both"/>
        <w:outlineLvl w:val="1"/>
        <w:rPr>
          <w:rFonts w:ascii="Times" w:eastAsia="Times New Roman" w:hAnsi="Times" w:cstheme="majorBidi"/>
          <w:b/>
          <w:bCs/>
          <w:color w:val="4F81BD" w:themeColor="accent1"/>
        </w:rPr>
      </w:pPr>
      <w:hyperlink r:id="rId204" w:history="1">
        <w:r w:rsidR="00D46013" w:rsidRPr="00AD162B">
          <w:rPr>
            <w:rFonts w:ascii="Times" w:eastAsia="Times New Roman" w:hAnsi="Times" w:cstheme="majorBidi"/>
            <w:b/>
            <w:bCs/>
            <w:color w:val="FF0000"/>
            <w:u w:val="single"/>
          </w:rPr>
          <w:t xml:space="preserve">Philippe </w:t>
        </w:r>
        <w:proofErr w:type="spellStart"/>
        <w:r w:rsidR="00D46013" w:rsidRPr="00AD162B">
          <w:rPr>
            <w:rFonts w:ascii="Times" w:eastAsia="Times New Roman" w:hAnsi="Times" w:cstheme="majorBidi"/>
            <w:b/>
            <w:bCs/>
            <w:color w:val="FF0000"/>
            <w:u w:val="single"/>
          </w:rPr>
          <w:t>Jaccottet</w:t>
        </w:r>
        <w:proofErr w:type="spellEnd"/>
        <w:r w:rsidR="00D46013" w:rsidRPr="00AD162B">
          <w:rPr>
            <w:rFonts w:ascii="Times" w:eastAsia="Times New Roman" w:hAnsi="Times" w:cstheme="majorBidi"/>
            <w:b/>
            <w:bCs/>
            <w:color w:val="0000FF"/>
            <w:u w:val="single"/>
          </w:rPr>
          <w:t xml:space="preserve"> – La pazienza che significa aver vissuto, aver pensato, aver “resistito”</w:t>
        </w:r>
        <w:proofErr w:type="gramStart"/>
      </w:hyperlink>
      <w:proofErr w:type="gramEnd"/>
    </w:p>
    <w:p w14:paraId="2E2D8964" w14:textId="77777777" w:rsidR="00D2228E" w:rsidRPr="00AD162B" w:rsidRDefault="00AA7DB6" w:rsidP="004F36D3">
      <w:pPr>
        <w:pStyle w:val="Titolo1"/>
        <w:jc w:val="both"/>
        <w:rPr>
          <w:rStyle w:val="Collegamentoipertestuale"/>
          <w:rFonts w:eastAsia="Times New Roman"/>
          <w:sz w:val="24"/>
          <w:szCs w:val="24"/>
        </w:rPr>
      </w:pPr>
      <w:hyperlink r:id="rId205" w:history="1">
        <w:proofErr w:type="spellStart"/>
        <w:r w:rsidR="00D2228E" w:rsidRPr="00AD162B">
          <w:rPr>
            <w:rStyle w:val="Collegamentoipertestuale"/>
            <w:rFonts w:eastAsia="Times New Roman"/>
            <w:color w:val="FF0000"/>
            <w:sz w:val="24"/>
            <w:szCs w:val="24"/>
          </w:rPr>
          <w:t>Werner</w:t>
        </w:r>
        <w:proofErr w:type="spellEnd"/>
        <w:r w:rsidR="00D2228E" w:rsidRPr="00AD162B">
          <w:rPr>
            <w:rStyle w:val="Collegamentoipertestuale"/>
            <w:rFonts w:eastAsia="Times New Roman"/>
            <w:color w:val="FF0000"/>
            <w:sz w:val="24"/>
            <w:szCs w:val="24"/>
          </w:rPr>
          <w:t xml:space="preserve"> </w:t>
        </w:r>
        <w:proofErr w:type="spellStart"/>
        <w:r w:rsidR="00D2228E" w:rsidRPr="00AD162B">
          <w:rPr>
            <w:rStyle w:val="Collegamentoipertestuale"/>
            <w:rFonts w:eastAsia="Times New Roman"/>
            <w:color w:val="FF0000"/>
            <w:sz w:val="24"/>
            <w:szCs w:val="24"/>
          </w:rPr>
          <w:t>Jaeger</w:t>
        </w:r>
        <w:proofErr w:type="spellEnd"/>
        <w:r w:rsidR="00D2228E" w:rsidRPr="00AD162B">
          <w:rPr>
            <w:rStyle w:val="Collegamentoipertestuale"/>
            <w:rFonts w:eastAsia="Times New Roman"/>
            <w:sz w:val="24"/>
            <w:szCs w:val="24"/>
          </w:rPr>
          <w:t xml:space="preserve"> (1888-1961) – L’arte ha in sé </w:t>
        </w:r>
        <w:proofErr w:type="gramStart"/>
        <w:r w:rsidR="00D2228E" w:rsidRPr="00AD162B">
          <w:rPr>
            <w:rStyle w:val="Collegamentoipertestuale"/>
            <w:rFonts w:eastAsia="Times New Roman"/>
            <w:sz w:val="24"/>
            <w:szCs w:val="24"/>
          </w:rPr>
          <w:t xml:space="preserve">una </w:t>
        </w:r>
        <w:proofErr w:type="gramEnd"/>
        <w:r w:rsidR="00D2228E" w:rsidRPr="00AD162B">
          <w:rPr>
            <w:rStyle w:val="Collegamentoipertestuale"/>
            <w:rFonts w:eastAsia="Times New Roman"/>
            <w:sz w:val="24"/>
            <w:szCs w:val="24"/>
          </w:rPr>
          <w:t xml:space="preserve">illimitata capacità di comunicazione spirituale, perché possiede ad un tempo quella universalità e quell’evidenza vitale immediata che sono le due condizioni più importanti dell’efficacia educativa. La poesia si trova così sempre in vantaggio, rispetto </w:t>
        </w:r>
        <w:proofErr w:type="gramStart"/>
        <w:r w:rsidR="00D2228E" w:rsidRPr="00AD162B">
          <w:rPr>
            <w:rStyle w:val="Collegamentoipertestuale"/>
            <w:rFonts w:eastAsia="Times New Roman"/>
            <w:sz w:val="24"/>
            <w:szCs w:val="24"/>
          </w:rPr>
          <w:t>ad</w:t>
        </w:r>
        <w:proofErr w:type="gramEnd"/>
        <w:r w:rsidR="00D2228E" w:rsidRPr="00AD162B">
          <w:rPr>
            <w:rStyle w:val="Collegamentoipertestuale"/>
            <w:rFonts w:eastAsia="Times New Roman"/>
            <w:sz w:val="24"/>
            <w:szCs w:val="24"/>
          </w:rPr>
          <w:t xml:space="preserve">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AD162B" w:rsidRDefault="00AA7DB6" w:rsidP="004F36D3">
      <w:pPr>
        <w:pStyle w:val="Titolo1"/>
        <w:jc w:val="both"/>
        <w:rPr>
          <w:rFonts w:eastAsia="Times New Roman"/>
          <w:sz w:val="24"/>
          <w:szCs w:val="24"/>
        </w:rPr>
      </w:pPr>
      <w:hyperlink r:id="rId206" w:history="1">
        <w:proofErr w:type="spellStart"/>
        <w:r w:rsidR="004F36D3" w:rsidRPr="00AD162B">
          <w:rPr>
            <w:rStyle w:val="Collegamentoipertestuale"/>
            <w:rFonts w:eastAsia="Times New Roman"/>
            <w:color w:val="FF0000"/>
            <w:sz w:val="24"/>
            <w:szCs w:val="24"/>
          </w:rPr>
          <w:t>Werner</w:t>
        </w:r>
        <w:proofErr w:type="spellEnd"/>
        <w:r w:rsidR="004F36D3" w:rsidRPr="00AD162B">
          <w:rPr>
            <w:rStyle w:val="Collegamentoipertestuale"/>
            <w:rFonts w:eastAsia="Times New Roman"/>
            <w:color w:val="FF0000"/>
            <w:sz w:val="24"/>
            <w:szCs w:val="24"/>
          </w:rPr>
          <w:t xml:space="preserve"> </w:t>
        </w:r>
        <w:proofErr w:type="spellStart"/>
        <w:r w:rsidR="004F36D3" w:rsidRPr="00AD162B">
          <w:rPr>
            <w:rStyle w:val="Collegamentoipertestuale"/>
            <w:rFonts w:eastAsia="Times New Roman"/>
            <w:color w:val="FF0000"/>
            <w:sz w:val="24"/>
            <w:szCs w:val="24"/>
          </w:rPr>
          <w:t>Jaeger</w:t>
        </w:r>
        <w:proofErr w:type="spellEnd"/>
        <w:r w:rsidR="004F36D3" w:rsidRPr="00AD162B">
          <w:rPr>
            <w:rStyle w:val="Collegamentoipertestuale"/>
            <w:rFonts w:eastAsia="Times New Roman"/>
            <w:color w:val="FF0000"/>
            <w:sz w:val="24"/>
            <w:szCs w:val="24"/>
          </w:rPr>
          <w:t xml:space="preserve"> </w:t>
        </w:r>
        <w:r w:rsidR="004F36D3" w:rsidRPr="00AD162B">
          <w:rPr>
            <w:rStyle w:val="Collegamentoipertestuale"/>
            <w:rFonts w:eastAsia="Times New Roman"/>
            <w:sz w:val="24"/>
            <w:szCs w:val="24"/>
          </w:rPr>
          <w:t>(1888-1961) – L’importanza storica dei Greci quali educatori deriva dalla nuova e consapevole concezione della posizione dell’individuo nella comunità. La loro scoperta dell’uomo non è la scoperta dell’</w:t>
        </w:r>
        <w:proofErr w:type="gramStart"/>
        <w:r w:rsidR="004F36D3" w:rsidRPr="00AD162B">
          <w:rPr>
            <w:rStyle w:val="Collegamentoipertestuale"/>
            <w:rFonts w:eastAsia="Times New Roman"/>
            <w:sz w:val="24"/>
            <w:szCs w:val="24"/>
          </w:rPr>
          <w:t>Io</w:t>
        </w:r>
        <w:proofErr w:type="gramEnd"/>
        <w:r w:rsidR="004F36D3" w:rsidRPr="00AD162B">
          <w:rPr>
            <w:rStyle w:val="Collegamentoipertestuale"/>
            <w:rFonts w:eastAsia="Times New Roman"/>
            <w:sz w:val="24"/>
            <w:szCs w:val="24"/>
          </w:rPr>
          <w:t xml:space="preserve"> soggettivo, ma l’acquistar coscienza delle leggi universali della natura umana.</w:t>
        </w:r>
      </w:hyperlink>
    </w:p>
    <w:p w14:paraId="057E93A2" w14:textId="2285BDBB" w:rsidR="007663C7" w:rsidRPr="00AD162B" w:rsidRDefault="00AA7DB6" w:rsidP="004F36D3">
      <w:pPr>
        <w:pStyle w:val="Titolo1"/>
        <w:jc w:val="both"/>
        <w:rPr>
          <w:rFonts w:eastAsia="Times New Roman"/>
          <w:sz w:val="24"/>
          <w:szCs w:val="24"/>
        </w:rPr>
      </w:pPr>
      <w:hyperlink r:id="rId207" w:history="1">
        <w:r w:rsidR="007663C7" w:rsidRPr="00AD162B">
          <w:rPr>
            <w:rStyle w:val="Collegamentoipertestuale"/>
            <w:rFonts w:eastAsia="Times New Roman"/>
            <w:color w:val="FF0000"/>
            <w:sz w:val="24"/>
            <w:szCs w:val="24"/>
          </w:rPr>
          <w:t xml:space="preserve">Eric </w:t>
        </w:r>
        <w:proofErr w:type="spellStart"/>
        <w:r w:rsidR="007663C7" w:rsidRPr="00AD162B">
          <w:rPr>
            <w:rStyle w:val="Collegamentoipertestuale"/>
            <w:rFonts w:eastAsia="Times New Roman"/>
            <w:color w:val="FF0000"/>
            <w:sz w:val="24"/>
            <w:szCs w:val="24"/>
          </w:rPr>
          <w:t>Jarosinski</w:t>
        </w:r>
        <w:proofErr w:type="spellEnd"/>
        <w:r w:rsidR="007663C7" w:rsidRPr="00AD162B">
          <w:rPr>
            <w:rStyle w:val="Collegamentoipertestuale"/>
            <w:rFonts w:eastAsia="Times New Roman"/>
            <w:color w:val="FF0000"/>
            <w:sz w:val="24"/>
            <w:szCs w:val="24"/>
          </w:rPr>
          <w:t xml:space="preserve"> </w:t>
        </w:r>
        <w:r w:rsidR="007663C7" w:rsidRPr="00AD162B">
          <w:rPr>
            <w:rStyle w:val="Collegamentoipertestuale"/>
            <w:rFonts w:eastAsia="Times New Roman"/>
            <w:sz w:val="24"/>
            <w:szCs w:val="24"/>
          </w:rPr>
          <w:t>– Per cambiare la realtà serve molto più che un “mi piace”</w:t>
        </w:r>
        <w:proofErr w:type="gramStart"/>
      </w:hyperlink>
      <w:proofErr w:type="gramEnd"/>
    </w:p>
    <w:p w14:paraId="63F254D0" w14:textId="7FCC6780" w:rsidR="007663C7" w:rsidRPr="00AD162B" w:rsidRDefault="00AA7DB6" w:rsidP="00C52E7D">
      <w:pPr>
        <w:pStyle w:val="Titolo1"/>
        <w:jc w:val="both"/>
        <w:rPr>
          <w:rFonts w:eastAsia="Times New Roman"/>
          <w:sz w:val="24"/>
          <w:szCs w:val="24"/>
        </w:rPr>
      </w:pPr>
      <w:hyperlink r:id="rId208" w:history="1">
        <w:r w:rsidR="007663C7" w:rsidRPr="00AD162B">
          <w:rPr>
            <w:rStyle w:val="Collegamentoipertestuale"/>
            <w:rFonts w:eastAsia="Times New Roman"/>
            <w:color w:val="FF0000"/>
            <w:sz w:val="24"/>
            <w:szCs w:val="24"/>
          </w:rPr>
          <w:t xml:space="preserve">Carl Gustav </w:t>
        </w:r>
        <w:proofErr w:type="spellStart"/>
        <w:r w:rsidR="007663C7" w:rsidRPr="00AD162B">
          <w:rPr>
            <w:rStyle w:val="Collegamentoipertestuale"/>
            <w:rFonts w:eastAsia="Times New Roman"/>
            <w:color w:val="FF0000"/>
            <w:sz w:val="24"/>
            <w:szCs w:val="24"/>
          </w:rPr>
          <w:t>Jung</w:t>
        </w:r>
        <w:proofErr w:type="spellEnd"/>
        <w:r w:rsidR="007663C7" w:rsidRPr="00AD162B">
          <w:rPr>
            <w:rStyle w:val="Collegamentoipertestuale"/>
            <w:rFonts w:eastAsia="Times New Roman"/>
            <w:sz w:val="24"/>
            <w:szCs w:val="24"/>
          </w:rPr>
          <w:t xml:space="preserve"> (1875-1965) – Alla resa dei conti il fattore decisivo è sempre la </w:t>
        </w:r>
        <w:proofErr w:type="gramStart"/>
        <w:r w:rsidR="007663C7" w:rsidRPr="00AD162B">
          <w:rPr>
            <w:rStyle w:val="Collegamentoipertestuale"/>
            <w:rFonts w:eastAsia="Times New Roman"/>
            <w:sz w:val="24"/>
            <w:szCs w:val="24"/>
          </w:rPr>
          <w:t>coscienza</w:t>
        </w:r>
      </w:hyperlink>
      <w:proofErr w:type="gramEnd"/>
    </w:p>
    <w:p w14:paraId="2337B1D4" w14:textId="77777777" w:rsidR="0050639B" w:rsidRPr="00AD162B" w:rsidRDefault="0050639B" w:rsidP="00C52E7D">
      <w:pPr>
        <w:pStyle w:val="Titolo1"/>
        <w:jc w:val="both"/>
        <w:rPr>
          <w:rFonts w:eastAsia="Times New Roman"/>
          <w:sz w:val="24"/>
          <w:szCs w:val="24"/>
        </w:rPr>
      </w:pPr>
    </w:p>
    <w:p w14:paraId="78FB775E" w14:textId="65168BBC" w:rsidR="003F4028" w:rsidRPr="00AD162B" w:rsidRDefault="003F4028" w:rsidP="00A81ED8">
      <w:pPr>
        <w:pStyle w:val="Titolo1"/>
        <w:jc w:val="center"/>
        <w:rPr>
          <w:rFonts w:eastAsia="Times New Roman"/>
          <w:sz w:val="32"/>
          <w:szCs w:val="32"/>
        </w:rPr>
      </w:pPr>
      <w:r w:rsidRPr="00AD162B">
        <w:rPr>
          <w:rFonts w:eastAsia="Times New Roman"/>
          <w:sz w:val="32"/>
          <w:szCs w:val="32"/>
        </w:rPr>
        <w:t>K</w:t>
      </w:r>
    </w:p>
    <w:p w14:paraId="3D90467C" w14:textId="5FAB9F05" w:rsidR="003F4028" w:rsidRPr="00AD162B" w:rsidRDefault="00AA7DB6" w:rsidP="006B1F73">
      <w:pPr>
        <w:pStyle w:val="Titolo1"/>
        <w:jc w:val="both"/>
        <w:rPr>
          <w:rStyle w:val="Collegamentoipertestuale"/>
          <w:rFonts w:eastAsia="Times New Roman"/>
          <w:sz w:val="24"/>
          <w:szCs w:val="24"/>
        </w:rPr>
      </w:pPr>
      <w:hyperlink r:id="rId209" w:history="1">
        <w:proofErr w:type="spellStart"/>
        <w:r w:rsidR="003F4028" w:rsidRPr="00AD162B">
          <w:rPr>
            <w:rStyle w:val="Collegamentoipertestuale"/>
            <w:rFonts w:eastAsia="Times New Roman"/>
            <w:color w:val="FF0000"/>
            <w:sz w:val="24"/>
            <w:szCs w:val="24"/>
          </w:rPr>
          <w:t>Okakura</w:t>
        </w:r>
        <w:proofErr w:type="spellEnd"/>
        <w:r w:rsidR="003F4028" w:rsidRPr="00AD162B">
          <w:rPr>
            <w:rStyle w:val="Collegamentoipertestuale"/>
            <w:rFonts w:eastAsia="Times New Roman"/>
            <w:color w:val="FF0000"/>
            <w:sz w:val="24"/>
            <w:szCs w:val="24"/>
          </w:rPr>
          <w:t xml:space="preserve"> </w:t>
        </w:r>
        <w:proofErr w:type="spellStart"/>
        <w:r w:rsidR="003F4028" w:rsidRPr="00AD162B">
          <w:rPr>
            <w:rStyle w:val="Collegamentoipertestuale"/>
            <w:rFonts w:eastAsia="Times New Roman"/>
            <w:color w:val="FF0000"/>
            <w:sz w:val="24"/>
            <w:szCs w:val="24"/>
          </w:rPr>
          <w:t>Kakuzō</w:t>
        </w:r>
        <w:proofErr w:type="spellEnd"/>
        <w:r w:rsidR="003F4028" w:rsidRPr="00AD162B">
          <w:rPr>
            <w:rStyle w:val="Collegamentoipertestuale"/>
            <w:rFonts w:eastAsia="Times New Roman"/>
            <w:color w:val="FF0000"/>
            <w:sz w:val="24"/>
            <w:szCs w:val="24"/>
          </w:rPr>
          <w:t xml:space="preserve"> </w:t>
        </w:r>
        <w:r w:rsidR="003F4028" w:rsidRPr="00AD162B">
          <w:rPr>
            <w:rStyle w:val="Collegamentoipertestuale"/>
            <w:rFonts w:eastAsia="Times New Roman"/>
            <w:sz w:val="24"/>
            <w:szCs w:val="24"/>
          </w:rPr>
          <w:t xml:space="preserve">(1863-1913) – Il dono della prima ghirlanda. Ci vantiamo di aver conquistato la materia, dimenticando che è stata questa a ridurci in </w:t>
        </w:r>
        <w:proofErr w:type="gramStart"/>
        <w:r w:rsidR="003F4028" w:rsidRPr="00AD162B">
          <w:rPr>
            <w:rStyle w:val="Collegamentoipertestuale"/>
            <w:rFonts w:eastAsia="Times New Roman"/>
            <w:sz w:val="24"/>
            <w:szCs w:val="24"/>
          </w:rPr>
          <w:t>schiavitù</w:t>
        </w:r>
      </w:hyperlink>
      <w:proofErr w:type="gramEnd"/>
    </w:p>
    <w:p w14:paraId="707223D9" w14:textId="77777777" w:rsidR="006B1F73" w:rsidRPr="00AD162B" w:rsidRDefault="00AA7DB6" w:rsidP="006B1F73">
      <w:pPr>
        <w:pStyle w:val="Titolo1"/>
        <w:jc w:val="both"/>
        <w:rPr>
          <w:rFonts w:eastAsia="Times New Roman"/>
          <w:sz w:val="24"/>
          <w:szCs w:val="24"/>
        </w:rPr>
      </w:pPr>
      <w:hyperlink r:id="rId210" w:history="1">
        <w:r w:rsidR="006B1F73" w:rsidRPr="00AD162B">
          <w:rPr>
            <w:rStyle w:val="Collegamentoipertestuale"/>
            <w:rFonts w:eastAsia="Times New Roman"/>
            <w:color w:val="FF0000"/>
            <w:sz w:val="24"/>
            <w:szCs w:val="24"/>
          </w:rPr>
          <w:t>Immanuel Kant</w:t>
        </w:r>
        <w:r w:rsidR="006B1F73" w:rsidRPr="00AD162B">
          <w:rPr>
            <w:rStyle w:val="Collegamentoipertestuale"/>
            <w:rFonts w:eastAsia="Times New Roman"/>
            <w:sz w:val="24"/>
            <w:szCs w:val="24"/>
          </w:rPr>
          <w:t xml:space="preserve"> (1724-1804)</w:t>
        </w:r>
        <w:proofErr w:type="gramStart"/>
        <w:r w:rsidR="006B1F73" w:rsidRPr="00AD162B">
          <w:rPr>
            <w:rStyle w:val="Collegamentoipertestuale"/>
            <w:rFonts w:eastAsia="Times New Roman"/>
            <w:sz w:val="24"/>
            <w:szCs w:val="24"/>
          </w:rPr>
          <w:t>  </w:t>
        </w:r>
        <w:proofErr w:type="gramEnd"/>
        <w:r w:rsidR="006B1F73" w:rsidRPr="00AD162B">
          <w:rPr>
            <w:rStyle w:val="Collegamentoipertestuale"/>
            <w:rFonts w:eastAsia="Times New Roman"/>
            <w:sz w:val="24"/>
            <w:szCs w:val="24"/>
          </w:rPr>
          <w:t xml:space="preserve">– Nell’uomo esiste un tribunale interno: è la coscienza. Egli può magari cadere in un grado tale d’abbiezione da non prestare più alcuna attenzione a questa voce, ma non può evitare di </w:t>
        </w:r>
        <w:proofErr w:type="gramStart"/>
        <w:r w:rsidR="006B1F73" w:rsidRPr="00AD162B">
          <w:rPr>
            <w:rStyle w:val="Collegamentoipertestuale"/>
            <w:rFonts w:eastAsia="Times New Roman"/>
            <w:sz w:val="24"/>
            <w:szCs w:val="24"/>
          </w:rPr>
          <w:t>udirla</w:t>
        </w:r>
      </w:hyperlink>
      <w:proofErr w:type="gramEnd"/>
    </w:p>
    <w:p w14:paraId="62ECC97A" w14:textId="56007707" w:rsidR="003F4028" w:rsidRPr="00AD162B" w:rsidRDefault="00AA7DB6" w:rsidP="005F2D5E">
      <w:pPr>
        <w:pStyle w:val="Titolo1"/>
        <w:jc w:val="both"/>
        <w:rPr>
          <w:rStyle w:val="Collegamentoipertestuale"/>
          <w:rFonts w:eastAsia="Times New Roman"/>
          <w:sz w:val="24"/>
          <w:szCs w:val="24"/>
        </w:rPr>
      </w:pPr>
      <w:hyperlink r:id="rId211" w:history="1">
        <w:proofErr w:type="spellStart"/>
        <w:r w:rsidR="003F4028" w:rsidRPr="00AD162B">
          <w:rPr>
            <w:rStyle w:val="Collegamentoipertestuale"/>
            <w:rFonts w:eastAsia="Times New Roman"/>
            <w:color w:val="FF0000"/>
            <w:sz w:val="24"/>
            <w:szCs w:val="24"/>
          </w:rPr>
          <w:t>Nikos</w:t>
        </w:r>
        <w:proofErr w:type="spellEnd"/>
        <w:r w:rsidR="003F4028" w:rsidRPr="00AD162B">
          <w:rPr>
            <w:rStyle w:val="Collegamentoipertestuale"/>
            <w:rFonts w:eastAsia="Times New Roman"/>
            <w:color w:val="FF0000"/>
            <w:sz w:val="24"/>
            <w:szCs w:val="24"/>
          </w:rPr>
          <w:t xml:space="preserve"> </w:t>
        </w:r>
        <w:proofErr w:type="spellStart"/>
        <w:r w:rsidR="003F4028" w:rsidRPr="00AD162B">
          <w:rPr>
            <w:rStyle w:val="Collegamentoipertestuale"/>
            <w:rFonts w:eastAsia="Times New Roman"/>
            <w:color w:val="FF0000"/>
            <w:sz w:val="24"/>
            <w:szCs w:val="24"/>
          </w:rPr>
          <w:t>Kazantzakis</w:t>
        </w:r>
        <w:proofErr w:type="spellEnd"/>
        <w:r w:rsidR="003F4028" w:rsidRPr="00AD162B">
          <w:rPr>
            <w:rStyle w:val="Collegamentoipertestuale"/>
            <w:rFonts w:eastAsia="Times New Roman"/>
            <w:sz w:val="24"/>
            <w:szCs w:val="24"/>
          </w:rPr>
          <w:t xml:space="preserve"> – Con Zorba il greco: la naturalezza creativa, che si rinnova ogni </w:t>
        </w:r>
        <w:proofErr w:type="gramStart"/>
        <w:r w:rsidR="003F4028" w:rsidRPr="00AD162B">
          <w:rPr>
            <w:rStyle w:val="Collegamentoipertestuale"/>
            <w:rFonts w:eastAsia="Times New Roman"/>
            <w:sz w:val="24"/>
            <w:szCs w:val="24"/>
          </w:rPr>
          <w:t>mattino</w:t>
        </w:r>
      </w:hyperlink>
      <w:proofErr w:type="gramEnd"/>
    </w:p>
    <w:p w14:paraId="1A9E5DD0" w14:textId="77777777" w:rsidR="00226765" w:rsidRPr="00AD162B" w:rsidRDefault="00AA7DB6" w:rsidP="00226765">
      <w:pPr>
        <w:pStyle w:val="Titolo2"/>
        <w:jc w:val="both"/>
        <w:rPr>
          <w:rFonts w:ascii="Times" w:eastAsia="Times New Roman" w:hAnsi="Times"/>
          <w:sz w:val="24"/>
          <w:szCs w:val="24"/>
        </w:rPr>
      </w:pPr>
      <w:hyperlink r:id="rId212" w:history="1">
        <w:r w:rsidR="00226765" w:rsidRPr="00AD162B">
          <w:rPr>
            <w:rStyle w:val="Collegamentoipertestuale"/>
            <w:rFonts w:ascii="Times" w:eastAsia="Times New Roman" w:hAnsi="Times"/>
            <w:color w:val="FF0000"/>
            <w:sz w:val="24"/>
            <w:szCs w:val="24"/>
          </w:rPr>
          <w:t>Søren Kierkegaard</w:t>
        </w:r>
        <w:r w:rsidR="00226765" w:rsidRPr="00AD162B">
          <w:rPr>
            <w:rStyle w:val="Collegamentoipertestuale"/>
            <w:rFonts w:ascii="Times" w:eastAsia="Times New Roman" w:hAnsi="Times"/>
            <w:sz w:val="24"/>
            <w:szCs w:val="24"/>
          </w:rPr>
          <w:t xml:space="preserve"> (1813-1855) – Occorre essere sinceri di fronte alla </w:t>
        </w:r>
        <w:proofErr w:type="gramStart"/>
        <w:r w:rsidR="00226765" w:rsidRPr="00AD162B">
          <w:rPr>
            <w:rStyle w:val="Collegamentoipertestuale"/>
            <w:rFonts w:ascii="Times" w:eastAsia="Times New Roman" w:hAnsi="Times"/>
            <w:sz w:val="24"/>
            <w:szCs w:val="24"/>
          </w:rPr>
          <w:t>possibilità</w:t>
        </w:r>
      </w:hyperlink>
      <w:proofErr w:type="gramEnd"/>
    </w:p>
    <w:p w14:paraId="3BB99F4E" w14:textId="77777777" w:rsidR="00F40EAC" w:rsidRPr="00AD162B" w:rsidRDefault="00AA7DB6" w:rsidP="005F2D5E">
      <w:pPr>
        <w:pStyle w:val="Titolo1"/>
        <w:jc w:val="both"/>
        <w:rPr>
          <w:rStyle w:val="Collegamentoipertestuale"/>
          <w:rFonts w:eastAsia="Times New Roman"/>
          <w:sz w:val="24"/>
          <w:szCs w:val="24"/>
        </w:rPr>
      </w:pPr>
      <w:hyperlink r:id="rId213" w:history="1">
        <w:r w:rsidR="00F40EAC" w:rsidRPr="00AD162B">
          <w:rPr>
            <w:rStyle w:val="Collegamentoipertestuale"/>
            <w:rFonts w:eastAsia="Times New Roman"/>
            <w:color w:val="FF0000"/>
            <w:sz w:val="24"/>
            <w:szCs w:val="24"/>
          </w:rPr>
          <w:t>Paul Klee</w:t>
        </w:r>
        <w:r w:rsidR="00F40EAC" w:rsidRPr="00AD162B">
          <w:rPr>
            <w:rStyle w:val="Collegamentoipertestuale"/>
            <w:rFonts w:eastAsia="Times New Roman"/>
            <w:sz w:val="24"/>
            <w:szCs w:val="24"/>
          </w:rPr>
          <w:t xml:space="preserve"> (1879-1940) – L’artista non deve né essere utile né dettare delle regole: deve solo trasmettere, </w:t>
        </w:r>
        <w:proofErr w:type="gramStart"/>
        <w:r w:rsidR="00F40EAC" w:rsidRPr="00AD162B">
          <w:rPr>
            <w:rStyle w:val="Collegamentoipertestuale"/>
            <w:rFonts w:eastAsia="Times New Roman"/>
            <w:sz w:val="24"/>
            <w:szCs w:val="24"/>
          </w:rPr>
          <w:t>veicolare</w:t>
        </w:r>
        <w:proofErr w:type="gramEnd"/>
        <w:r w:rsidR="00F40EAC" w:rsidRPr="00AD162B">
          <w:rPr>
            <w:rStyle w:val="Collegamentoipertestuale"/>
            <w:rFonts w:eastAsia="Times New Roman"/>
            <w:sz w:val="24"/>
            <w:szCs w:val="24"/>
          </w:rPr>
          <w:t xml:space="preserve"> in alto, portare più in su.</w:t>
        </w:r>
      </w:hyperlink>
    </w:p>
    <w:p w14:paraId="33B26B93" w14:textId="77777777" w:rsidR="000B3CBC" w:rsidRPr="00AD162B" w:rsidRDefault="00AA7DB6" w:rsidP="000B3CBC">
      <w:pPr>
        <w:keepNext/>
        <w:keepLines/>
        <w:spacing w:before="200"/>
        <w:jc w:val="both"/>
        <w:outlineLvl w:val="1"/>
        <w:rPr>
          <w:rFonts w:ascii="Times" w:eastAsia="Times New Roman" w:hAnsi="Times" w:cstheme="majorBidi"/>
          <w:b/>
          <w:bCs/>
          <w:color w:val="4F81BD" w:themeColor="accent1"/>
        </w:rPr>
      </w:pPr>
      <w:hyperlink r:id="rId214" w:history="1">
        <w:r w:rsidR="000B3CBC" w:rsidRPr="00AD162B">
          <w:rPr>
            <w:rFonts w:ascii="Times" w:eastAsia="Times New Roman" w:hAnsi="Times" w:cstheme="majorBidi"/>
            <w:b/>
            <w:bCs/>
            <w:color w:val="FF0000"/>
            <w:u w:val="single"/>
          </w:rPr>
          <w:t xml:space="preserve">Heinrich von Kleist </w:t>
        </w:r>
        <w:r w:rsidR="000B3CBC" w:rsidRPr="00AD162B">
          <w:rPr>
            <w:rFonts w:ascii="Times" w:eastAsia="Times New Roman" w:hAnsi="Times" w:cstheme="majorBidi"/>
            <w:b/>
            <w:bCs/>
            <w:color w:val="0000FF"/>
            <w:u w:val="single"/>
          </w:rPr>
          <w:t xml:space="preserve">(1777-1811) – Nulla può essere più triste e inquietante </w:t>
        </w:r>
        <w:proofErr w:type="gramStart"/>
        <w:r w:rsidR="000B3CBC" w:rsidRPr="00AD162B">
          <w:rPr>
            <w:rFonts w:ascii="Times" w:eastAsia="Times New Roman" w:hAnsi="Times" w:cstheme="majorBidi"/>
            <w:b/>
            <w:bCs/>
            <w:color w:val="0000FF"/>
            <w:u w:val="single"/>
          </w:rPr>
          <w:t>di</w:t>
        </w:r>
        <w:proofErr w:type="gramEnd"/>
        <w:r w:rsidR="000B3CBC" w:rsidRPr="00AD162B">
          <w:rPr>
            <w:rFonts w:ascii="Times" w:eastAsia="Times New Roman" w:hAnsi="Times" w:cstheme="majorBidi"/>
            <w:b/>
            <w:bCs/>
            <w:color w:val="0000FF"/>
            <w:u w:val="single"/>
          </w:rPr>
          <w:t xml:space="preserve"> questa posizione nel mondo: l’unica scintilla di vita nel vasto dominio della morte</w:t>
        </w:r>
      </w:hyperlink>
    </w:p>
    <w:p w14:paraId="3D713F19" w14:textId="77777777" w:rsidR="005F2D5E" w:rsidRPr="00AD162B" w:rsidRDefault="00AA7DB6" w:rsidP="005F2D5E">
      <w:pPr>
        <w:pStyle w:val="Titolo1"/>
        <w:jc w:val="both"/>
        <w:rPr>
          <w:rFonts w:eastAsia="Times New Roman"/>
          <w:sz w:val="24"/>
          <w:szCs w:val="24"/>
        </w:rPr>
      </w:pPr>
      <w:hyperlink r:id="rId215" w:history="1">
        <w:proofErr w:type="spellStart"/>
        <w:r w:rsidR="005F2D5E" w:rsidRPr="00AD162B">
          <w:rPr>
            <w:rStyle w:val="Collegamentoipertestuale"/>
            <w:rFonts w:eastAsia="Times New Roman"/>
            <w:color w:val="FF0000"/>
            <w:sz w:val="24"/>
            <w:szCs w:val="24"/>
          </w:rPr>
          <w:t>Andrzej</w:t>
        </w:r>
        <w:proofErr w:type="spellEnd"/>
        <w:r w:rsidR="005F2D5E" w:rsidRPr="00AD162B">
          <w:rPr>
            <w:rStyle w:val="Collegamentoipertestuale"/>
            <w:rFonts w:eastAsia="Times New Roman"/>
            <w:color w:val="FF0000"/>
            <w:sz w:val="24"/>
            <w:szCs w:val="24"/>
          </w:rPr>
          <w:t xml:space="preserve"> </w:t>
        </w:r>
        <w:proofErr w:type="spellStart"/>
        <w:r w:rsidR="005F2D5E" w:rsidRPr="00AD162B">
          <w:rPr>
            <w:rStyle w:val="Collegamentoipertestuale"/>
            <w:rFonts w:eastAsia="Times New Roman"/>
            <w:color w:val="FF0000"/>
            <w:sz w:val="24"/>
            <w:szCs w:val="24"/>
          </w:rPr>
          <w:t>Kobyliński</w:t>
        </w:r>
        <w:proofErr w:type="spellEnd"/>
        <w:r w:rsidR="005F2D5E" w:rsidRPr="00AD162B">
          <w:rPr>
            <w:rStyle w:val="Collegamentoipertestuale"/>
            <w:rFonts w:eastAsia="Times New Roman"/>
            <w:color w:val="FF0000"/>
            <w:sz w:val="24"/>
            <w:szCs w:val="24"/>
          </w:rPr>
          <w:t xml:space="preserve"> </w:t>
        </w:r>
        <w:r w:rsidR="005F2D5E" w:rsidRPr="00AD162B">
          <w:rPr>
            <w:rStyle w:val="Collegamentoipertestuale"/>
            <w:rFonts w:eastAsia="Times New Roman"/>
            <w:sz w:val="24"/>
            <w:szCs w:val="24"/>
          </w:rPr>
          <w:t>– La presenza della riflessione filosofica nella società italiana di oggi</w:t>
        </w:r>
      </w:hyperlink>
    </w:p>
    <w:p w14:paraId="26CFDCC7" w14:textId="77777777" w:rsidR="007F4DF8" w:rsidRPr="00AD162B" w:rsidRDefault="00AA7DB6" w:rsidP="005F2D5E">
      <w:pPr>
        <w:pStyle w:val="Titolo1"/>
        <w:jc w:val="both"/>
        <w:rPr>
          <w:rFonts w:eastAsia="Times New Roman"/>
          <w:sz w:val="24"/>
          <w:szCs w:val="24"/>
        </w:rPr>
      </w:pPr>
      <w:hyperlink r:id="rId216" w:history="1">
        <w:r w:rsidR="007F4DF8" w:rsidRPr="00AD162B">
          <w:rPr>
            <w:rStyle w:val="Collegamentoipertestuale"/>
            <w:rFonts w:eastAsia="Times New Roman"/>
            <w:color w:val="FF093F"/>
            <w:sz w:val="24"/>
            <w:szCs w:val="24"/>
          </w:rPr>
          <w:t>Koinè</w:t>
        </w:r>
        <w:r w:rsidR="007F4DF8" w:rsidRPr="00AD162B">
          <w:rPr>
            <w:rStyle w:val="Collegamentoipertestuale"/>
            <w:rFonts w:eastAsia="Times New Roman"/>
            <w:sz w:val="24"/>
            <w:szCs w:val="24"/>
          </w:rPr>
          <w:t xml:space="preserve"> – Diciamoci la verità oltre l’orizzonte del pensiero dominante</w:t>
        </w:r>
      </w:hyperlink>
    </w:p>
    <w:p w14:paraId="30FA43A2" w14:textId="6AE33D2E" w:rsidR="003F4028" w:rsidRPr="00AD162B" w:rsidRDefault="00AA7DB6" w:rsidP="007F4DF8">
      <w:pPr>
        <w:pStyle w:val="Titolo1"/>
        <w:jc w:val="both"/>
        <w:rPr>
          <w:rFonts w:eastAsia="Times New Roman"/>
          <w:sz w:val="24"/>
          <w:szCs w:val="24"/>
        </w:rPr>
      </w:pPr>
      <w:hyperlink r:id="rId217" w:history="1">
        <w:proofErr w:type="spellStart"/>
        <w:r w:rsidR="003F4028" w:rsidRPr="00AD162B">
          <w:rPr>
            <w:rStyle w:val="Collegamentoipertestuale"/>
            <w:rFonts w:eastAsia="Times New Roman"/>
            <w:color w:val="FF0000"/>
            <w:sz w:val="24"/>
            <w:szCs w:val="24"/>
          </w:rPr>
          <w:t>Jddu</w:t>
        </w:r>
        <w:proofErr w:type="spellEnd"/>
        <w:r w:rsidR="003F4028" w:rsidRPr="00AD162B">
          <w:rPr>
            <w:rStyle w:val="Collegamentoipertestuale"/>
            <w:rFonts w:eastAsia="Times New Roman"/>
            <w:color w:val="FF0000"/>
            <w:sz w:val="24"/>
            <w:szCs w:val="24"/>
          </w:rPr>
          <w:t xml:space="preserve"> </w:t>
        </w:r>
        <w:proofErr w:type="spellStart"/>
        <w:r w:rsidR="003F4028" w:rsidRPr="00AD162B">
          <w:rPr>
            <w:rStyle w:val="Collegamentoipertestuale"/>
            <w:rFonts w:eastAsia="Times New Roman"/>
            <w:color w:val="FF0000"/>
            <w:sz w:val="24"/>
            <w:szCs w:val="24"/>
          </w:rPr>
          <w:t>Krishnamurti</w:t>
        </w:r>
        <w:proofErr w:type="spellEnd"/>
        <w:r w:rsidR="003F4028" w:rsidRPr="00AD162B">
          <w:rPr>
            <w:rStyle w:val="Collegamentoipertestuale"/>
            <w:rFonts w:eastAsia="Times New Roman"/>
            <w:sz w:val="24"/>
            <w:szCs w:val="24"/>
          </w:rPr>
          <w:t xml:space="preserve"> (1895-1986) – Gli uomini che non sanno lavorano per ricercare ricchezza e </w:t>
        </w:r>
        <w:proofErr w:type="gramStart"/>
        <w:r w:rsidR="003F4028" w:rsidRPr="00AD162B">
          <w:rPr>
            <w:rStyle w:val="Collegamentoipertestuale"/>
            <w:rFonts w:eastAsia="Times New Roman"/>
            <w:sz w:val="24"/>
            <w:szCs w:val="24"/>
          </w:rPr>
          <w:t>potere</w:t>
        </w:r>
      </w:hyperlink>
      <w:proofErr w:type="gramEnd"/>
    </w:p>
    <w:p w14:paraId="4ABEF06C" w14:textId="77777777" w:rsidR="003F4028" w:rsidRPr="00AD162B" w:rsidRDefault="003F4028" w:rsidP="00C52E7D">
      <w:pPr>
        <w:pStyle w:val="Titolo1"/>
        <w:jc w:val="both"/>
        <w:rPr>
          <w:rFonts w:eastAsia="Times New Roman"/>
          <w:sz w:val="24"/>
          <w:szCs w:val="24"/>
        </w:rPr>
      </w:pPr>
    </w:p>
    <w:p w14:paraId="2AADEA35" w14:textId="6CFEC513" w:rsidR="0050639B" w:rsidRPr="00AD162B" w:rsidRDefault="0050639B" w:rsidP="00A81ED8">
      <w:pPr>
        <w:pStyle w:val="Titolo1"/>
        <w:jc w:val="center"/>
        <w:rPr>
          <w:rFonts w:eastAsia="Times New Roman"/>
          <w:sz w:val="32"/>
          <w:szCs w:val="32"/>
        </w:rPr>
      </w:pPr>
      <w:r w:rsidRPr="00AD162B">
        <w:rPr>
          <w:rFonts w:eastAsia="Times New Roman"/>
          <w:sz w:val="32"/>
          <w:szCs w:val="32"/>
        </w:rPr>
        <w:t>L</w:t>
      </w:r>
    </w:p>
    <w:p w14:paraId="6CE80113" w14:textId="2AAEEE4C" w:rsidR="00AE685C" w:rsidRPr="00AD162B" w:rsidRDefault="00AA7DB6" w:rsidP="00321CB0">
      <w:pPr>
        <w:pStyle w:val="Titolo1"/>
        <w:jc w:val="both"/>
        <w:rPr>
          <w:rStyle w:val="Collegamentoipertestuale"/>
          <w:rFonts w:eastAsia="Times New Roman"/>
          <w:sz w:val="24"/>
          <w:szCs w:val="24"/>
        </w:rPr>
      </w:pPr>
      <w:hyperlink r:id="rId218" w:history="1">
        <w:r w:rsidR="00AE685C" w:rsidRPr="00AD162B">
          <w:rPr>
            <w:rStyle w:val="Collegamentoipertestuale"/>
            <w:rFonts w:eastAsia="Times New Roman"/>
            <w:color w:val="FF0000"/>
            <w:sz w:val="24"/>
            <w:szCs w:val="24"/>
          </w:rPr>
          <w:t xml:space="preserve">Etienne de La </w:t>
        </w:r>
        <w:proofErr w:type="spellStart"/>
        <w:r w:rsidR="00AE685C" w:rsidRPr="00AD162B">
          <w:rPr>
            <w:rStyle w:val="Collegamentoipertestuale"/>
            <w:rFonts w:eastAsia="Times New Roman"/>
            <w:color w:val="FF0000"/>
            <w:sz w:val="24"/>
            <w:szCs w:val="24"/>
          </w:rPr>
          <w:t>Boétie</w:t>
        </w:r>
        <w:proofErr w:type="spellEnd"/>
        <w:r w:rsidR="00AE685C" w:rsidRPr="00AD162B">
          <w:rPr>
            <w:rStyle w:val="Collegamentoipertestuale"/>
            <w:rFonts w:eastAsia="Times New Roman"/>
            <w:sz w:val="24"/>
            <w:szCs w:val="24"/>
          </w:rPr>
          <w:t xml:space="preserve"> (1530-1563) – Della servitù volontaria</w:t>
        </w:r>
      </w:hyperlink>
    </w:p>
    <w:p w14:paraId="20FF09EC" w14:textId="77777777" w:rsidR="00067AC0" w:rsidRPr="00AD162B" w:rsidRDefault="00AA7DB6" w:rsidP="00067AC0">
      <w:pPr>
        <w:keepNext/>
        <w:keepLines/>
        <w:spacing w:before="200"/>
        <w:jc w:val="both"/>
        <w:outlineLvl w:val="1"/>
        <w:rPr>
          <w:rFonts w:ascii="Times" w:eastAsia="Times New Roman" w:hAnsi="Times" w:cstheme="majorBidi"/>
          <w:b/>
          <w:bCs/>
          <w:color w:val="4F81BD" w:themeColor="accent1"/>
        </w:rPr>
      </w:pPr>
      <w:hyperlink r:id="rId219" w:history="1">
        <w:r w:rsidR="00067AC0" w:rsidRPr="00AD162B">
          <w:rPr>
            <w:rFonts w:ascii="Times" w:eastAsia="Times New Roman" w:hAnsi="Times" w:cstheme="majorBidi"/>
            <w:b/>
            <w:bCs/>
            <w:color w:val="FF0000"/>
            <w:u w:val="single"/>
          </w:rPr>
          <w:t xml:space="preserve">Ronald D. </w:t>
        </w:r>
        <w:proofErr w:type="spellStart"/>
        <w:r w:rsidR="00067AC0" w:rsidRPr="00AD162B">
          <w:rPr>
            <w:rFonts w:ascii="Times" w:eastAsia="Times New Roman" w:hAnsi="Times" w:cstheme="majorBidi"/>
            <w:b/>
            <w:bCs/>
            <w:color w:val="FF0000"/>
            <w:u w:val="single"/>
          </w:rPr>
          <w:t>Laing</w:t>
        </w:r>
        <w:proofErr w:type="spellEnd"/>
        <w:r w:rsidR="00067AC0" w:rsidRPr="00AD162B">
          <w:rPr>
            <w:rFonts w:ascii="Times" w:eastAsia="Times New Roman" w:hAnsi="Times" w:cstheme="majorBidi"/>
            <w:b/>
            <w:bCs/>
            <w:color w:val="0000FF"/>
            <w:u w:val="single"/>
          </w:rPr>
          <w:t xml:space="preserve"> (1927-1989) – Fuori formazione o … fuori rotta? Il criterio di “fuori formazione” è quello positivistico. Il criterio di “fuori rotta” è quello ontologico.</w:t>
        </w:r>
      </w:hyperlink>
    </w:p>
    <w:p w14:paraId="28A9E2F8" w14:textId="77777777" w:rsidR="00321CB0" w:rsidRPr="00AD162B" w:rsidRDefault="00AA7DB6" w:rsidP="00321CB0">
      <w:pPr>
        <w:pStyle w:val="Titolo1"/>
        <w:jc w:val="both"/>
        <w:rPr>
          <w:rFonts w:eastAsia="Times New Roman"/>
          <w:sz w:val="24"/>
          <w:szCs w:val="24"/>
        </w:rPr>
      </w:pPr>
      <w:hyperlink r:id="rId220" w:history="1">
        <w:r w:rsidR="00321CB0" w:rsidRPr="00AD162B">
          <w:rPr>
            <w:rStyle w:val="Collegamentoipertestuale"/>
            <w:rFonts w:eastAsia="Times New Roman"/>
            <w:color w:val="FF0000"/>
            <w:sz w:val="24"/>
            <w:szCs w:val="24"/>
          </w:rPr>
          <w:t>David Herbert Lawrence</w:t>
        </w:r>
        <w:r w:rsidR="00321CB0" w:rsidRPr="00AD162B">
          <w:rPr>
            <w:rStyle w:val="Collegamentoipertestuale"/>
            <w:rFonts w:eastAsia="Times New Roman"/>
            <w:sz w:val="24"/>
            <w:szCs w:val="24"/>
          </w:rPr>
          <w:t xml:space="preserve"> (1885-1930) – Ciò che vogliamo è distruggere i rapporti falsi e inorganici, specialmente quelli connessi al </w:t>
        </w:r>
        <w:proofErr w:type="gramStart"/>
        <w:r w:rsidR="00321CB0" w:rsidRPr="00AD162B">
          <w:rPr>
            <w:rStyle w:val="Collegamentoipertestuale"/>
            <w:rFonts w:eastAsia="Times New Roman"/>
            <w:sz w:val="24"/>
            <w:szCs w:val="24"/>
          </w:rPr>
          <w:t>denaro</w:t>
        </w:r>
      </w:hyperlink>
      <w:proofErr w:type="gramEnd"/>
    </w:p>
    <w:p w14:paraId="1B7E36B5" w14:textId="13F89255" w:rsidR="00AE685C" w:rsidRPr="00AD162B" w:rsidRDefault="00AA7DB6" w:rsidP="00321CB0">
      <w:pPr>
        <w:pStyle w:val="Titolo1"/>
        <w:jc w:val="both"/>
        <w:rPr>
          <w:rStyle w:val="Collegamentoipertestuale"/>
          <w:rFonts w:eastAsia="Times New Roman"/>
          <w:sz w:val="24"/>
          <w:szCs w:val="24"/>
        </w:rPr>
      </w:pPr>
      <w:hyperlink r:id="rId221" w:history="1">
        <w:r w:rsidR="00AE685C" w:rsidRPr="00AD162B">
          <w:rPr>
            <w:rStyle w:val="Collegamentoipertestuale"/>
            <w:rFonts w:eastAsia="Times New Roman"/>
            <w:color w:val="FF0000"/>
            <w:sz w:val="24"/>
            <w:szCs w:val="24"/>
          </w:rPr>
          <w:t>Giacomo Leopardi</w:t>
        </w:r>
        <w:r w:rsidR="00AE685C" w:rsidRPr="00AD162B">
          <w:rPr>
            <w:rStyle w:val="Collegamentoipertestuale"/>
            <w:rFonts w:eastAsia="Times New Roman"/>
            <w:sz w:val="24"/>
            <w:szCs w:val="24"/>
          </w:rPr>
          <w:t xml:space="preserve"> – Cos’è la lettura per l’arte dello </w:t>
        </w:r>
        <w:proofErr w:type="gramStart"/>
        <w:r w:rsidR="00AE685C" w:rsidRPr="00AD162B">
          <w:rPr>
            <w:rStyle w:val="Collegamentoipertestuale"/>
            <w:rFonts w:eastAsia="Times New Roman"/>
            <w:sz w:val="24"/>
            <w:szCs w:val="24"/>
          </w:rPr>
          <w:t>scrivere</w:t>
        </w:r>
      </w:hyperlink>
      <w:proofErr w:type="gramEnd"/>
    </w:p>
    <w:p w14:paraId="51EA6970" w14:textId="77777777" w:rsidR="00450579" w:rsidRPr="00AD162B" w:rsidRDefault="00AA7DB6" w:rsidP="00321CB0">
      <w:pPr>
        <w:pStyle w:val="Titolo1"/>
        <w:jc w:val="both"/>
        <w:rPr>
          <w:rFonts w:eastAsia="Times New Roman"/>
          <w:sz w:val="24"/>
          <w:szCs w:val="24"/>
        </w:rPr>
      </w:pPr>
      <w:hyperlink r:id="rId222" w:history="1">
        <w:r w:rsidR="00450579" w:rsidRPr="00AD162B">
          <w:rPr>
            <w:rStyle w:val="Collegamentoipertestuale"/>
            <w:rFonts w:eastAsia="Times New Roman"/>
            <w:color w:val="FF0000"/>
            <w:sz w:val="24"/>
            <w:szCs w:val="24"/>
          </w:rPr>
          <w:t>Giacomo Leopardi</w:t>
        </w:r>
        <w:r w:rsidR="00450579" w:rsidRPr="00AD162B">
          <w:rPr>
            <w:rStyle w:val="Collegamentoipertestuale"/>
            <w:rFonts w:eastAsia="Times New Roman"/>
            <w:sz w:val="24"/>
            <w:szCs w:val="24"/>
          </w:rPr>
          <w:t xml:space="preserve"> (1798-1837) – Trista quella vita (ed è pur tale la vita comunemente) che non vede, non ode, non sente </w:t>
        </w:r>
        <w:proofErr w:type="gramStart"/>
        <w:r w:rsidR="00450579" w:rsidRPr="00AD162B">
          <w:rPr>
            <w:rStyle w:val="Collegamentoipertestuale"/>
            <w:rFonts w:eastAsia="Times New Roman"/>
            <w:sz w:val="24"/>
            <w:szCs w:val="24"/>
          </w:rPr>
          <w:t>se non che</w:t>
        </w:r>
        <w:proofErr w:type="gramEnd"/>
        <w:r w:rsidR="00450579" w:rsidRPr="00AD162B">
          <w:rPr>
            <w:rStyle w:val="Collegamentoipertestuale"/>
            <w:rFonts w:eastAsia="Times New Roman"/>
            <w:sz w:val="24"/>
            <w:szCs w:val="24"/>
          </w:rPr>
          <w:t xml:space="preserve"> oggetti semplici, quelli soli di cui gli occhi, gli orecchi e gli altri sentimenti ricevono la sensazione</w:t>
        </w:r>
      </w:hyperlink>
    </w:p>
    <w:p w14:paraId="54057A85" w14:textId="42128D9D" w:rsidR="00AE685C" w:rsidRPr="00AD162B" w:rsidRDefault="00AA7DB6" w:rsidP="00450579">
      <w:pPr>
        <w:pStyle w:val="Titolo1"/>
        <w:jc w:val="both"/>
        <w:rPr>
          <w:rFonts w:eastAsia="Times New Roman"/>
          <w:sz w:val="24"/>
          <w:szCs w:val="24"/>
        </w:rPr>
      </w:pPr>
      <w:hyperlink r:id="rId223" w:history="1">
        <w:r w:rsidR="00AE685C" w:rsidRPr="00AD162B">
          <w:rPr>
            <w:rStyle w:val="Collegamentoipertestuale"/>
            <w:rFonts w:eastAsia="Times New Roman"/>
            <w:color w:val="FF0000"/>
            <w:sz w:val="24"/>
            <w:szCs w:val="24"/>
          </w:rPr>
          <w:t xml:space="preserve">Mario </w:t>
        </w:r>
        <w:proofErr w:type="spellStart"/>
        <w:r w:rsidR="00AE685C" w:rsidRPr="00AD162B">
          <w:rPr>
            <w:rStyle w:val="Collegamentoipertestuale"/>
            <w:rFonts w:eastAsia="Times New Roman"/>
            <w:color w:val="FF0000"/>
            <w:sz w:val="24"/>
            <w:szCs w:val="24"/>
          </w:rPr>
          <w:t>Vargas</w:t>
        </w:r>
        <w:proofErr w:type="spellEnd"/>
        <w:r w:rsidR="00AE685C" w:rsidRPr="00AD162B">
          <w:rPr>
            <w:rStyle w:val="Collegamentoipertestuale"/>
            <w:rFonts w:eastAsia="Times New Roman"/>
            <w:color w:val="FF0000"/>
            <w:sz w:val="24"/>
            <w:szCs w:val="24"/>
          </w:rPr>
          <w:t xml:space="preserve"> </w:t>
        </w:r>
        <w:proofErr w:type="spellStart"/>
        <w:r w:rsidR="00AE685C" w:rsidRPr="00AD162B">
          <w:rPr>
            <w:rStyle w:val="Collegamentoipertestuale"/>
            <w:rFonts w:eastAsia="Times New Roman"/>
            <w:color w:val="FF0000"/>
            <w:sz w:val="24"/>
            <w:szCs w:val="24"/>
          </w:rPr>
          <w:t>Llosa</w:t>
        </w:r>
        <w:proofErr w:type="spellEnd"/>
        <w:r w:rsidR="00AE685C" w:rsidRPr="00AD162B">
          <w:rPr>
            <w:rStyle w:val="Collegamentoipertestuale"/>
            <w:rFonts w:eastAsia="Times New Roman"/>
            <w:sz w:val="24"/>
            <w:szCs w:val="24"/>
          </w:rPr>
          <w:t xml:space="preserve"> – Elogio della lettura</w:t>
        </w:r>
      </w:hyperlink>
    </w:p>
    <w:p w14:paraId="713A2611" w14:textId="5CCF857E" w:rsidR="00AE685C" w:rsidRPr="00AD162B" w:rsidRDefault="00AA7DB6" w:rsidP="00450579">
      <w:pPr>
        <w:pStyle w:val="Titolo1"/>
        <w:jc w:val="both"/>
        <w:rPr>
          <w:rFonts w:eastAsia="Times New Roman"/>
          <w:sz w:val="24"/>
          <w:szCs w:val="24"/>
        </w:rPr>
      </w:pPr>
      <w:hyperlink r:id="rId224" w:history="1">
        <w:proofErr w:type="spellStart"/>
        <w:r w:rsidR="00AE685C" w:rsidRPr="00AD162B">
          <w:rPr>
            <w:rStyle w:val="Collegamentoipertestuale"/>
            <w:rFonts w:eastAsia="Times New Roman"/>
            <w:sz w:val="24"/>
            <w:szCs w:val="24"/>
          </w:rPr>
          <w:t>Gotthold</w:t>
        </w:r>
        <w:proofErr w:type="spellEnd"/>
        <w:r w:rsidR="00AE685C" w:rsidRPr="00AD162B">
          <w:rPr>
            <w:rStyle w:val="Collegamentoipertestuale"/>
            <w:rFonts w:eastAsia="Times New Roman"/>
            <w:sz w:val="24"/>
            <w:szCs w:val="24"/>
          </w:rPr>
          <w:t xml:space="preserve"> Ephraim Lessing (1729-1781) – Il valore dell’uomo non sta nella verità che qualcuno possiede, ma nella sincera fatica compiuta per raggiungerla. Il possesso rende quieti, indolenti, superbi.</w:t>
        </w:r>
      </w:hyperlink>
    </w:p>
    <w:p w14:paraId="5ED34DA4" w14:textId="20411B3A" w:rsidR="00AE685C" w:rsidRPr="00AD162B" w:rsidRDefault="00AA7DB6" w:rsidP="00813E01">
      <w:pPr>
        <w:pStyle w:val="Titolo1"/>
        <w:jc w:val="both"/>
        <w:rPr>
          <w:rFonts w:eastAsia="Times New Roman"/>
          <w:sz w:val="24"/>
          <w:szCs w:val="24"/>
        </w:rPr>
      </w:pPr>
      <w:hyperlink r:id="rId225" w:history="1">
        <w:r w:rsidR="00AE685C" w:rsidRPr="00AD162B">
          <w:rPr>
            <w:rStyle w:val="Collegamentoipertestuale"/>
            <w:rFonts w:eastAsia="Times New Roman"/>
            <w:color w:val="FF0000"/>
            <w:sz w:val="24"/>
            <w:szCs w:val="24"/>
          </w:rPr>
          <w:t>Primo Levi</w:t>
        </w:r>
        <w:r w:rsidR="00AE685C" w:rsidRPr="00AD162B">
          <w:rPr>
            <w:rStyle w:val="Collegamentoipertestuale"/>
            <w:rFonts w:eastAsia="Times New Roman"/>
            <w:sz w:val="24"/>
            <w:szCs w:val="24"/>
          </w:rPr>
          <w:t xml:space="preserve"> (1919-1987) – Ogni tempo ha il suo fascismo</w:t>
        </w:r>
      </w:hyperlink>
    </w:p>
    <w:p w14:paraId="6B5662F8" w14:textId="7CBE3B7C" w:rsidR="00AE685C" w:rsidRPr="00AD162B" w:rsidRDefault="00AA7DB6" w:rsidP="00813E01">
      <w:pPr>
        <w:pStyle w:val="Titolo1"/>
        <w:jc w:val="both"/>
        <w:rPr>
          <w:rStyle w:val="Collegamentoipertestuale"/>
          <w:rFonts w:eastAsia="Times New Roman"/>
          <w:sz w:val="24"/>
          <w:szCs w:val="24"/>
        </w:rPr>
      </w:pPr>
      <w:hyperlink r:id="rId226" w:history="1">
        <w:r w:rsidR="00AE685C" w:rsidRPr="00AD162B">
          <w:rPr>
            <w:rStyle w:val="Collegamentoipertestuale"/>
            <w:rFonts w:eastAsia="Times New Roman"/>
            <w:color w:val="FF0000"/>
            <w:sz w:val="24"/>
            <w:szCs w:val="24"/>
          </w:rPr>
          <w:t xml:space="preserve">Claude </w:t>
        </w:r>
        <w:proofErr w:type="spellStart"/>
        <w:r w:rsidR="00AE685C" w:rsidRPr="00AD162B">
          <w:rPr>
            <w:rStyle w:val="Collegamentoipertestuale"/>
            <w:rFonts w:eastAsia="Times New Roman"/>
            <w:color w:val="FF0000"/>
            <w:sz w:val="24"/>
            <w:szCs w:val="24"/>
          </w:rPr>
          <w:t>Lévi</w:t>
        </w:r>
        <w:proofErr w:type="spellEnd"/>
        <w:r w:rsidR="00AE685C" w:rsidRPr="00AD162B">
          <w:rPr>
            <w:rStyle w:val="Collegamentoipertestuale"/>
            <w:rFonts w:eastAsia="Times New Roman"/>
            <w:color w:val="FF0000"/>
            <w:sz w:val="24"/>
            <w:szCs w:val="24"/>
          </w:rPr>
          <w:t>-Strauss</w:t>
        </w:r>
        <w:r w:rsidR="00AE685C" w:rsidRPr="00AD162B">
          <w:rPr>
            <w:rStyle w:val="Collegamentoipertestuale"/>
            <w:rFonts w:eastAsia="Times New Roman"/>
            <w:sz w:val="24"/>
            <w:szCs w:val="24"/>
          </w:rPr>
          <w:t xml:space="preserve"> (1908–2009) – La specie umana non può appropriarsi del nostro pianeta come se fosse una cosa e per comportarvisi senza pudore e senza discrezione.</w:t>
        </w:r>
      </w:hyperlink>
    </w:p>
    <w:p w14:paraId="606E4412" w14:textId="77777777" w:rsidR="00813E01" w:rsidRPr="00AD162B" w:rsidRDefault="00AA7DB6" w:rsidP="005A6A29">
      <w:pPr>
        <w:pStyle w:val="Titolo1"/>
        <w:jc w:val="both"/>
        <w:rPr>
          <w:rFonts w:eastAsia="Times New Roman"/>
          <w:sz w:val="24"/>
          <w:szCs w:val="24"/>
        </w:rPr>
      </w:pPr>
      <w:hyperlink r:id="rId227" w:history="1">
        <w:r w:rsidR="00813E01" w:rsidRPr="00AD162B">
          <w:rPr>
            <w:rStyle w:val="Collegamentoipertestuale"/>
            <w:rFonts w:eastAsia="Times New Roman"/>
            <w:color w:val="FF0000"/>
            <w:sz w:val="24"/>
            <w:szCs w:val="24"/>
          </w:rPr>
          <w:t xml:space="preserve">David </w:t>
        </w:r>
        <w:proofErr w:type="spellStart"/>
        <w:r w:rsidR="00813E01" w:rsidRPr="00AD162B">
          <w:rPr>
            <w:rStyle w:val="Collegamentoipertestuale"/>
            <w:rFonts w:eastAsia="Times New Roman"/>
            <w:color w:val="FF0000"/>
            <w:sz w:val="24"/>
            <w:szCs w:val="24"/>
          </w:rPr>
          <w:t>Lifodi</w:t>
        </w:r>
        <w:proofErr w:type="spellEnd"/>
        <w:r w:rsidR="00813E01" w:rsidRPr="00AD162B">
          <w:rPr>
            <w:rStyle w:val="Collegamentoipertestuale"/>
            <w:rFonts w:eastAsia="Times New Roman"/>
            <w:sz w:val="24"/>
            <w:szCs w:val="24"/>
          </w:rPr>
          <w:t xml:space="preserve"> – Il grido è già un coro: in Argentina libera </w:t>
        </w:r>
        <w:proofErr w:type="spellStart"/>
        <w:r w:rsidR="00813E01" w:rsidRPr="00AD162B">
          <w:rPr>
            <w:rStyle w:val="Collegamentoipertestuale"/>
            <w:rFonts w:eastAsia="Times New Roman"/>
            <w:sz w:val="24"/>
            <w:szCs w:val="24"/>
          </w:rPr>
          <w:t>Milagro</w:t>
        </w:r>
        <w:proofErr w:type="spellEnd"/>
        <w:r w:rsidR="00813E01" w:rsidRPr="00AD162B">
          <w:rPr>
            <w:rStyle w:val="Collegamentoipertestuale"/>
            <w:rFonts w:eastAsia="Times New Roman"/>
            <w:sz w:val="24"/>
            <w:szCs w:val="24"/>
          </w:rPr>
          <w:t xml:space="preserve"> </w:t>
        </w:r>
        <w:proofErr w:type="gramStart"/>
        <w:r w:rsidR="00813E01" w:rsidRPr="00AD162B">
          <w:rPr>
            <w:rStyle w:val="Collegamentoipertestuale"/>
            <w:rFonts w:eastAsia="Times New Roman"/>
            <w:sz w:val="24"/>
            <w:szCs w:val="24"/>
          </w:rPr>
          <w:t>Sala</w:t>
        </w:r>
      </w:hyperlink>
      <w:proofErr w:type="gramEnd"/>
    </w:p>
    <w:p w14:paraId="6C1FAE7D" w14:textId="28FD05D3" w:rsidR="00AE685C" w:rsidRPr="00AD162B" w:rsidRDefault="00AA7DB6" w:rsidP="005A6A29">
      <w:pPr>
        <w:pStyle w:val="Titolo1"/>
        <w:jc w:val="both"/>
        <w:rPr>
          <w:rStyle w:val="Collegamentoipertestuale"/>
          <w:rFonts w:eastAsia="Times New Roman"/>
          <w:sz w:val="24"/>
          <w:szCs w:val="24"/>
        </w:rPr>
      </w:pPr>
      <w:hyperlink r:id="rId228" w:history="1">
        <w:r w:rsidR="00AE685C" w:rsidRPr="00AD162B">
          <w:rPr>
            <w:rStyle w:val="Collegamentoipertestuale"/>
            <w:rFonts w:eastAsia="Times New Roman"/>
            <w:color w:val="FF0000"/>
            <w:sz w:val="24"/>
            <w:szCs w:val="24"/>
          </w:rPr>
          <w:t xml:space="preserve">Jean-Etienne </w:t>
        </w:r>
        <w:proofErr w:type="spellStart"/>
        <w:r w:rsidR="00AE685C" w:rsidRPr="00AD162B">
          <w:rPr>
            <w:rStyle w:val="Collegamentoipertestuale"/>
            <w:rFonts w:eastAsia="Times New Roman"/>
            <w:color w:val="FF0000"/>
            <w:sz w:val="24"/>
            <w:szCs w:val="24"/>
          </w:rPr>
          <w:t>Liotard</w:t>
        </w:r>
        <w:proofErr w:type="spellEnd"/>
        <w:r w:rsidR="00AE685C" w:rsidRPr="00AD162B">
          <w:rPr>
            <w:rStyle w:val="Collegamentoipertestuale"/>
            <w:rFonts w:eastAsia="Times New Roman"/>
            <w:sz w:val="24"/>
            <w:szCs w:val="24"/>
          </w:rPr>
          <w:t xml:space="preserve"> (1702-1789) – La passione della lettura nel ritratto.</w:t>
        </w:r>
      </w:hyperlink>
    </w:p>
    <w:p w14:paraId="141E3535" w14:textId="77777777" w:rsidR="005A6A29" w:rsidRPr="00AD162B" w:rsidRDefault="00AA7DB6" w:rsidP="005A6A29">
      <w:pPr>
        <w:pStyle w:val="Titolo1"/>
        <w:jc w:val="both"/>
        <w:rPr>
          <w:rFonts w:eastAsia="Times New Roman"/>
          <w:sz w:val="24"/>
          <w:szCs w:val="24"/>
        </w:rPr>
      </w:pPr>
      <w:hyperlink r:id="rId229" w:history="1">
        <w:r w:rsidR="005A6A29" w:rsidRPr="00AD162B">
          <w:rPr>
            <w:rStyle w:val="Collegamentoipertestuale"/>
            <w:rFonts w:eastAsia="Times New Roman"/>
            <w:color w:val="FF0000"/>
            <w:sz w:val="24"/>
            <w:szCs w:val="24"/>
          </w:rPr>
          <w:t>John Locke</w:t>
        </w:r>
        <w:r w:rsidR="005A6A29" w:rsidRPr="00AD162B">
          <w:rPr>
            <w:rStyle w:val="Collegamentoipertestuale"/>
            <w:rFonts w:eastAsia="Times New Roman"/>
            <w:sz w:val="24"/>
            <w:szCs w:val="24"/>
          </w:rPr>
          <w:t xml:space="preserve"> (1632-1704) – Conoscendo la nostra forza, </w:t>
        </w:r>
        <w:proofErr w:type="gramStart"/>
        <w:r w:rsidR="005A6A29" w:rsidRPr="00AD162B">
          <w:rPr>
            <w:rStyle w:val="Collegamentoipertestuale"/>
            <w:rFonts w:eastAsia="Times New Roman"/>
            <w:sz w:val="24"/>
            <w:szCs w:val="24"/>
          </w:rPr>
          <w:t>sapremo</w:t>
        </w:r>
        <w:proofErr w:type="gramEnd"/>
        <w:r w:rsidR="005A6A29" w:rsidRPr="00AD162B">
          <w:rPr>
            <w:rStyle w:val="Collegamentoipertestuale"/>
            <w:rFonts w:eastAsia="Times New Roman"/>
            <w:sz w:val="24"/>
            <w:szCs w:val="24"/>
          </w:rPr>
          <w:t xml:space="preserve"> meglio che cosa intraprendere con qualche speranza di successo</w:t>
        </w:r>
      </w:hyperlink>
    </w:p>
    <w:p w14:paraId="1675EEEB" w14:textId="0DD53A36" w:rsidR="00AE685C" w:rsidRPr="00AD162B" w:rsidRDefault="00AA7DB6" w:rsidP="005A6A29">
      <w:pPr>
        <w:pStyle w:val="Titolo1"/>
        <w:jc w:val="both"/>
        <w:rPr>
          <w:rStyle w:val="Collegamentoipertestuale"/>
          <w:rFonts w:eastAsia="Times New Roman"/>
          <w:sz w:val="24"/>
          <w:szCs w:val="24"/>
        </w:rPr>
      </w:pPr>
      <w:hyperlink r:id="rId230" w:history="1">
        <w:r w:rsidR="00AE685C" w:rsidRPr="00AD162B">
          <w:rPr>
            <w:rStyle w:val="Collegamentoipertestuale"/>
            <w:rFonts w:eastAsia="Times New Roman"/>
            <w:color w:val="FF0000"/>
            <w:sz w:val="24"/>
            <w:szCs w:val="24"/>
          </w:rPr>
          <w:t>Federico García Lorca</w:t>
        </w:r>
        <w:r w:rsidR="00AE685C" w:rsidRPr="00AD162B">
          <w:rPr>
            <w:rStyle w:val="Collegamentoipertestuale"/>
            <w:rFonts w:eastAsia="Times New Roman"/>
            <w:sz w:val="24"/>
            <w:szCs w:val="24"/>
          </w:rPr>
          <w:t xml:space="preserve"> (1898-1936) – «Libri, Libri!»: Chi non è percorso da un minimo anelito di sapere non conosce amore, né conosce una scintilla di pensiero, e neppure una fede o una minima ansia di liberazione, prerogative </w:t>
        </w:r>
        <w:proofErr w:type="spellStart"/>
        <w:r w:rsidR="00AE685C" w:rsidRPr="00AD162B">
          <w:rPr>
            <w:rStyle w:val="Collegamentoipertestuale"/>
            <w:rFonts w:eastAsia="Times New Roman"/>
            <w:sz w:val="24"/>
            <w:szCs w:val="24"/>
          </w:rPr>
          <w:t>imprenscindibili</w:t>
        </w:r>
        <w:proofErr w:type="spellEnd"/>
        <w:r w:rsidR="00AE685C" w:rsidRPr="00AD162B">
          <w:rPr>
            <w:rStyle w:val="Collegamentoipertestuale"/>
            <w:rFonts w:eastAsia="Times New Roman"/>
            <w:sz w:val="24"/>
            <w:szCs w:val="24"/>
          </w:rPr>
          <w:t xml:space="preserve"> per tutti gli uomini degni di tale </w:t>
        </w:r>
        <w:proofErr w:type="gramStart"/>
        <w:r w:rsidR="00AE685C" w:rsidRPr="00AD162B">
          <w:rPr>
            <w:rStyle w:val="Collegamentoipertestuale"/>
            <w:rFonts w:eastAsia="Times New Roman"/>
            <w:sz w:val="24"/>
            <w:szCs w:val="24"/>
          </w:rPr>
          <w:t>nome</w:t>
        </w:r>
      </w:hyperlink>
      <w:proofErr w:type="gramEnd"/>
    </w:p>
    <w:p w14:paraId="49C96AC3" w14:textId="77777777" w:rsidR="00D820AF" w:rsidRPr="00AD162B" w:rsidRDefault="00AA7DB6" w:rsidP="00813E01">
      <w:pPr>
        <w:pStyle w:val="Titolo1"/>
        <w:jc w:val="both"/>
        <w:rPr>
          <w:rStyle w:val="Collegamentoipertestuale"/>
          <w:rFonts w:eastAsia="Times New Roman"/>
          <w:sz w:val="24"/>
          <w:szCs w:val="24"/>
        </w:rPr>
      </w:pPr>
      <w:hyperlink r:id="rId231" w:history="1">
        <w:r w:rsidR="00D820AF" w:rsidRPr="00AD162B">
          <w:rPr>
            <w:rStyle w:val="Collegamentoipertestuale"/>
            <w:rFonts w:eastAsia="Times New Roman"/>
            <w:color w:val="FF0000"/>
            <w:sz w:val="24"/>
            <w:szCs w:val="24"/>
          </w:rPr>
          <w:t>Federico García Lorca</w:t>
        </w:r>
        <w:r w:rsidR="00D820AF" w:rsidRPr="00AD162B">
          <w:rPr>
            <w:rStyle w:val="Collegamentoipertestuale"/>
            <w:rFonts w:eastAsia="Times New Roman"/>
            <w:sz w:val="24"/>
            <w:szCs w:val="24"/>
          </w:rPr>
          <w:t xml:space="preserve"> (1898-1936) – Parole sul teatro: Il </w:t>
        </w:r>
        <w:proofErr w:type="gramStart"/>
        <w:r w:rsidR="00D820AF" w:rsidRPr="00AD162B">
          <w:rPr>
            <w:rStyle w:val="Collegamentoipertestuale"/>
            <w:rFonts w:eastAsia="Times New Roman"/>
            <w:sz w:val="24"/>
            <w:szCs w:val="24"/>
          </w:rPr>
          <w:t>teatro</w:t>
        </w:r>
        <w:proofErr w:type="gramEnd"/>
        <w:r w:rsidR="00D820AF" w:rsidRPr="00AD162B">
          <w:rPr>
            <w:rStyle w:val="Collegamentoipertestuale"/>
            <w:rFonts w:eastAsia="Times New Roman"/>
            <w:sz w:val="24"/>
            <w:szCs w:val="24"/>
          </w:rPr>
          <w:t xml:space="preserve"> è uno degli strumenti più espressivi e più utili per la formazione di un paese, ed è il barometro che ne segna la grandezza o la decadenza.</w:t>
        </w:r>
      </w:hyperlink>
    </w:p>
    <w:p w14:paraId="4DC009A4" w14:textId="77777777" w:rsidR="00EB6EDD" w:rsidRPr="00AD162B" w:rsidRDefault="00AA7DB6" w:rsidP="00EB6EDD">
      <w:pPr>
        <w:pStyle w:val="Titolo1"/>
        <w:jc w:val="both"/>
        <w:rPr>
          <w:rFonts w:eastAsia="Times New Roman"/>
          <w:sz w:val="24"/>
          <w:szCs w:val="24"/>
        </w:rPr>
      </w:pPr>
      <w:hyperlink r:id="rId232" w:history="1">
        <w:r w:rsidR="00EB6EDD" w:rsidRPr="00AD162B">
          <w:rPr>
            <w:rStyle w:val="Collegamentoipertestuale"/>
            <w:rFonts w:eastAsia="Times New Roman"/>
            <w:color w:val="FF0000"/>
            <w:sz w:val="24"/>
            <w:szCs w:val="24"/>
          </w:rPr>
          <w:t>Federico García Lorca</w:t>
        </w:r>
        <w:r w:rsidR="00EB6EDD" w:rsidRPr="00AD162B">
          <w:rPr>
            <w:rStyle w:val="Collegamentoipertestuale"/>
            <w:rFonts w:eastAsia="Times New Roman"/>
            <w:sz w:val="24"/>
            <w:szCs w:val="24"/>
          </w:rPr>
          <w:t xml:space="preserve"> (1898-1936) – Poeta a New York: «La luce è sepolta da catene e rumori in sfida impudica di scienza senza radici: qui non </w:t>
        </w:r>
        <w:proofErr w:type="gramStart"/>
        <w:r w:rsidR="00EB6EDD" w:rsidRPr="00AD162B">
          <w:rPr>
            <w:rStyle w:val="Collegamentoipertestuale"/>
            <w:rFonts w:eastAsia="Times New Roman"/>
            <w:sz w:val="24"/>
            <w:szCs w:val="24"/>
          </w:rPr>
          <w:t>esiste</w:t>
        </w:r>
        <w:proofErr w:type="gramEnd"/>
        <w:r w:rsidR="00EB6EDD" w:rsidRPr="00AD162B">
          <w:rPr>
            <w:rStyle w:val="Collegamentoipertestuale"/>
            <w:rFonts w:eastAsia="Times New Roman"/>
            <w:sz w:val="24"/>
            <w:szCs w:val="24"/>
          </w:rPr>
          <w:t xml:space="preserve"> domani né speranza possibile. Le monete a sciami furiosi penetrano e divorano bambini addormentati: sanno che vanno nel fango di numeri e leggi, nei giochi senz’arte, in sudori senza frutto».</w:t>
        </w:r>
      </w:hyperlink>
    </w:p>
    <w:p w14:paraId="455B6A70" w14:textId="4826D2D4" w:rsidR="00AE685C" w:rsidRDefault="00AA7DB6" w:rsidP="00EB6EDD">
      <w:pPr>
        <w:pStyle w:val="Titolo1"/>
        <w:jc w:val="both"/>
        <w:rPr>
          <w:rStyle w:val="Collegamentoipertestuale"/>
          <w:rFonts w:eastAsia="Times New Roman"/>
          <w:sz w:val="24"/>
          <w:szCs w:val="24"/>
        </w:rPr>
      </w:pPr>
      <w:hyperlink r:id="rId233" w:history="1">
        <w:r w:rsidR="00AE685C" w:rsidRPr="00AD162B">
          <w:rPr>
            <w:rStyle w:val="Collegamentoipertestuale"/>
            <w:rFonts w:eastAsia="Times New Roman"/>
            <w:color w:val="FF0000"/>
            <w:sz w:val="24"/>
            <w:szCs w:val="24"/>
          </w:rPr>
          <w:t xml:space="preserve">Franco </w:t>
        </w:r>
        <w:proofErr w:type="spellStart"/>
        <w:r w:rsidR="00AE685C" w:rsidRPr="00AD162B">
          <w:rPr>
            <w:rStyle w:val="Collegamentoipertestuale"/>
            <w:rFonts w:eastAsia="Times New Roman"/>
            <w:color w:val="FF0000"/>
            <w:sz w:val="24"/>
            <w:szCs w:val="24"/>
          </w:rPr>
          <w:t>Lorenzoni</w:t>
        </w:r>
        <w:proofErr w:type="spellEnd"/>
        <w:r w:rsidR="00AE685C" w:rsidRPr="00AD162B">
          <w:rPr>
            <w:rStyle w:val="Collegamentoipertestuale"/>
            <w:rFonts w:eastAsia="Times New Roman"/>
            <w:sz w:val="24"/>
            <w:szCs w:val="24"/>
          </w:rPr>
          <w:t xml:space="preserve">, «I bambini pensano grande», Sellerio, 2014: «Tra le tante culture che ci sono al mondo, io credo che esista anche la cultura </w:t>
        </w:r>
        <w:proofErr w:type="gramStart"/>
        <w:r w:rsidR="00AE685C" w:rsidRPr="00AD162B">
          <w:rPr>
            <w:rStyle w:val="Collegamentoipertestuale"/>
            <w:rFonts w:eastAsia="Times New Roman"/>
            <w:sz w:val="24"/>
            <w:szCs w:val="24"/>
          </w:rPr>
          <w:t>infantile»</w:t>
        </w:r>
      </w:hyperlink>
      <w:proofErr w:type="gramEnd"/>
    </w:p>
    <w:bookmarkStart w:id="0" w:name="_GoBack"/>
    <w:p w14:paraId="7D675FDB" w14:textId="77777777" w:rsidR="00AA7DB6" w:rsidRPr="00AA7DB6" w:rsidRDefault="00AA7DB6" w:rsidP="00AA7DB6">
      <w:pPr>
        <w:keepNext/>
        <w:keepLines/>
        <w:spacing w:before="200"/>
        <w:jc w:val="both"/>
        <w:outlineLvl w:val="1"/>
        <w:rPr>
          <w:rFonts w:ascii="Times" w:eastAsia="Times New Roman" w:hAnsi="Times" w:cstheme="majorBidi"/>
          <w:b/>
          <w:bCs/>
          <w:color w:val="4F81BD" w:themeColor="accent1"/>
        </w:rPr>
      </w:pPr>
      <w:r w:rsidRPr="00AA7DB6">
        <w:rPr>
          <w:rFonts w:ascii="Times" w:eastAsia="Times New Roman" w:hAnsi="Times" w:cstheme="majorBidi"/>
          <w:b/>
          <w:bCs/>
          <w:color w:val="4F81BD" w:themeColor="accent1"/>
        </w:rPr>
        <w:fldChar w:fldCharType="begin"/>
      </w:r>
      <w:r w:rsidRPr="00AA7DB6">
        <w:rPr>
          <w:rFonts w:ascii="Times" w:eastAsia="Times New Roman" w:hAnsi="Times" w:cstheme="majorBidi"/>
          <w:b/>
          <w:bCs/>
          <w:color w:val="4F81BD" w:themeColor="accent1"/>
        </w:rPr>
        <w:instrText xml:space="preserve"> HYPERLINK "http://blog.petiteplaisance.it/johannes-baptist-lotz-1903-1992-la-solitudine-e-esperienza-delluomo-in-quanto-uomo/" </w:instrText>
      </w:r>
      <w:r w:rsidRPr="00AA7DB6">
        <w:rPr>
          <w:rFonts w:ascii="Times" w:eastAsia="Times New Roman" w:hAnsi="Times" w:cstheme="majorBidi"/>
          <w:b/>
          <w:bCs/>
          <w:color w:val="4F81BD" w:themeColor="accent1"/>
        </w:rPr>
      </w:r>
      <w:r w:rsidRPr="00AA7DB6">
        <w:rPr>
          <w:rFonts w:ascii="Times" w:eastAsia="Times New Roman" w:hAnsi="Times" w:cstheme="majorBidi"/>
          <w:b/>
          <w:bCs/>
          <w:color w:val="4F81BD" w:themeColor="accent1"/>
        </w:rPr>
        <w:fldChar w:fldCharType="separate"/>
      </w:r>
      <w:r w:rsidRPr="00AA7DB6">
        <w:rPr>
          <w:rFonts w:ascii="Times" w:eastAsia="Times New Roman" w:hAnsi="Times" w:cstheme="majorBidi"/>
          <w:b/>
          <w:bCs/>
          <w:color w:val="FF0000"/>
          <w:u w:val="single"/>
        </w:rPr>
        <w:t xml:space="preserve">Johannes </w:t>
      </w:r>
      <w:proofErr w:type="spellStart"/>
      <w:r w:rsidRPr="00AA7DB6">
        <w:rPr>
          <w:rFonts w:ascii="Times" w:eastAsia="Times New Roman" w:hAnsi="Times" w:cstheme="majorBidi"/>
          <w:b/>
          <w:bCs/>
          <w:color w:val="FF0000"/>
          <w:u w:val="single"/>
        </w:rPr>
        <w:t>Baptist</w:t>
      </w:r>
      <w:proofErr w:type="spellEnd"/>
      <w:r w:rsidRPr="00AA7DB6">
        <w:rPr>
          <w:rFonts w:ascii="Times" w:eastAsia="Times New Roman" w:hAnsi="Times" w:cstheme="majorBidi"/>
          <w:b/>
          <w:bCs/>
          <w:color w:val="FF0000"/>
          <w:u w:val="single"/>
        </w:rPr>
        <w:t xml:space="preserve"> </w:t>
      </w:r>
      <w:proofErr w:type="spellStart"/>
      <w:r w:rsidRPr="00AA7DB6">
        <w:rPr>
          <w:rFonts w:ascii="Times" w:eastAsia="Times New Roman" w:hAnsi="Times" w:cstheme="majorBidi"/>
          <w:b/>
          <w:bCs/>
          <w:color w:val="FF0000"/>
          <w:u w:val="single"/>
        </w:rPr>
        <w:t>Lotz</w:t>
      </w:r>
      <w:proofErr w:type="spellEnd"/>
      <w:r w:rsidRPr="00AA7DB6">
        <w:rPr>
          <w:rFonts w:ascii="Times" w:eastAsia="Times New Roman" w:hAnsi="Times" w:cstheme="majorBidi"/>
          <w:b/>
          <w:bCs/>
          <w:color w:val="0000FF"/>
          <w:u w:val="single"/>
        </w:rPr>
        <w:t xml:space="preserve"> (1903-1992) – La solitudine è esperienza dell’uomo </w:t>
      </w:r>
      <w:proofErr w:type="gramStart"/>
      <w:r w:rsidRPr="00AA7DB6">
        <w:rPr>
          <w:rFonts w:ascii="Times" w:eastAsia="Times New Roman" w:hAnsi="Times" w:cstheme="majorBidi"/>
          <w:b/>
          <w:bCs/>
          <w:color w:val="0000FF"/>
          <w:u w:val="single"/>
        </w:rPr>
        <w:t>in quanto</w:t>
      </w:r>
      <w:proofErr w:type="gramEnd"/>
      <w:r w:rsidRPr="00AA7DB6">
        <w:rPr>
          <w:rFonts w:ascii="Times" w:eastAsia="Times New Roman" w:hAnsi="Times" w:cstheme="majorBidi"/>
          <w:b/>
          <w:bCs/>
          <w:color w:val="0000FF"/>
          <w:u w:val="single"/>
        </w:rPr>
        <w:t xml:space="preserve"> uomo</w:t>
      </w:r>
      <w:r w:rsidRPr="00AA7DB6">
        <w:rPr>
          <w:rFonts w:ascii="Times" w:eastAsia="Times New Roman" w:hAnsi="Times" w:cstheme="majorBidi"/>
          <w:b/>
          <w:bCs/>
          <w:color w:val="4F81BD" w:themeColor="accent1"/>
        </w:rPr>
        <w:fldChar w:fldCharType="end"/>
      </w:r>
    </w:p>
    <w:bookmarkEnd w:id="0"/>
    <w:p w14:paraId="5F0F25F3" w14:textId="1472E51C" w:rsidR="00AE685C" w:rsidRPr="00AD162B" w:rsidRDefault="00AA7DB6" w:rsidP="00C52E7D">
      <w:pPr>
        <w:pStyle w:val="Titolo1"/>
        <w:jc w:val="both"/>
        <w:rPr>
          <w:rFonts w:eastAsia="Times New Roman"/>
          <w:sz w:val="24"/>
          <w:szCs w:val="24"/>
        </w:rPr>
      </w:pPr>
      <w:r>
        <w:fldChar w:fldCharType="begin"/>
      </w:r>
      <w:r>
        <w:instrText xml:space="preserve"> HYPERLINK "http://blog.petiteplaisance.it/michael-lowy-walter-benjamin-esthetique-et-politique-de</w:instrText>
      </w:r>
      <w:r>
        <w:instrText xml:space="preserve">-lemancipation-lharmattan-paris-2014/" </w:instrText>
      </w:r>
      <w:r>
        <w:fldChar w:fldCharType="separate"/>
      </w:r>
      <w:r w:rsidR="00AE685C" w:rsidRPr="00AD162B">
        <w:rPr>
          <w:rStyle w:val="Collegamentoipertestuale"/>
          <w:rFonts w:eastAsia="Times New Roman"/>
          <w:color w:val="FF0000"/>
          <w:sz w:val="24"/>
          <w:szCs w:val="24"/>
        </w:rPr>
        <w:t xml:space="preserve">Michael </w:t>
      </w:r>
      <w:proofErr w:type="spellStart"/>
      <w:r w:rsidR="00AE685C" w:rsidRPr="00AD162B">
        <w:rPr>
          <w:rStyle w:val="Collegamentoipertestuale"/>
          <w:rFonts w:eastAsia="Times New Roman"/>
          <w:color w:val="FF0000"/>
          <w:sz w:val="24"/>
          <w:szCs w:val="24"/>
        </w:rPr>
        <w:t>Löwy</w:t>
      </w:r>
      <w:proofErr w:type="spellEnd"/>
      <w:r w:rsidR="00AE685C" w:rsidRPr="00AD162B">
        <w:rPr>
          <w:rStyle w:val="Collegamentoipertestuale"/>
          <w:rFonts w:eastAsia="Times New Roman"/>
          <w:sz w:val="24"/>
          <w:szCs w:val="24"/>
        </w:rPr>
        <w:t xml:space="preserve">, </w:t>
      </w:r>
      <w:proofErr w:type="gramStart"/>
      <w:r w:rsidR="00AE685C" w:rsidRPr="00AD162B">
        <w:rPr>
          <w:rStyle w:val="Collegamentoipertestuale"/>
          <w:rFonts w:eastAsia="Times New Roman"/>
          <w:sz w:val="24"/>
          <w:szCs w:val="24"/>
        </w:rPr>
        <w:t>«</w:t>
      </w:r>
      <w:proofErr w:type="gramEnd"/>
      <w:r w:rsidR="00AE685C" w:rsidRPr="00AD162B">
        <w:rPr>
          <w:rStyle w:val="Collegamentoipertestuale"/>
          <w:rFonts w:eastAsia="Times New Roman"/>
          <w:sz w:val="24"/>
          <w:szCs w:val="24"/>
        </w:rPr>
        <w:t xml:space="preserve">Walter Benjamin. </w:t>
      </w:r>
      <w:proofErr w:type="spellStart"/>
      <w:r w:rsidR="00AE685C" w:rsidRPr="00AD162B">
        <w:rPr>
          <w:rStyle w:val="Collegamentoipertestuale"/>
          <w:rFonts w:eastAsia="Times New Roman"/>
          <w:sz w:val="24"/>
          <w:szCs w:val="24"/>
        </w:rPr>
        <w:t>Esthétique</w:t>
      </w:r>
      <w:proofErr w:type="spellEnd"/>
      <w:r w:rsidR="00AE685C" w:rsidRPr="00AD162B">
        <w:rPr>
          <w:rStyle w:val="Collegamentoipertestuale"/>
          <w:rFonts w:eastAsia="Times New Roman"/>
          <w:sz w:val="24"/>
          <w:szCs w:val="24"/>
        </w:rPr>
        <w:t xml:space="preserve"> et </w:t>
      </w:r>
      <w:proofErr w:type="spellStart"/>
      <w:r w:rsidR="00AE685C" w:rsidRPr="00AD162B">
        <w:rPr>
          <w:rStyle w:val="Collegamentoipertestuale"/>
          <w:rFonts w:eastAsia="Times New Roman"/>
          <w:sz w:val="24"/>
          <w:szCs w:val="24"/>
        </w:rPr>
        <w:t>politique</w:t>
      </w:r>
      <w:proofErr w:type="spellEnd"/>
      <w:r w:rsidR="00AE685C" w:rsidRPr="00AD162B">
        <w:rPr>
          <w:rStyle w:val="Collegamentoipertestuale"/>
          <w:rFonts w:eastAsia="Times New Roman"/>
          <w:sz w:val="24"/>
          <w:szCs w:val="24"/>
        </w:rPr>
        <w:t xml:space="preserve"> de l’</w:t>
      </w:r>
      <w:proofErr w:type="spellStart"/>
      <w:r w:rsidR="00AE685C" w:rsidRPr="00AD162B">
        <w:rPr>
          <w:rStyle w:val="Collegamentoipertestuale"/>
          <w:rFonts w:eastAsia="Times New Roman"/>
          <w:sz w:val="24"/>
          <w:szCs w:val="24"/>
        </w:rPr>
        <w:t>émancipation</w:t>
      </w:r>
      <w:proofErr w:type="spellEnd"/>
      <w:r w:rsidR="00AE685C" w:rsidRPr="00AD162B">
        <w:rPr>
          <w:rStyle w:val="Collegamentoipertestuale"/>
          <w:rFonts w:eastAsia="Times New Roman"/>
          <w:sz w:val="24"/>
          <w:szCs w:val="24"/>
        </w:rPr>
        <w:t>», L’</w:t>
      </w:r>
      <w:proofErr w:type="spellStart"/>
      <w:r w:rsidR="00AE685C" w:rsidRPr="00AD162B">
        <w:rPr>
          <w:rStyle w:val="Collegamentoipertestuale"/>
          <w:rFonts w:eastAsia="Times New Roman"/>
          <w:sz w:val="24"/>
          <w:szCs w:val="24"/>
        </w:rPr>
        <w:t>Harmattan</w:t>
      </w:r>
      <w:proofErr w:type="spellEnd"/>
      <w:r w:rsidR="00AE685C" w:rsidRPr="00AD162B">
        <w:rPr>
          <w:rStyle w:val="Collegamentoipertestuale"/>
          <w:rFonts w:eastAsia="Times New Roman"/>
          <w:sz w:val="24"/>
          <w:szCs w:val="24"/>
        </w:rPr>
        <w:t>, Paris, 2014</w:t>
      </w:r>
      <w:r>
        <w:rPr>
          <w:rStyle w:val="Collegamentoipertestuale"/>
          <w:rFonts w:eastAsia="Times New Roman"/>
          <w:sz w:val="24"/>
          <w:szCs w:val="24"/>
        </w:rPr>
        <w:fldChar w:fldCharType="end"/>
      </w:r>
    </w:p>
    <w:p w14:paraId="301E8E1C" w14:textId="50775313" w:rsidR="00990B6E" w:rsidRPr="00AD162B" w:rsidRDefault="00AA7DB6" w:rsidP="00990B6E">
      <w:pPr>
        <w:pStyle w:val="Titolo1"/>
        <w:jc w:val="both"/>
        <w:rPr>
          <w:rFonts w:eastAsia="Times New Roman"/>
          <w:color w:val="0000FF"/>
          <w:sz w:val="24"/>
          <w:szCs w:val="24"/>
          <w:u w:val="single"/>
        </w:rPr>
      </w:pPr>
      <w:hyperlink r:id="rId234" w:history="1">
        <w:r w:rsidR="00AE685C" w:rsidRPr="00AD162B">
          <w:rPr>
            <w:rStyle w:val="Collegamentoipertestuale"/>
            <w:rFonts w:eastAsia="Times New Roman"/>
            <w:color w:val="FF0000"/>
            <w:sz w:val="24"/>
            <w:szCs w:val="24"/>
          </w:rPr>
          <w:t>Uliano Lucas</w:t>
        </w:r>
        <w:r w:rsidR="00AE685C" w:rsidRPr="00AD162B">
          <w:rPr>
            <w:rStyle w:val="Collegamentoipertestuale"/>
            <w:rFonts w:eastAsia="Times New Roman"/>
            <w:sz w:val="24"/>
            <w:szCs w:val="24"/>
          </w:rPr>
          <w:t xml:space="preserve"> – Tatiana Agliani – La realtà e lo sguardo. Storia del fotogiornalismo in Italia</w:t>
        </w:r>
      </w:hyperlink>
    </w:p>
    <w:p w14:paraId="39A2C1CB" w14:textId="329B614B" w:rsidR="00AE685C" w:rsidRPr="00AD162B" w:rsidRDefault="00AA7DB6" w:rsidP="00990B6E">
      <w:pPr>
        <w:pStyle w:val="Titolo1"/>
        <w:jc w:val="both"/>
        <w:rPr>
          <w:rStyle w:val="Collegamentoipertestuale"/>
          <w:rFonts w:eastAsia="Times New Roman"/>
          <w:sz w:val="24"/>
          <w:szCs w:val="24"/>
        </w:rPr>
      </w:pPr>
      <w:hyperlink r:id="rId235" w:history="1">
        <w:r w:rsidR="00AE685C" w:rsidRPr="00AD162B">
          <w:rPr>
            <w:rStyle w:val="Collegamentoipertestuale"/>
            <w:rFonts w:eastAsia="Times New Roman"/>
            <w:color w:val="FF0000"/>
            <w:sz w:val="24"/>
            <w:szCs w:val="24"/>
          </w:rPr>
          <w:t>Claudio Lucchini</w:t>
        </w:r>
        <w:r w:rsidR="00AE685C" w:rsidRPr="00AD162B">
          <w:rPr>
            <w:rStyle w:val="Collegamentoipertestuale"/>
            <w:rFonts w:eastAsia="Times New Roman"/>
            <w:sz w:val="24"/>
            <w:szCs w:val="24"/>
          </w:rPr>
          <w:t xml:space="preserve"> – Alcune riflessioni sulle nozioni di felicità e di natura umana nel pensiero di Luca </w:t>
        </w:r>
        <w:proofErr w:type="spellStart"/>
        <w:r w:rsidR="00AE685C" w:rsidRPr="00AD162B">
          <w:rPr>
            <w:rStyle w:val="Collegamentoipertestuale"/>
            <w:rFonts w:eastAsia="Times New Roman"/>
            <w:sz w:val="24"/>
            <w:szCs w:val="24"/>
          </w:rPr>
          <w:t>Grecchi</w:t>
        </w:r>
        <w:proofErr w:type="spellEnd"/>
        <w:r w:rsidR="00AE685C" w:rsidRPr="00AD162B">
          <w:rPr>
            <w:rStyle w:val="Collegamentoipertestuale"/>
            <w:rFonts w:eastAsia="Times New Roman"/>
            <w:sz w:val="24"/>
            <w:szCs w:val="24"/>
          </w:rPr>
          <w:t>.</w:t>
        </w:r>
      </w:hyperlink>
    </w:p>
    <w:p w14:paraId="0CBACD62" w14:textId="7A5B37AD" w:rsidR="00990B6E" w:rsidRPr="00AD162B" w:rsidRDefault="00AA7DB6" w:rsidP="00990B6E">
      <w:pPr>
        <w:pStyle w:val="Titolo1"/>
        <w:jc w:val="both"/>
        <w:rPr>
          <w:rStyle w:val="Collegamentoipertestuale"/>
          <w:rFonts w:eastAsia="Times New Roman"/>
          <w:sz w:val="24"/>
          <w:szCs w:val="24"/>
        </w:rPr>
      </w:pPr>
      <w:hyperlink r:id="rId236" w:history="1">
        <w:proofErr w:type="spellStart"/>
        <w:r w:rsidR="00990B6E" w:rsidRPr="00AD162B">
          <w:rPr>
            <w:rStyle w:val="Collegamentoipertestuale"/>
            <w:rFonts w:eastAsia="Times New Roman"/>
            <w:color w:val="FF0000"/>
            <w:sz w:val="24"/>
            <w:szCs w:val="24"/>
          </w:rPr>
          <w:t>György</w:t>
        </w:r>
        <w:proofErr w:type="spellEnd"/>
        <w:r w:rsidR="00990B6E" w:rsidRPr="00AD162B">
          <w:rPr>
            <w:rStyle w:val="Collegamentoipertestuale"/>
            <w:rFonts w:eastAsia="Times New Roman"/>
            <w:color w:val="FF0000"/>
            <w:sz w:val="24"/>
            <w:szCs w:val="24"/>
          </w:rPr>
          <w:t xml:space="preserve"> </w:t>
        </w:r>
        <w:proofErr w:type="spellStart"/>
        <w:r w:rsidR="00990B6E" w:rsidRPr="00AD162B">
          <w:rPr>
            <w:rStyle w:val="Collegamentoipertestuale"/>
            <w:rFonts w:eastAsia="Times New Roman"/>
            <w:color w:val="FF0000"/>
            <w:sz w:val="24"/>
            <w:szCs w:val="24"/>
          </w:rPr>
          <w:t>Lukács</w:t>
        </w:r>
        <w:proofErr w:type="spellEnd"/>
        <w:r w:rsidR="00990B6E" w:rsidRPr="00AD162B">
          <w:rPr>
            <w:rStyle w:val="Collegamentoipertestuale"/>
            <w:rFonts w:eastAsia="Times New Roman"/>
            <w:sz w:val="24"/>
            <w:szCs w:val="24"/>
          </w:rPr>
          <w:t xml:space="preserve"> (1885-1971)</w:t>
        </w:r>
        <w:proofErr w:type="gramStart"/>
        <w:r w:rsidR="00990B6E" w:rsidRPr="00AD162B">
          <w:rPr>
            <w:rStyle w:val="Collegamentoipertestuale"/>
            <w:rFonts w:eastAsia="Times New Roman"/>
            <w:sz w:val="24"/>
            <w:szCs w:val="24"/>
          </w:rPr>
          <w:t>  </w:t>
        </w:r>
        <w:proofErr w:type="gramEnd"/>
        <w:r w:rsidR="00990B6E" w:rsidRPr="00AD162B">
          <w:rPr>
            <w:rStyle w:val="Collegamentoipertestuale"/>
            <w:rFonts w:eastAsia="Times New Roman"/>
            <w:sz w:val="24"/>
            <w:szCs w:val="24"/>
          </w:rPr>
          <w:t xml:space="preserve">–  «Thomas Mann e la tragedia dell’arte moderna». Il momento puramente soggettivo, l’estraniarsi da ogni collettività, il disprezzare ogni comunità annulla ogni vincolo con la società e nell’opera stessa: autodissoluzione dell’arte in seguito a quella lontananza dalla vita </w:t>
        </w:r>
        <w:proofErr w:type="gramStart"/>
        <w:r w:rsidR="00990B6E" w:rsidRPr="00AD162B">
          <w:rPr>
            <w:rStyle w:val="Collegamentoipertestuale"/>
            <w:rFonts w:eastAsia="Times New Roman"/>
            <w:sz w:val="24"/>
            <w:szCs w:val="24"/>
          </w:rPr>
          <w:t>ch’essa</w:t>
        </w:r>
        <w:proofErr w:type="gramEnd"/>
        <w:r w:rsidR="00990B6E" w:rsidRPr="00AD162B">
          <w:rPr>
            <w:rStyle w:val="Collegamentoipertestuale"/>
            <w:rFonts w:eastAsia="Times New Roman"/>
            <w:sz w:val="24"/>
            <w:szCs w:val="24"/>
          </w:rPr>
          <w:t xml:space="preserve"> si pone per principio.</w:t>
        </w:r>
      </w:hyperlink>
    </w:p>
    <w:p w14:paraId="7DC75B71" w14:textId="77777777" w:rsidR="009973AB" w:rsidRPr="00AD162B" w:rsidRDefault="00AA7DB6" w:rsidP="009973AB">
      <w:pPr>
        <w:pStyle w:val="Titolo2"/>
        <w:jc w:val="both"/>
        <w:rPr>
          <w:rFonts w:ascii="Times" w:eastAsia="Times New Roman" w:hAnsi="Times"/>
          <w:sz w:val="24"/>
          <w:szCs w:val="24"/>
        </w:rPr>
      </w:pPr>
      <w:hyperlink r:id="rId237" w:history="1">
        <w:proofErr w:type="spellStart"/>
        <w:r w:rsidR="009973AB" w:rsidRPr="00AD162B">
          <w:rPr>
            <w:rStyle w:val="Collegamentoipertestuale"/>
            <w:rFonts w:ascii="Times" w:eastAsia="Times New Roman" w:hAnsi="Times"/>
            <w:color w:val="FF0000"/>
            <w:sz w:val="24"/>
            <w:szCs w:val="24"/>
          </w:rPr>
          <w:t>György</w:t>
        </w:r>
        <w:proofErr w:type="spellEnd"/>
        <w:r w:rsidR="009973AB" w:rsidRPr="00AD162B">
          <w:rPr>
            <w:rStyle w:val="Collegamentoipertestuale"/>
            <w:rFonts w:ascii="Times" w:eastAsia="Times New Roman" w:hAnsi="Times"/>
            <w:color w:val="FF0000"/>
            <w:sz w:val="24"/>
            <w:szCs w:val="24"/>
          </w:rPr>
          <w:t xml:space="preserve"> </w:t>
        </w:r>
        <w:proofErr w:type="spellStart"/>
        <w:r w:rsidR="009973AB" w:rsidRPr="00AD162B">
          <w:rPr>
            <w:rStyle w:val="Collegamentoipertestuale"/>
            <w:rFonts w:ascii="Times" w:eastAsia="Times New Roman" w:hAnsi="Times"/>
            <w:color w:val="FF0000"/>
            <w:sz w:val="24"/>
            <w:szCs w:val="24"/>
          </w:rPr>
          <w:t>Lukács</w:t>
        </w:r>
        <w:proofErr w:type="spellEnd"/>
        <w:r w:rsidR="009973AB" w:rsidRPr="00AD162B">
          <w:rPr>
            <w:rStyle w:val="Collegamentoipertestuale"/>
            <w:rFonts w:ascii="Times" w:eastAsia="Times New Roman" w:hAnsi="Times"/>
            <w:sz w:val="24"/>
            <w:szCs w:val="24"/>
          </w:rPr>
          <w:t xml:space="preserve"> (1885 – 1971) – Il fuoco che arde nell’anima partecipa all’essenza delle stelle. Perché il fuoco è l’anima di ogni luce, e nella </w:t>
        </w:r>
        <w:proofErr w:type="gramStart"/>
        <w:r w:rsidR="009973AB" w:rsidRPr="00AD162B">
          <w:rPr>
            <w:rStyle w:val="Collegamentoipertestuale"/>
            <w:rFonts w:ascii="Times" w:eastAsia="Times New Roman" w:hAnsi="Times"/>
            <w:sz w:val="24"/>
            <w:szCs w:val="24"/>
          </w:rPr>
          <w:t>luce</w:t>
        </w:r>
        <w:proofErr w:type="gramEnd"/>
        <w:r w:rsidR="009973AB" w:rsidRPr="00AD162B">
          <w:rPr>
            <w:rStyle w:val="Collegamentoipertestuale"/>
            <w:rFonts w:ascii="Times" w:eastAsia="Times New Roman" w:hAnsi="Times"/>
            <w:sz w:val="24"/>
            <w:szCs w:val="24"/>
          </w:rPr>
          <w:t xml:space="preserve"> si avvolge il fuoco.</w:t>
        </w:r>
      </w:hyperlink>
    </w:p>
    <w:p w14:paraId="1F0815A4" w14:textId="77777777" w:rsidR="009973AB" w:rsidRPr="00AD162B" w:rsidRDefault="009973AB" w:rsidP="00990B6E">
      <w:pPr>
        <w:pStyle w:val="Titolo1"/>
        <w:jc w:val="both"/>
        <w:rPr>
          <w:rFonts w:eastAsia="Times New Roman"/>
          <w:sz w:val="24"/>
          <w:szCs w:val="24"/>
        </w:rPr>
      </w:pPr>
    </w:p>
    <w:p w14:paraId="5147573E" w14:textId="77777777" w:rsidR="0050639B" w:rsidRPr="00AD162B" w:rsidRDefault="0050639B" w:rsidP="00C52E7D">
      <w:pPr>
        <w:pStyle w:val="Titolo1"/>
        <w:jc w:val="both"/>
        <w:rPr>
          <w:rFonts w:eastAsia="Times New Roman"/>
          <w:sz w:val="24"/>
          <w:szCs w:val="24"/>
        </w:rPr>
      </w:pPr>
    </w:p>
    <w:p w14:paraId="38EACCDA" w14:textId="22C18D2E" w:rsidR="0050639B" w:rsidRPr="00AD162B" w:rsidRDefault="0050639B" w:rsidP="00A81ED8">
      <w:pPr>
        <w:pStyle w:val="Titolo1"/>
        <w:jc w:val="center"/>
        <w:rPr>
          <w:rFonts w:eastAsia="Times New Roman"/>
          <w:sz w:val="24"/>
          <w:szCs w:val="24"/>
        </w:rPr>
      </w:pPr>
      <w:r w:rsidRPr="00AD162B">
        <w:rPr>
          <w:rFonts w:eastAsia="Times New Roman"/>
          <w:sz w:val="32"/>
          <w:szCs w:val="32"/>
        </w:rPr>
        <w:t>M</w:t>
      </w:r>
    </w:p>
    <w:p w14:paraId="6444A84C" w14:textId="77777777" w:rsidR="00146542" w:rsidRPr="00AD162B" w:rsidRDefault="00AA7DB6" w:rsidP="00146542">
      <w:pPr>
        <w:pStyle w:val="Titolo1"/>
        <w:jc w:val="both"/>
        <w:rPr>
          <w:rFonts w:eastAsia="Times New Roman"/>
          <w:sz w:val="24"/>
          <w:szCs w:val="24"/>
        </w:rPr>
      </w:pPr>
      <w:hyperlink r:id="rId238" w:history="1">
        <w:r w:rsidR="00146542" w:rsidRPr="00AD162B">
          <w:rPr>
            <w:rStyle w:val="Collegamentoipertestuale"/>
            <w:rFonts w:eastAsia="Times New Roman"/>
            <w:color w:val="FF0000"/>
            <w:sz w:val="24"/>
            <w:szCs w:val="24"/>
          </w:rPr>
          <w:t>Antonio Machado</w:t>
        </w:r>
        <w:r w:rsidR="00146542" w:rsidRPr="00AD162B">
          <w:rPr>
            <w:rStyle w:val="Collegamentoipertestuale"/>
            <w:rFonts w:eastAsia="Times New Roman"/>
            <w:sz w:val="24"/>
            <w:szCs w:val="24"/>
          </w:rPr>
          <w:t xml:space="preserve"> (1875-1939) – Imparate da voi stessi quanto più limitato di quel che non si pensi è l’àmbito del necessario. Io </w:t>
        </w:r>
        <w:proofErr w:type="gramStart"/>
        <w:r w:rsidR="00146542" w:rsidRPr="00AD162B">
          <w:rPr>
            <w:rStyle w:val="Collegamentoipertestuale"/>
            <w:rFonts w:eastAsia="Times New Roman"/>
            <w:sz w:val="24"/>
            <w:szCs w:val="24"/>
          </w:rPr>
          <w:t xml:space="preserve">vi </w:t>
        </w:r>
        <w:proofErr w:type="gramEnd"/>
        <w:r w:rsidR="00146542" w:rsidRPr="00AD162B">
          <w:rPr>
            <w:rStyle w:val="Collegamentoipertestuale"/>
            <w:rFonts w:eastAsia="Times New Roman"/>
            <w:sz w:val="24"/>
            <w:szCs w:val="24"/>
          </w:rPr>
          <w:t>insegno l’amore per la filosofia degli antichi greci e il rispetto per la sapienza orientale.</w:t>
        </w:r>
      </w:hyperlink>
    </w:p>
    <w:p w14:paraId="78173097" w14:textId="77777777" w:rsidR="00E77E94" w:rsidRPr="00AD162B" w:rsidRDefault="00AA7DB6" w:rsidP="00146542">
      <w:pPr>
        <w:pStyle w:val="Titolo1"/>
        <w:jc w:val="both"/>
        <w:rPr>
          <w:rFonts w:eastAsia="Times New Roman"/>
          <w:sz w:val="24"/>
          <w:szCs w:val="24"/>
        </w:rPr>
      </w:pPr>
      <w:hyperlink r:id="rId239" w:history="1">
        <w:r w:rsidR="00E77E94" w:rsidRPr="00AD162B">
          <w:rPr>
            <w:rStyle w:val="Collegamentoipertestuale"/>
            <w:rFonts w:eastAsia="Times New Roman"/>
            <w:color w:val="FF0000"/>
            <w:sz w:val="24"/>
            <w:szCs w:val="24"/>
          </w:rPr>
          <w:t>Niccolò Machiavelli</w:t>
        </w:r>
        <w:r w:rsidR="00E77E94" w:rsidRPr="00AD162B">
          <w:rPr>
            <w:rStyle w:val="Collegamentoipertestuale"/>
            <w:rFonts w:eastAsia="Times New Roman"/>
            <w:sz w:val="24"/>
            <w:szCs w:val="24"/>
          </w:rPr>
          <w:t xml:space="preserve"> (1469-1527) – Insegnare ad altri quel bene che per la malignità dei tempi e della fortuna tu non </w:t>
        </w:r>
        <w:proofErr w:type="gramStart"/>
        <w:r w:rsidR="00E77E94" w:rsidRPr="00AD162B">
          <w:rPr>
            <w:rStyle w:val="Collegamentoipertestuale"/>
            <w:rFonts w:eastAsia="Times New Roman"/>
            <w:sz w:val="24"/>
            <w:szCs w:val="24"/>
          </w:rPr>
          <w:t>hai</w:t>
        </w:r>
        <w:proofErr w:type="gramEnd"/>
        <w:r w:rsidR="00E77E94" w:rsidRPr="00AD162B">
          <w:rPr>
            <w:rStyle w:val="Collegamentoipertestuale"/>
            <w:rFonts w:eastAsia="Times New Roman"/>
            <w:sz w:val="24"/>
            <w:szCs w:val="24"/>
          </w:rPr>
          <w:t xml:space="preserve"> potuto operare, acciocché, essendone molti capaci, alcuno di quelli più amati dal cielo possa operarlo</w:t>
        </w:r>
      </w:hyperlink>
    </w:p>
    <w:p w14:paraId="08B3C605" w14:textId="54A91637" w:rsidR="008B72A7" w:rsidRPr="00AD162B" w:rsidRDefault="00AA7DB6" w:rsidP="00E77E94">
      <w:pPr>
        <w:pStyle w:val="Titolo1"/>
        <w:jc w:val="both"/>
        <w:rPr>
          <w:rStyle w:val="Collegamentoipertestuale"/>
          <w:rFonts w:eastAsia="Times New Roman"/>
          <w:sz w:val="24"/>
          <w:szCs w:val="24"/>
        </w:rPr>
      </w:pPr>
      <w:hyperlink r:id="rId240" w:history="1">
        <w:r w:rsidR="008B72A7" w:rsidRPr="00AD162B">
          <w:rPr>
            <w:rStyle w:val="Collegamentoipertestuale"/>
            <w:rFonts w:eastAsia="Times New Roman"/>
            <w:color w:val="FF0000"/>
            <w:sz w:val="24"/>
            <w:szCs w:val="24"/>
          </w:rPr>
          <w:t>Mauro Magini</w:t>
        </w:r>
        <w:r w:rsidR="008B72A7" w:rsidRPr="00AD162B">
          <w:rPr>
            <w:rStyle w:val="Collegamentoipertestuale"/>
            <w:rFonts w:eastAsia="Times New Roman"/>
            <w:sz w:val="24"/>
            <w:szCs w:val="24"/>
          </w:rPr>
          <w:t xml:space="preserve"> – Il mio amico Platone. Riflessioni su società, religione, vita</w:t>
        </w:r>
      </w:hyperlink>
    </w:p>
    <w:p w14:paraId="4A40AC30" w14:textId="77777777" w:rsidR="00734CD9" w:rsidRPr="00AD162B" w:rsidRDefault="00AA7DB6" w:rsidP="001267A4">
      <w:pPr>
        <w:pStyle w:val="Titolo1"/>
        <w:jc w:val="both"/>
        <w:rPr>
          <w:rFonts w:eastAsia="Times New Roman"/>
          <w:sz w:val="24"/>
          <w:szCs w:val="24"/>
        </w:rPr>
      </w:pPr>
      <w:hyperlink r:id="rId241" w:history="1">
        <w:r w:rsidR="00734CD9" w:rsidRPr="00AD162B">
          <w:rPr>
            <w:rStyle w:val="Collegamentoipertestuale"/>
            <w:rFonts w:eastAsia="Times New Roman"/>
            <w:color w:val="FF0000"/>
            <w:sz w:val="24"/>
            <w:szCs w:val="24"/>
          </w:rPr>
          <w:t>Curzio Malaparte</w:t>
        </w:r>
        <w:r w:rsidR="00734CD9" w:rsidRPr="00AD162B">
          <w:rPr>
            <w:rStyle w:val="Collegamentoipertestuale"/>
            <w:rFonts w:eastAsia="Times New Roman"/>
            <w:sz w:val="24"/>
            <w:szCs w:val="24"/>
          </w:rPr>
          <w:t xml:space="preserve"> (1898-1957) – L’uomo nella fortuna, l’uomo seduto sul trono del suo orgoglio, della sua potenza, della sua felicità; l’uomo vestito dei suoi orpelli e della sua insolenza di vincitore è uno spettacolo ripugnante.</w:t>
        </w:r>
      </w:hyperlink>
    </w:p>
    <w:p w14:paraId="73C05ED1" w14:textId="75C61C69" w:rsidR="008B72A7" w:rsidRPr="00AD162B" w:rsidRDefault="00AA7DB6" w:rsidP="001267A4">
      <w:pPr>
        <w:pStyle w:val="Titolo1"/>
        <w:jc w:val="both"/>
        <w:rPr>
          <w:rFonts w:eastAsia="Times New Roman"/>
          <w:sz w:val="24"/>
          <w:szCs w:val="24"/>
        </w:rPr>
      </w:pPr>
      <w:hyperlink r:id="rId242" w:history="1">
        <w:proofErr w:type="spellStart"/>
        <w:r w:rsidR="008B72A7" w:rsidRPr="00AD162B">
          <w:rPr>
            <w:rStyle w:val="Collegamentoipertestuale"/>
            <w:rFonts w:eastAsia="Times New Roman"/>
            <w:color w:val="FF0000"/>
            <w:sz w:val="24"/>
            <w:szCs w:val="24"/>
          </w:rPr>
          <w:t>Osip</w:t>
        </w:r>
        <w:proofErr w:type="spellEnd"/>
        <w:r w:rsidR="008B72A7" w:rsidRPr="00AD162B">
          <w:rPr>
            <w:rStyle w:val="Collegamentoipertestuale"/>
            <w:rFonts w:eastAsia="Times New Roman"/>
            <w:color w:val="FF0000"/>
            <w:sz w:val="24"/>
            <w:szCs w:val="24"/>
          </w:rPr>
          <w:t xml:space="preserve"> </w:t>
        </w:r>
        <w:proofErr w:type="spellStart"/>
        <w:r w:rsidR="008B72A7" w:rsidRPr="00AD162B">
          <w:rPr>
            <w:rStyle w:val="Collegamentoipertestuale"/>
            <w:rFonts w:eastAsia="Times New Roman"/>
            <w:color w:val="FF0000"/>
            <w:sz w:val="24"/>
            <w:szCs w:val="24"/>
          </w:rPr>
          <w:t>Ėmil’evič</w:t>
        </w:r>
        <w:proofErr w:type="spellEnd"/>
        <w:r w:rsidR="008B72A7" w:rsidRPr="00AD162B">
          <w:rPr>
            <w:rStyle w:val="Collegamentoipertestuale"/>
            <w:rFonts w:eastAsia="Times New Roman"/>
            <w:color w:val="FF0000"/>
            <w:sz w:val="24"/>
            <w:szCs w:val="24"/>
          </w:rPr>
          <w:t xml:space="preserve"> </w:t>
        </w:r>
        <w:proofErr w:type="spellStart"/>
        <w:r w:rsidR="008B72A7" w:rsidRPr="00AD162B">
          <w:rPr>
            <w:rStyle w:val="Collegamentoipertestuale"/>
            <w:rFonts w:eastAsia="Times New Roman"/>
            <w:color w:val="FF0000"/>
            <w:sz w:val="24"/>
            <w:szCs w:val="24"/>
          </w:rPr>
          <w:t>Mandel’štam</w:t>
        </w:r>
        <w:proofErr w:type="spellEnd"/>
        <w:r w:rsidR="008B72A7" w:rsidRPr="00AD162B">
          <w:rPr>
            <w:rStyle w:val="Collegamentoipertestuale"/>
            <w:rFonts w:eastAsia="Times New Roman"/>
            <w:sz w:val="24"/>
            <w:szCs w:val="24"/>
          </w:rPr>
          <w:t xml:space="preserve"> (1891-1938) – </w:t>
        </w:r>
        <w:proofErr w:type="spellStart"/>
        <w:r w:rsidR="008B72A7" w:rsidRPr="00AD162B">
          <w:rPr>
            <w:rStyle w:val="Collegamentoipertestuale"/>
            <w:rFonts w:eastAsia="Times New Roman"/>
            <w:sz w:val="24"/>
            <w:szCs w:val="24"/>
          </w:rPr>
          <w:t>Tristia</w:t>
        </w:r>
        <w:proofErr w:type="spellEnd"/>
        <w:r w:rsidR="008B72A7" w:rsidRPr="00AD162B">
          <w:rPr>
            <w:rStyle w:val="Collegamentoipertestuale"/>
            <w:rFonts w:eastAsia="Times New Roman"/>
            <w:sz w:val="24"/>
            <w:szCs w:val="24"/>
          </w:rPr>
          <w:t xml:space="preserve">. «Tutto fu in altri tempi, tutto sarà di nuovo; solo </w:t>
        </w:r>
        <w:proofErr w:type="gramStart"/>
        <w:r w:rsidR="008B72A7" w:rsidRPr="00AD162B">
          <w:rPr>
            <w:rStyle w:val="Collegamentoipertestuale"/>
            <w:rFonts w:eastAsia="Times New Roman"/>
            <w:sz w:val="24"/>
            <w:szCs w:val="24"/>
          </w:rPr>
          <w:t>ci è</w:t>
        </w:r>
        <w:proofErr w:type="gramEnd"/>
        <w:r w:rsidR="008B72A7" w:rsidRPr="00AD162B">
          <w:rPr>
            <w:rStyle w:val="Collegamentoipertestuale"/>
            <w:rFonts w:eastAsia="Times New Roman"/>
            <w:sz w:val="24"/>
            <w:szCs w:val="24"/>
          </w:rPr>
          <w:t xml:space="preserve"> dolce l’attimo del riconoscimento»</w:t>
        </w:r>
      </w:hyperlink>
    </w:p>
    <w:p w14:paraId="36027030" w14:textId="4C3CDF94" w:rsidR="008B72A7" w:rsidRPr="00AD162B" w:rsidRDefault="00AA7DB6" w:rsidP="001267A4">
      <w:pPr>
        <w:pStyle w:val="Titolo1"/>
        <w:jc w:val="both"/>
        <w:rPr>
          <w:rStyle w:val="Collegamentoipertestuale"/>
          <w:rFonts w:eastAsia="Times New Roman"/>
          <w:sz w:val="24"/>
          <w:szCs w:val="24"/>
        </w:rPr>
      </w:pPr>
      <w:hyperlink r:id="rId243" w:history="1">
        <w:proofErr w:type="spellStart"/>
        <w:r w:rsidR="008B72A7" w:rsidRPr="00AD162B">
          <w:rPr>
            <w:rStyle w:val="Collegamentoipertestuale"/>
            <w:rFonts w:eastAsia="Times New Roman"/>
            <w:color w:val="FF0000"/>
            <w:sz w:val="24"/>
            <w:szCs w:val="24"/>
          </w:rPr>
          <w:t>Osip</w:t>
        </w:r>
        <w:proofErr w:type="spellEnd"/>
        <w:r w:rsidR="008B72A7" w:rsidRPr="00AD162B">
          <w:rPr>
            <w:rStyle w:val="Collegamentoipertestuale"/>
            <w:rFonts w:eastAsia="Times New Roman"/>
            <w:color w:val="FF0000"/>
            <w:sz w:val="24"/>
            <w:szCs w:val="24"/>
          </w:rPr>
          <w:t xml:space="preserve"> </w:t>
        </w:r>
        <w:proofErr w:type="spellStart"/>
        <w:r w:rsidR="008B72A7" w:rsidRPr="00AD162B">
          <w:rPr>
            <w:rStyle w:val="Collegamentoipertestuale"/>
            <w:rFonts w:eastAsia="Times New Roman"/>
            <w:color w:val="FF0000"/>
            <w:sz w:val="24"/>
            <w:szCs w:val="24"/>
          </w:rPr>
          <w:t>Ėmil’evič</w:t>
        </w:r>
        <w:proofErr w:type="spellEnd"/>
        <w:r w:rsidR="008B72A7" w:rsidRPr="00AD162B">
          <w:rPr>
            <w:rStyle w:val="Collegamentoipertestuale"/>
            <w:rFonts w:eastAsia="Times New Roman"/>
            <w:color w:val="FF0000"/>
            <w:sz w:val="24"/>
            <w:szCs w:val="24"/>
          </w:rPr>
          <w:t xml:space="preserve"> </w:t>
        </w:r>
        <w:proofErr w:type="spellStart"/>
        <w:r w:rsidR="008B72A7" w:rsidRPr="00AD162B">
          <w:rPr>
            <w:rStyle w:val="Collegamentoipertestuale"/>
            <w:rFonts w:eastAsia="Times New Roman"/>
            <w:color w:val="FF0000"/>
            <w:sz w:val="24"/>
            <w:szCs w:val="24"/>
          </w:rPr>
          <w:t>Mandel’štam</w:t>
        </w:r>
        <w:proofErr w:type="spellEnd"/>
        <w:r w:rsidR="008B72A7" w:rsidRPr="00AD162B">
          <w:rPr>
            <w:rStyle w:val="Collegamentoipertestuale"/>
            <w:rFonts w:eastAsia="Times New Roman"/>
            <w:sz w:val="24"/>
            <w:szCs w:val="24"/>
          </w:rPr>
          <w:t xml:space="preserve"> (1891-1938) – La libreria della prima infanzia ti accompagna per tutta la vita. Ma chi sono i nemici della parola</w:t>
        </w:r>
        <w:proofErr w:type="gramStart"/>
        <w:r w:rsidR="008B72A7" w:rsidRPr="00AD162B">
          <w:rPr>
            <w:rStyle w:val="Collegamentoipertestuale"/>
            <w:rFonts w:eastAsia="Times New Roman"/>
            <w:sz w:val="24"/>
            <w:szCs w:val="24"/>
          </w:rPr>
          <w:t>?</w:t>
        </w:r>
        <w:proofErr w:type="gramEnd"/>
      </w:hyperlink>
    </w:p>
    <w:p w14:paraId="01FB8B33" w14:textId="77553090" w:rsidR="001267A4" w:rsidRPr="00AD162B" w:rsidRDefault="00AA7DB6" w:rsidP="00AE2C98">
      <w:pPr>
        <w:pStyle w:val="Titolo1"/>
        <w:jc w:val="both"/>
        <w:rPr>
          <w:rStyle w:val="Collegamentoipertestuale"/>
          <w:rFonts w:eastAsia="Times New Roman"/>
          <w:sz w:val="24"/>
          <w:szCs w:val="24"/>
        </w:rPr>
      </w:pPr>
      <w:hyperlink r:id="rId244" w:history="1">
        <w:r w:rsidR="001267A4" w:rsidRPr="00AD162B">
          <w:rPr>
            <w:rStyle w:val="Collegamentoipertestuale"/>
            <w:rFonts w:eastAsia="Times New Roman"/>
            <w:color w:val="FF0000"/>
            <w:sz w:val="24"/>
            <w:szCs w:val="24"/>
          </w:rPr>
          <w:t>Thomas Mann</w:t>
        </w:r>
        <w:r w:rsidR="001267A4" w:rsidRPr="00AD162B">
          <w:rPr>
            <w:rStyle w:val="Collegamentoipertestuale"/>
            <w:rFonts w:eastAsia="Times New Roman"/>
            <w:sz w:val="24"/>
            <w:szCs w:val="24"/>
          </w:rPr>
          <w:t xml:space="preserve"> – </w:t>
        </w:r>
        <w:proofErr w:type="gramStart"/>
        <w:r w:rsidR="001267A4" w:rsidRPr="00AD162B">
          <w:rPr>
            <w:rStyle w:val="Collegamentoipertestuale"/>
            <w:rFonts w:eastAsia="Times New Roman"/>
            <w:sz w:val="24"/>
            <w:szCs w:val="24"/>
          </w:rPr>
          <w:t>La conoscenza umana</w:t>
        </w:r>
        <w:proofErr w:type="gramEnd"/>
        <w:r w:rsidR="001267A4" w:rsidRPr="00AD162B">
          <w:rPr>
            <w:rStyle w:val="Collegamentoipertestuale"/>
            <w:rFonts w:eastAsia="Times New Roman"/>
            <w:sz w:val="24"/>
            <w:szCs w:val="24"/>
          </w:rPr>
          <w:t xml:space="preserve"> e l’approfondimento della vita umana ha</w:t>
        </w:r>
        <w:r w:rsidR="00513AF9" w:rsidRPr="00AD162B">
          <w:rPr>
            <w:rStyle w:val="Collegamentoipertestuale"/>
            <w:rFonts w:eastAsia="Times New Roman"/>
            <w:sz w:val="24"/>
            <w:szCs w:val="24"/>
          </w:rPr>
          <w:t>nno</w:t>
        </w:r>
        <w:r w:rsidR="001267A4" w:rsidRPr="00AD162B">
          <w:rPr>
            <w:rStyle w:val="Collegamentoipertestuale"/>
            <w:rFonts w:eastAsia="Times New Roman"/>
            <w:sz w:val="24"/>
            <w:szCs w:val="24"/>
          </w:rPr>
          <w:t xml:space="preserve"> un carattere di maggiore maturità che non la speculazione sulla Via Lattea. Il vero studio dell’umanità è l’uomo</w:t>
        </w:r>
      </w:hyperlink>
    </w:p>
    <w:p w14:paraId="45C8CC99" w14:textId="77777777" w:rsidR="00AE2C98" w:rsidRPr="00AD162B" w:rsidRDefault="00AA7DB6" w:rsidP="00AE2C98">
      <w:pPr>
        <w:keepNext/>
        <w:keepLines/>
        <w:spacing w:before="200"/>
        <w:jc w:val="both"/>
        <w:outlineLvl w:val="1"/>
        <w:rPr>
          <w:rFonts w:ascii="Times" w:eastAsia="Times New Roman" w:hAnsi="Times" w:cstheme="majorBidi"/>
          <w:b/>
          <w:bCs/>
          <w:color w:val="4F81BD" w:themeColor="accent1"/>
        </w:rPr>
      </w:pPr>
      <w:hyperlink r:id="rId245" w:history="1">
        <w:r w:rsidR="00AE2C98" w:rsidRPr="00AD162B">
          <w:rPr>
            <w:rFonts w:ascii="Times" w:eastAsia="Times New Roman" w:hAnsi="Times" w:cstheme="majorBidi"/>
            <w:b/>
            <w:bCs/>
            <w:color w:val="FF0000"/>
            <w:u w:val="single"/>
          </w:rPr>
          <w:t xml:space="preserve">Thomas Mann </w:t>
        </w:r>
        <w:r w:rsidR="00AE2C98" w:rsidRPr="00AD162B">
          <w:rPr>
            <w:rFonts w:ascii="Times" w:eastAsia="Times New Roman" w:hAnsi="Times" w:cstheme="majorBidi"/>
            <w:b/>
            <w:bCs/>
            <w:color w:val="0000FF"/>
            <w:u w:val="single"/>
          </w:rPr>
          <w:t xml:space="preserve">(1875 – 1955) – L’arte è come se ricominciasse ogni volta da capo. Essa non minaccia la vita poiché è creata per dare alla vita la </w:t>
        </w:r>
        <w:proofErr w:type="gramStart"/>
        <w:r w:rsidR="00AE2C98" w:rsidRPr="00AD162B">
          <w:rPr>
            <w:rFonts w:ascii="Times" w:eastAsia="Times New Roman" w:hAnsi="Times" w:cstheme="majorBidi"/>
            <w:b/>
            <w:bCs/>
            <w:color w:val="0000FF"/>
            <w:u w:val="single"/>
          </w:rPr>
          <w:t>vita</w:t>
        </w:r>
        <w:proofErr w:type="gramEnd"/>
        <w:r w:rsidR="00AE2C98" w:rsidRPr="00AD162B">
          <w:rPr>
            <w:rFonts w:ascii="Times" w:eastAsia="Times New Roman" w:hAnsi="Times" w:cstheme="majorBidi"/>
            <w:b/>
            <w:bCs/>
            <w:color w:val="0000FF"/>
            <w:u w:val="single"/>
          </w:rPr>
          <w:t xml:space="preserve"> dello spirito. È alleata del bene, e nel suo fondo vi è la bontà. Nata dalla solitudine, il suo effetto è il ricongiungimento.</w:t>
        </w:r>
      </w:hyperlink>
    </w:p>
    <w:p w14:paraId="1696A972" w14:textId="565A1F49" w:rsidR="008B72A7" w:rsidRPr="00AD162B" w:rsidRDefault="00AA7DB6" w:rsidP="00AE2C98">
      <w:pPr>
        <w:pStyle w:val="Titolo1"/>
        <w:jc w:val="both"/>
        <w:rPr>
          <w:rFonts w:eastAsia="Times New Roman"/>
          <w:sz w:val="24"/>
          <w:szCs w:val="24"/>
        </w:rPr>
      </w:pPr>
      <w:hyperlink r:id="rId246" w:history="1">
        <w:r w:rsidR="008B72A7" w:rsidRPr="00AD162B">
          <w:rPr>
            <w:rStyle w:val="Collegamentoipertestuale"/>
            <w:rFonts w:eastAsia="Times New Roman"/>
            <w:color w:val="FF0000"/>
            <w:sz w:val="24"/>
            <w:szCs w:val="24"/>
          </w:rPr>
          <w:t>Giacomo Manzù</w:t>
        </w:r>
        <w:r w:rsidR="008B72A7" w:rsidRPr="00AD162B">
          <w:rPr>
            <w:rStyle w:val="Collegamentoipertestuale"/>
            <w:rFonts w:eastAsia="Times New Roman"/>
            <w:sz w:val="24"/>
            <w:szCs w:val="24"/>
          </w:rPr>
          <w:t xml:space="preserve"> (1908-1991) – Non temete la natura</w:t>
        </w:r>
      </w:hyperlink>
    </w:p>
    <w:p w14:paraId="2CEF433F" w14:textId="5A6F0A49" w:rsidR="008B72A7" w:rsidRPr="00AD162B" w:rsidRDefault="00AA7DB6" w:rsidP="00C52E7D">
      <w:pPr>
        <w:pStyle w:val="Titolo1"/>
        <w:jc w:val="both"/>
        <w:rPr>
          <w:rFonts w:eastAsia="Times New Roman"/>
          <w:sz w:val="24"/>
          <w:szCs w:val="24"/>
        </w:rPr>
      </w:pPr>
      <w:hyperlink r:id="rId247" w:history="1">
        <w:r w:rsidR="008B72A7" w:rsidRPr="00AD162B">
          <w:rPr>
            <w:rStyle w:val="Collegamentoipertestuale"/>
            <w:rFonts w:eastAsia="Times New Roman"/>
            <w:color w:val="FF0000"/>
            <w:sz w:val="24"/>
            <w:szCs w:val="24"/>
          </w:rPr>
          <w:t xml:space="preserve">Daniela </w:t>
        </w:r>
        <w:proofErr w:type="spellStart"/>
        <w:r w:rsidR="008B72A7" w:rsidRPr="00AD162B">
          <w:rPr>
            <w:rStyle w:val="Collegamentoipertestuale"/>
            <w:rFonts w:eastAsia="Times New Roman"/>
            <w:color w:val="FF0000"/>
            <w:sz w:val="24"/>
            <w:szCs w:val="24"/>
          </w:rPr>
          <w:t>Marcheschi</w:t>
        </w:r>
        <w:proofErr w:type="spellEnd"/>
        <w:r w:rsidR="008B72A7" w:rsidRPr="00AD162B">
          <w:rPr>
            <w:rStyle w:val="Collegamentoipertestuale"/>
            <w:rFonts w:eastAsia="Times New Roman"/>
            <w:color w:val="FF0000"/>
            <w:sz w:val="24"/>
            <w:szCs w:val="24"/>
          </w:rPr>
          <w:t xml:space="preserve"> </w:t>
        </w:r>
        <w:r w:rsidR="008B72A7" w:rsidRPr="00AD162B">
          <w:rPr>
            <w:rStyle w:val="Collegamentoipertestuale"/>
            <w:rFonts w:eastAsia="Times New Roman"/>
            <w:sz w:val="24"/>
            <w:szCs w:val="24"/>
          </w:rPr>
          <w:t>– Leopardi e l’umorismo, 2010</w:t>
        </w:r>
      </w:hyperlink>
    </w:p>
    <w:p w14:paraId="71F390A4" w14:textId="70EA7965" w:rsidR="008B72A7" w:rsidRPr="00AD162B" w:rsidRDefault="00AA7DB6" w:rsidP="00C52E7D">
      <w:pPr>
        <w:spacing w:before="100" w:beforeAutospacing="1" w:after="100" w:afterAutospacing="1"/>
        <w:jc w:val="both"/>
        <w:outlineLvl w:val="0"/>
        <w:rPr>
          <w:rFonts w:ascii="Times" w:eastAsia="Times New Roman" w:hAnsi="Times"/>
          <w:b/>
          <w:bCs/>
          <w:kern w:val="36"/>
        </w:rPr>
      </w:pPr>
      <w:hyperlink r:id="rId248" w:history="1">
        <w:r w:rsidR="008B72A7" w:rsidRPr="00AD162B">
          <w:rPr>
            <w:rFonts w:ascii="Times" w:eastAsia="Times New Roman" w:hAnsi="Times"/>
            <w:b/>
            <w:bCs/>
            <w:color w:val="FF0000"/>
            <w:kern w:val="36"/>
            <w:u w:val="single"/>
          </w:rPr>
          <w:t>Giusi Marchetta</w:t>
        </w:r>
        <w:r w:rsidR="008B72A7" w:rsidRPr="00AD162B">
          <w:rPr>
            <w:rFonts w:ascii="Times" w:eastAsia="Times New Roman" w:hAnsi="Times"/>
            <w:b/>
            <w:bCs/>
            <w:color w:val="0000FF"/>
            <w:kern w:val="36"/>
            <w:u w:val="single"/>
          </w:rPr>
          <w:t xml:space="preserve"> – Lettori si cresce</w:t>
        </w:r>
      </w:hyperlink>
    </w:p>
    <w:p w14:paraId="2800CBBB" w14:textId="6E400097" w:rsidR="008B72A7" w:rsidRPr="00AD162B" w:rsidRDefault="00AA7DB6" w:rsidP="00C52E7D">
      <w:pPr>
        <w:pStyle w:val="Titolo1"/>
        <w:jc w:val="both"/>
        <w:rPr>
          <w:rStyle w:val="Collegamentoipertestuale"/>
          <w:rFonts w:eastAsia="Times New Roman"/>
          <w:sz w:val="24"/>
          <w:szCs w:val="24"/>
        </w:rPr>
      </w:pPr>
      <w:hyperlink r:id="rId249" w:history="1">
        <w:r w:rsidR="008B72A7" w:rsidRPr="00AD162B">
          <w:rPr>
            <w:rStyle w:val="Collegamentoipertestuale"/>
            <w:rFonts w:eastAsia="Times New Roman"/>
            <w:color w:val="FF0000"/>
            <w:sz w:val="24"/>
            <w:szCs w:val="24"/>
          </w:rPr>
          <w:t xml:space="preserve">Herbert </w:t>
        </w:r>
        <w:proofErr w:type="spellStart"/>
        <w:r w:rsidR="008B72A7" w:rsidRPr="00AD162B">
          <w:rPr>
            <w:rStyle w:val="Collegamentoipertestuale"/>
            <w:rFonts w:eastAsia="Times New Roman"/>
            <w:color w:val="FF0000"/>
            <w:sz w:val="24"/>
            <w:szCs w:val="24"/>
          </w:rPr>
          <w:t>Marcuse</w:t>
        </w:r>
        <w:proofErr w:type="spellEnd"/>
        <w:r w:rsidR="008B72A7" w:rsidRPr="00AD162B">
          <w:rPr>
            <w:rStyle w:val="Collegamentoipertestuale"/>
            <w:rFonts w:eastAsia="Times New Roman"/>
            <w:sz w:val="24"/>
            <w:szCs w:val="24"/>
          </w:rPr>
          <w:t xml:space="preserve"> (1898-1979) – L’uomo </w:t>
        </w:r>
        <w:proofErr w:type="gramStart"/>
        <w:r w:rsidR="008B72A7" w:rsidRPr="00AD162B">
          <w:rPr>
            <w:rStyle w:val="Collegamentoipertestuale"/>
            <w:rFonts w:eastAsia="Times New Roman"/>
            <w:sz w:val="24"/>
            <w:szCs w:val="24"/>
          </w:rPr>
          <w:t>ad</w:t>
        </w:r>
        <w:proofErr w:type="gramEnd"/>
        <w:r w:rsidR="008B72A7" w:rsidRPr="00AD162B">
          <w:rPr>
            <w:rStyle w:val="Collegamentoipertestuale"/>
            <w:rFonts w:eastAsia="Times New Roman"/>
            <w:sz w:val="24"/>
            <w:szCs w:val="24"/>
          </w:rPr>
          <w:t xml:space="preserve"> una dimensione riconosce se stesso nelle proprie merci; l’apparato produttivo assume il ruolo di un’agente morale</w:t>
        </w:r>
      </w:hyperlink>
    </w:p>
    <w:p w14:paraId="0491A82A" w14:textId="77777777" w:rsidR="00EF4708" w:rsidRPr="00AD162B" w:rsidRDefault="00AA7DB6" w:rsidP="00EF4708">
      <w:pPr>
        <w:pStyle w:val="Titolo2"/>
        <w:jc w:val="both"/>
        <w:rPr>
          <w:rFonts w:ascii="Times" w:eastAsia="Times New Roman" w:hAnsi="Times"/>
          <w:sz w:val="24"/>
          <w:szCs w:val="24"/>
        </w:rPr>
      </w:pPr>
      <w:hyperlink r:id="rId250" w:history="1">
        <w:r w:rsidR="00EF4708" w:rsidRPr="00AD162B">
          <w:rPr>
            <w:rStyle w:val="Collegamentoipertestuale"/>
            <w:rFonts w:ascii="Times" w:eastAsia="Times New Roman" w:hAnsi="Times"/>
            <w:color w:val="FF0000"/>
            <w:sz w:val="24"/>
            <w:szCs w:val="24"/>
          </w:rPr>
          <w:t xml:space="preserve">Herbert </w:t>
        </w:r>
        <w:proofErr w:type="spellStart"/>
        <w:r w:rsidR="00EF4708" w:rsidRPr="00AD162B">
          <w:rPr>
            <w:rStyle w:val="Collegamentoipertestuale"/>
            <w:rFonts w:ascii="Times" w:eastAsia="Times New Roman" w:hAnsi="Times"/>
            <w:color w:val="FF0000"/>
            <w:sz w:val="24"/>
            <w:szCs w:val="24"/>
          </w:rPr>
          <w:t>Marcuse</w:t>
        </w:r>
        <w:proofErr w:type="spellEnd"/>
        <w:r w:rsidR="00EF4708" w:rsidRPr="00AD162B">
          <w:rPr>
            <w:rStyle w:val="Collegamentoipertestuale"/>
            <w:rFonts w:ascii="Times" w:eastAsia="Times New Roman" w:hAnsi="Times"/>
            <w:sz w:val="24"/>
            <w:szCs w:val="24"/>
          </w:rPr>
          <w:t xml:space="preserve"> (1898-1979) – È possibile distinguere tra bisogni veri e bisogni </w:t>
        </w:r>
        <w:proofErr w:type="gramStart"/>
        <w:r w:rsidR="00EF4708" w:rsidRPr="00AD162B">
          <w:rPr>
            <w:rStyle w:val="Collegamentoipertestuale"/>
            <w:rFonts w:ascii="Times" w:eastAsia="Times New Roman" w:hAnsi="Times"/>
            <w:sz w:val="24"/>
            <w:szCs w:val="24"/>
          </w:rPr>
          <w:t>falsi</w:t>
        </w:r>
      </w:hyperlink>
      <w:proofErr w:type="gramEnd"/>
    </w:p>
    <w:p w14:paraId="41948AFE" w14:textId="28638616" w:rsidR="008B72A7" w:rsidRPr="00AD162B" w:rsidRDefault="00AA7DB6" w:rsidP="00C52E7D">
      <w:pPr>
        <w:pStyle w:val="Titolo1"/>
        <w:jc w:val="both"/>
        <w:rPr>
          <w:rFonts w:eastAsia="Times New Roman"/>
          <w:sz w:val="24"/>
          <w:szCs w:val="24"/>
        </w:rPr>
      </w:pPr>
      <w:hyperlink r:id="rId251" w:history="1">
        <w:r w:rsidR="008B72A7" w:rsidRPr="00AD162B">
          <w:rPr>
            <w:rStyle w:val="Collegamentoipertestuale"/>
            <w:rFonts w:eastAsia="Times New Roman"/>
            <w:color w:val="FF0000"/>
            <w:sz w:val="24"/>
            <w:szCs w:val="24"/>
          </w:rPr>
          <w:t xml:space="preserve">Gabriel Garcia </w:t>
        </w:r>
        <w:proofErr w:type="spellStart"/>
        <w:r w:rsidR="008B72A7" w:rsidRPr="00AD162B">
          <w:rPr>
            <w:rStyle w:val="Collegamentoipertestuale"/>
            <w:rFonts w:eastAsia="Times New Roman"/>
            <w:color w:val="FF0000"/>
            <w:sz w:val="24"/>
            <w:szCs w:val="24"/>
          </w:rPr>
          <w:t>Màrquez</w:t>
        </w:r>
        <w:proofErr w:type="spellEnd"/>
        <w:r w:rsidR="008B72A7" w:rsidRPr="00AD162B">
          <w:rPr>
            <w:rStyle w:val="Collegamentoipertestuale"/>
            <w:rFonts w:eastAsia="Times New Roman"/>
            <w:sz w:val="24"/>
            <w:szCs w:val="24"/>
          </w:rPr>
          <w:t xml:space="preserve"> (1927-2014) – Hai avuto l’amore in casa e non hai saputo </w:t>
        </w:r>
        <w:proofErr w:type="gramStart"/>
        <w:r w:rsidR="008B72A7" w:rsidRPr="00AD162B">
          <w:rPr>
            <w:rStyle w:val="Collegamentoipertestuale"/>
            <w:rFonts w:eastAsia="Times New Roman"/>
            <w:sz w:val="24"/>
            <w:szCs w:val="24"/>
          </w:rPr>
          <w:t>riconoscerlo</w:t>
        </w:r>
      </w:hyperlink>
      <w:proofErr w:type="gramEnd"/>
    </w:p>
    <w:p w14:paraId="7AA505BE" w14:textId="0D1BBCC2" w:rsidR="008B72A7" w:rsidRPr="00AD162B" w:rsidRDefault="00AA7DB6" w:rsidP="00C52E7D">
      <w:pPr>
        <w:pStyle w:val="Titolo1"/>
        <w:jc w:val="both"/>
        <w:rPr>
          <w:rFonts w:eastAsia="Times New Roman"/>
          <w:sz w:val="24"/>
          <w:szCs w:val="24"/>
        </w:rPr>
      </w:pPr>
      <w:hyperlink r:id="rId252" w:history="1">
        <w:r w:rsidR="008B72A7" w:rsidRPr="00AD162B">
          <w:rPr>
            <w:rStyle w:val="Collegamentoipertestuale"/>
            <w:rFonts w:eastAsia="Times New Roman"/>
            <w:color w:val="FF0000"/>
            <w:sz w:val="24"/>
            <w:szCs w:val="24"/>
          </w:rPr>
          <w:t xml:space="preserve">Karl </w:t>
        </w:r>
        <w:proofErr w:type="spellStart"/>
        <w:r w:rsidR="008B72A7" w:rsidRPr="00AD162B">
          <w:rPr>
            <w:rStyle w:val="Collegamentoipertestuale"/>
            <w:rFonts w:eastAsia="Times New Roman"/>
            <w:color w:val="FF0000"/>
            <w:sz w:val="24"/>
            <w:szCs w:val="24"/>
          </w:rPr>
          <w:t>Marx</w:t>
        </w:r>
        <w:proofErr w:type="spellEnd"/>
        <w:r w:rsidR="008B72A7" w:rsidRPr="00AD162B">
          <w:rPr>
            <w:rStyle w:val="Collegamentoipertestuale"/>
            <w:rFonts w:eastAsia="Times New Roman"/>
            <w:sz w:val="24"/>
            <w:szCs w:val="24"/>
          </w:rPr>
          <w:t xml:space="preserve"> – Cristalli di denaro: “</w:t>
        </w:r>
        <w:proofErr w:type="gramStart"/>
        <w:r w:rsidR="008B72A7" w:rsidRPr="00AD162B">
          <w:rPr>
            <w:rStyle w:val="Collegamentoipertestuale"/>
            <w:rFonts w:eastAsia="Times New Roman"/>
            <w:sz w:val="24"/>
            <w:szCs w:val="24"/>
          </w:rPr>
          <w:t>auri</w:t>
        </w:r>
        <w:proofErr w:type="gramEnd"/>
        <w:r w:rsidR="008B72A7" w:rsidRPr="00AD162B">
          <w:rPr>
            <w:rStyle w:val="Collegamentoipertestuale"/>
            <w:rFonts w:eastAsia="Times New Roman"/>
            <w:sz w:val="24"/>
            <w:szCs w:val="24"/>
          </w:rPr>
          <w:t xml:space="preserve"> sacra </w:t>
        </w:r>
        <w:proofErr w:type="spellStart"/>
        <w:r w:rsidR="008B72A7" w:rsidRPr="00AD162B">
          <w:rPr>
            <w:rStyle w:val="Collegamentoipertestuale"/>
            <w:rFonts w:eastAsia="Times New Roman"/>
            <w:sz w:val="24"/>
            <w:szCs w:val="24"/>
          </w:rPr>
          <w:t>fames</w:t>
        </w:r>
        <w:proofErr w:type="spellEnd"/>
        <w:r w:rsidR="008B72A7" w:rsidRPr="00AD162B">
          <w:rPr>
            <w:rStyle w:val="Collegamentoipertestuale"/>
            <w:rFonts w:eastAsia="Times New Roman"/>
            <w:sz w:val="24"/>
            <w:szCs w:val="24"/>
          </w:rPr>
          <w:t>”</w:t>
        </w:r>
      </w:hyperlink>
    </w:p>
    <w:p w14:paraId="27DA3134" w14:textId="7C250BE1" w:rsidR="008B72A7" w:rsidRPr="00AD162B" w:rsidRDefault="00AA7DB6" w:rsidP="00C47C5C">
      <w:pPr>
        <w:pStyle w:val="Titolo1"/>
        <w:jc w:val="both"/>
        <w:rPr>
          <w:rFonts w:eastAsia="Times New Roman"/>
          <w:sz w:val="24"/>
          <w:szCs w:val="24"/>
        </w:rPr>
      </w:pPr>
      <w:hyperlink r:id="rId253" w:history="1">
        <w:r w:rsidR="008B72A7" w:rsidRPr="00AD162B">
          <w:rPr>
            <w:rStyle w:val="Collegamentoipertestuale"/>
            <w:rFonts w:eastAsia="Times New Roman"/>
            <w:color w:val="FF0000"/>
            <w:sz w:val="24"/>
            <w:szCs w:val="24"/>
          </w:rPr>
          <w:t xml:space="preserve">Karl </w:t>
        </w:r>
        <w:proofErr w:type="spellStart"/>
        <w:r w:rsidR="008B72A7" w:rsidRPr="00AD162B">
          <w:rPr>
            <w:rStyle w:val="Collegamentoipertestuale"/>
            <w:rFonts w:eastAsia="Times New Roman"/>
            <w:color w:val="FF0000"/>
            <w:sz w:val="24"/>
            <w:szCs w:val="24"/>
          </w:rPr>
          <w:t>Marx</w:t>
        </w:r>
        <w:proofErr w:type="spellEnd"/>
        <w:r w:rsidR="008B72A7" w:rsidRPr="00AD162B">
          <w:rPr>
            <w:rStyle w:val="Collegamentoipertestuale"/>
            <w:rFonts w:eastAsia="Times New Roman"/>
            <w:sz w:val="24"/>
            <w:szCs w:val="24"/>
          </w:rPr>
          <w:t xml:space="preserve"> – Il denaro è stato fatto signore del </w:t>
        </w:r>
        <w:proofErr w:type="gramStart"/>
        <w:r w:rsidR="008B72A7" w:rsidRPr="00AD162B">
          <w:rPr>
            <w:rStyle w:val="Collegamentoipertestuale"/>
            <w:rFonts w:eastAsia="Times New Roman"/>
            <w:sz w:val="24"/>
            <w:szCs w:val="24"/>
          </w:rPr>
          <w:t>mondo</w:t>
        </w:r>
      </w:hyperlink>
      <w:proofErr w:type="gramEnd"/>
    </w:p>
    <w:p w14:paraId="789E5002" w14:textId="3445B9CA" w:rsidR="008B72A7" w:rsidRPr="00AD162B" w:rsidRDefault="00AA7DB6" w:rsidP="00E1759D">
      <w:pPr>
        <w:pStyle w:val="Titolo1"/>
        <w:jc w:val="both"/>
        <w:rPr>
          <w:rFonts w:eastAsia="Times New Roman"/>
          <w:sz w:val="24"/>
          <w:szCs w:val="24"/>
        </w:rPr>
      </w:pPr>
      <w:hyperlink r:id="rId254" w:history="1">
        <w:r w:rsidR="008B72A7" w:rsidRPr="00AD162B">
          <w:rPr>
            <w:rStyle w:val="Collegamentoipertestuale"/>
            <w:rFonts w:eastAsia="Times New Roman"/>
            <w:color w:val="FF0000"/>
            <w:sz w:val="24"/>
            <w:szCs w:val="24"/>
          </w:rPr>
          <w:t xml:space="preserve">Karl </w:t>
        </w:r>
        <w:proofErr w:type="spellStart"/>
        <w:r w:rsidR="008B72A7" w:rsidRPr="00AD162B">
          <w:rPr>
            <w:rStyle w:val="Collegamentoipertestuale"/>
            <w:rFonts w:eastAsia="Times New Roman"/>
            <w:color w:val="FF0000"/>
            <w:sz w:val="24"/>
            <w:szCs w:val="24"/>
          </w:rPr>
          <w:t>Marx</w:t>
        </w:r>
        <w:proofErr w:type="spellEnd"/>
        <w:r w:rsidR="008B72A7" w:rsidRPr="00AD162B">
          <w:rPr>
            <w:rStyle w:val="Collegamentoipertestuale"/>
            <w:rFonts w:eastAsia="Times New Roman"/>
            <w:sz w:val="24"/>
            <w:szCs w:val="24"/>
          </w:rPr>
          <w:t xml:space="preserve"> – Il denaro uccide l’uomo. Se presupponi l’uomo come uomo e il suo rapporto col mondo come un rapporto umano, potrai scambiare amore soltanto con </w:t>
        </w:r>
        <w:proofErr w:type="gramStart"/>
        <w:r w:rsidR="008B72A7" w:rsidRPr="00AD162B">
          <w:rPr>
            <w:rStyle w:val="Collegamentoipertestuale"/>
            <w:rFonts w:eastAsia="Times New Roman"/>
            <w:sz w:val="24"/>
            <w:szCs w:val="24"/>
          </w:rPr>
          <w:t>amore</w:t>
        </w:r>
      </w:hyperlink>
      <w:proofErr w:type="gramEnd"/>
    </w:p>
    <w:p w14:paraId="6C705ECD" w14:textId="71F54861" w:rsidR="008B72A7" w:rsidRPr="00AD162B" w:rsidRDefault="00AA7DB6" w:rsidP="006A6B51">
      <w:pPr>
        <w:pStyle w:val="Titolo1"/>
        <w:jc w:val="both"/>
        <w:rPr>
          <w:rStyle w:val="Collegamentoipertestuale"/>
          <w:rFonts w:eastAsia="Times New Roman"/>
          <w:sz w:val="24"/>
          <w:szCs w:val="24"/>
        </w:rPr>
      </w:pPr>
      <w:hyperlink r:id="rId255" w:history="1">
        <w:r w:rsidR="008B72A7" w:rsidRPr="00AD162B">
          <w:rPr>
            <w:rStyle w:val="Collegamentoipertestuale"/>
            <w:rFonts w:eastAsia="Times New Roman"/>
            <w:color w:val="FF0000"/>
            <w:sz w:val="24"/>
            <w:szCs w:val="24"/>
          </w:rPr>
          <w:t xml:space="preserve">Karl </w:t>
        </w:r>
        <w:proofErr w:type="spellStart"/>
        <w:r w:rsidR="008B72A7" w:rsidRPr="00AD162B">
          <w:rPr>
            <w:rStyle w:val="Collegamentoipertestuale"/>
            <w:rFonts w:eastAsia="Times New Roman"/>
            <w:color w:val="FF0000"/>
            <w:sz w:val="24"/>
            <w:szCs w:val="24"/>
          </w:rPr>
          <w:t>Marx</w:t>
        </w:r>
        <w:proofErr w:type="spellEnd"/>
        <w:r w:rsidR="008B72A7" w:rsidRPr="00AD162B">
          <w:rPr>
            <w:rStyle w:val="Collegamentoipertestuale"/>
            <w:rFonts w:eastAsia="Times New Roman"/>
            <w:sz w:val="24"/>
            <w:szCs w:val="24"/>
          </w:rPr>
          <w:t xml:space="preserve"> – La natura non produce denaro</w:t>
        </w:r>
      </w:hyperlink>
    </w:p>
    <w:p w14:paraId="703067A5" w14:textId="77777777" w:rsidR="006A6B51" w:rsidRPr="00AD162B" w:rsidRDefault="00AA7DB6" w:rsidP="006A6B51">
      <w:pPr>
        <w:pStyle w:val="Titolo1"/>
        <w:jc w:val="both"/>
        <w:rPr>
          <w:rFonts w:eastAsia="Times New Roman"/>
          <w:sz w:val="24"/>
          <w:szCs w:val="24"/>
        </w:rPr>
      </w:pPr>
      <w:hyperlink r:id="rId256" w:history="1">
        <w:r w:rsidR="006A6B51" w:rsidRPr="00AD162B">
          <w:rPr>
            <w:rStyle w:val="Collegamentoipertestuale"/>
            <w:rFonts w:eastAsia="Times New Roman"/>
            <w:color w:val="FF0000"/>
            <w:sz w:val="24"/>
            <w:szCs w:val="24"/>
          </w:rPr>
          <w:t xml:space="preserve">Karl </w:t>
        </w:r>
        <w:proofErr w:type="spellStart"/>
        <w:r w:rsidR="006A6B51" w:rsidRPr="00AD162B">
          <w:rPr>
            <w:rStyle w:val="Collegamentoipertestuale"/>
            <w:rFonts w:eastAsia="Times New Roman"/>
            <w:color w:val="FF0000"/>
            <w:sz w:val="24"/>
            <w:szCs w:val="24"/>
          </w:rPr>
          <w:t>Marx</w:t>
        </w:r>
        <w:proofErr w:type="spellEnd"/>
        <w:r w:rsidR="006A6B51" w:rsidRPr="00AD162B">
          <w:rPr>
            <w:rStyle w:val="Collegamentoipertestuale"/>
            <w:rFonts w:eastAsia="Times New Roman"/>
            <w:sz w:val="24"/>
            <w:szCs w:val="24"/>
          </w:rPr>
          <w:t xml:space="preserve"> (1818-1883) – A </w:t>
        </w:r>
        <w:proofErr w:type="gramStart"/>
        <w:r w:rsidR="006A6B51" w:rsidRPr="00AD162B">
          <w:rPr>
            <w:rStyle w:val="Collegamentoipertestuale"/>
            <w:rFonts w:eastAsia="Times New Roman"/>
            <w:sz w:val="24"/>
            <w:szCs w:val="24"/>
          </w:rPr>
          <w:t>17</w:t>
        </w:r>
        <w:proofErr w:type="gramEnd"/>
        <w:r w:rsidR="006A6B51" w:rsidRPr="00AD162B">
          <w:rPr>
            <w:rStyle w:val="Collegamentoipertestuale"/>
            <w:rFonts w:eastAsia="Times New Roman"/>
            <w:sz w:val="24"/>
            <w:szCs w:val="24"/>
          </w:rPr>
          <w:t xml:space="preserve"> anni, nel 1835, già ben sapeva quale sarebbe stata la carriera prescelta: agire a favore dell’umanità.</w:t>
        </w:r>
      </w:hyperlink>
    </w:p>
    <w:p w14:paraId="1C386461" w14:textId="77777777" w:rsidR="00E1759D" w:rsidRPr="00AD162B" w:rsidRDefault="00AA7DB6" w:rsidP="003E4388">
      <w:pPr>
        <w:pStyle w:val="Titolo1"/>
        <w:jc w:val="both"/>
        <w:rPr>
          <w:rStyle w:val="Collegamentoipertestuale"/>
          <w:rFonts w:eastAsia="Times New Roman"/>
          <w:sz w:val="24"/>
          <w:szCs w:val="24"/>
        </w:rPr>
      </w:pPr>
      <w:hyperlink r:id="rId257" w:history="1">
        <w:r w:rsidR="00E1759D" w:rsidRPr="00AD162B">
          <w:rPr>
            <w:rStyle w:val="Collegamentoipertestuale"/>
            <w:rFonts w:eastAsia="Times New Roman"/>
            <w:color w:val="FF0000"/>
            <w:sz w:val="24"/>
            <w:szCs w:val="24"/>
          </w:rPr>
          <w:t xml:space="preserve">Karl </w:t>
        </w:r>
        <w:proofErr w:type="spellStart"/>
        <w:r w:rsidR="00E1759D" w:rsidRPr="00AD162B">
          <w:rPr>
            <w:rStyle w:val="Collegamentoipertestuale"/>
            <w:rFonts w:eastAsia="Times New Roman"/>
            <w:color w:val="FF0000"/>
            <w:sz w:val="24"/>
            <w:szCs w:val="24"/>
          </w:rPr>
          <w:t>Marx</w:t>
        </w:r>
        <w:proofErr w:type="spellEnd"/>
        <w:r w:rsidR="00E1759D" w:rsidRPr="00AD162B">
          <w:rPr>
            <w:rStyle w:val="Collegamentoipertestuale"/>
            <w:rFonts w:eastAsia="Times New Roman"/>
            <w:sz w:val="24"/>
            <w:szCs w:val="24"/>
          </w:rPr>
          <w:t xml:space="preserve"> (1818-1883) – Il capitale, per sua natura, nega il tempo per </w:t>
        </w:r>
        <w:proofErr w:type="gramStart"/>
        <w:r w:rsidR="00E1759D" w:rsidRPr="00AD162B">
          <w:rPr>
            <w:rStyle w:val="Collegamentoipertestuale"/>
            <w:rFonts w:eastAsia="Times New Roman"/>
            <w:sz w:val="24"/>
            <w:szCs w:val="24"/>
          </w:rPr>
          <w:t xml:space="preserve">una </w:t>
        </w:r>
        <w:proofErr w:type="gramEnd"/>
        <w:r w:rsidR="00E1759D" w:rsidRPr="00AD162B">
          <w:rPr>
            <w:rStyle w:val="Collegamentoipertestuale"/>
            <w:rFonts w:eastAsia="Times New Roman"/>
            <w:sz w:val="24"/>
            <w:szCs w:val="24"/>
          </w:rPr>
          <w:t>educazione da uomini, per lo sviluppo intellettuale, per adempiere a funzioni sociali, per le relazioni con gli altri, per il libero gioco delle forze del corpo e della mente.</w:t>
        </w:r>
      </w:hyperlink>
    </w:p>
    <w:p w14:paraId="1C74EBA8" w14:textId="2AD59A0C" w:rsidR="003E4388" w:rsidRPr="00AD162B" w:rsidRDefault="00AA7DB6" w:rsidP="00AA44EA">
      <w:pPr>
        <w:pStyle w:val="Titolo1"/>
        <w:jc w:val="both"/>
        <w:rPr>
          <w:rStyle w:val="Collegamentoipertestuale"/>
          <w:rFonts w:eastAsia="Times New Roman"/>
          <w:sz w:val="24"/>
          <w:szCs w:val="24"/>
        </w:rPr>
      </w:pPr>
      <w:hyperlink r:id="rId258" w:history="1">
        <w:r w:rsidR="003E4388" w:rsidRPr="00AD162B">
          <w:rPr>
            <w:rStyle w:val="Collegamentoipertestuale"/>
            <w:rFonts w:eastAsia="Times New Roman"/>
            <w:color w:val="FF0000"/>
            <w:sz w:val="24"/>
            <w:szCs w:val="24"/>
          </w:rPr>
          <w:t xml:space="preserve">Karl </w:t>
        </w:r>
        <w:proofErr w:type="spellStart"/>
        <w:r w:rsidR="003E4388" w:rsidRPr="00AD162B">
          <w:rPr>
            <w:rStyle w:val="Collegamentoipertestuale"/>
            <w:rFonts w:eastAsia="Times New Roman"/>
            <w:color w:val="FF0000"/>
            <w:sz w:val="24"/>
            <w:szCs w:val="24"/>
          </w:rPr>
          <w:t>Marx</w:t>
        </w:r>
        <w:proofErr w:type="spellEnd"/>
        <w:r w:rsidR="003E4388" w:rsidRPr="00AD162B">
          <w:rPr>
            <w:rStyle w:val="Collegamentoipertestuale"/>
            <w:rFonts w:eastAsia="Times New Roman"/>
            <w:color w:val="FF0000"/>
            <w:sz w:val="24"/>
            <w:szCs w:val="24"/>
          </w:rPr>
          <w:t xml:space="preserve"> </w:t>
        </w:r>
        <w:hyperlink r:id="rId259" w:history="1">
          <w:r w:rsidR="00C67942" w:rsidRPr="00AD162B">
            <w:rPr>
              <w:rStyle w:val="Collegamentoipertestuale"/>
              <w:rFonts w:eastAsia="Times New Roman"/>
              <w:sz w:val="24"/>
              <w:szCs w:val="24"/>
            </w:rPr>
            <w:t>(1818-1883)</w:t>
          </w:r>
        </w:hyperlink>
        <w:r w:rsidR="003E4388" w:rsidRPr="00AD162B">
          <w:rPr>
            <w:rStyle w:val="Collegamentoipertestuale"/>
            <w:rFonts w:eastAsia="Times New Roman"/>
            <w:sz w:val="24"/>
            <w:szCs w:val="24"/>
          </w:rPr>
          <w:t xml:space="preserve"> – La patologia industriale. La suddivisione del lavoro è l’assassinio di un </w:t>
        </w:r>
        <w:proofErr w:type="gramStart"/>
        <w:r w:rsidR="003E4388" w:rsidRPr="00AD162B">
          <w:rPr>
            <w:rStyle w:val="Collegamentoipertestuale"/>
            <w:rFonts w:eastAsia="Times New Roman"/>
            <w:sz w:val="24"/>
            <w:szCs w:val="24"/>
          </w:rPr>
          <w:t>popolo</w:t>
        </w:r>
      </w:hyperlink>
      <w:proofErr w:type="gramEnd"/>
    </w:p>
    <w:p w14:paraId="3FB225F7" w14:textId="77777777" w:rsidR="00AA44EA" w:rsidRDefault="00AA7DB6" w:rsidP="00AA44EA">
      <w:pPr>
        <w:pStyle w:val="Titolo1"/>
        <w:jc w:val="both"/>
        <w:rPr>
          <w:rStyle w:val="Collegamentoipertestuale"/>
          <w:rFonts w:eastAsia="Times New Roman"/>
          <w:sz w:val="24"/>
          <w:szCs w:val="24"/>
        </w:rPr>
      </w:pPr>
      <w:hyperlink r:id="rId260" w:history="1">
        <w:r w:rsidR="00AA44EA" w:rsidRPr="00AD162B">
          <w:rPr>
            <w:rStyle w:val="Collegamentoipertestuale"/>
            <w:rFonts w:eastAsia="Times New Roman"/>
            <w:color w:val="FF0000"/>
            <w:sz w:val="24"/>
            <w:szCs w:val="24"/>
          </w:rPr>
          <w:t xml:space="preserve">Karl </w:t>
        </w:r>
        <w:proofErr w:type="spellStart"/>
        <w:r w:rsidR="00AA44EA" w:rsidRPr="00AD162B">
          <w:rPr>
            <w:rStyle w:val="Collegamentoipertestuale"/>
            <w:rFonts w:eastAsia="Times New Roman"/>
            <w:color w:val="FF0000"/>
            <w:sz w:val="24"/>
            <w:szCs w:val="24"/>
          </w:rPr>
          <w:t>Marx</w:t>
        </w:r>
        <w:proofErr w:type="spellEnd"/>
        <w:r w:rsidR="00AA44EA" w:rsidRPr="00AD162B">
          <w:rPr>
            <w:rStyle w:val="Collegamentoipertestuale"/>
            <w:rFonts w:eastAsia="Times New Roman"/>
            <w:sz w:val="24"/>
            <w:szCs w:val="24"/>
          </w:rPr>
          <w:t xml:space="preserve"> (1818-1883) – Sviluppo storico del senso artistico e umanesimo comunista. La soppressione della proprietà privata è la completa emancipazione di tutti i sensi umani e di tutte le qualità </w:t>
        </w:r>
        <w:proofErr w:type="gramStart"/>
        <w:r w:rsidR="00AA44EA" w:rsidRPr="00AD162B">
          <w:rPr>
            <w:rStyle w:val="Collegamentoipertestuale"/>
            <w:rFonts w:eastAsia="Times New Roman"/>
            <w:sz w:val="24"/>
            <w:szCs w:val="24"/>
          </w:rPr>
          <w:t>umane</w:t>
        </w:r>
        <w:proofErr w:type="gramEnd"/>
        <w:r w:rsidR="00AA44EA" w:rsidRPr="00AD162B">
          <w:rPr>
            <w:rStyle w:val="Collegamentoipertestuale"/>
            <w:rFonts w:eastAsia="Times New Roman"/>
            <w:sz w:val="24"/>
            <w:szCs w:val="24"/>
          </w:rPr>
          <w:t>. Il comunismo è effettiva soppressione della proprietà privata quale autoalienazione dell’uomo, è reale appropriazione dell’umana essenza da parte dell’uomo e per l’</w:t>
        </w:r>
        <w:proofErr w:type="gramStart"/>
        <w:r w:rsidR="00AA44EA" w:rsidRPr="00AD162B">
          <w:rPr>
            <w:rStyle w:val="Collegamentoipertestuale"/>
            <w:rFonts w:eastAsia="Times New Roman"/>
            <w:sz w:val="24"/>
            <w:szCs w:val="24"/>
          </w:rPr>
          <w:t>uomo</w:t>
        </w:r>
      </w:hyperlink>
      <w:proofErr w:type="gramEnd"/>
    </w:p>
    <w:p w14:paraId="30450BDA" w14:textId="77777777" w:rsidR="003A0D5F" w:rsidRPr="003A0D5F" w:rsidRDefault="00AA7DB6" w:rsidP="003A0D5F">
      <w:pPr>
        <w:pStyle w:val="Titolo2"/>
        <w:rPr>
          <w:rFonts w:ascii="Times" w:eastAsia="Times New Roman" w:hAnsi="Times"/>
          <w:sz w:val="24"/>
          <w:szCs w:val="24"/>
        </w:rPr>
      </w:pPr>
      <w:hyperlink r:id="rId261" w:history="1">
        <w:r w:rsidR="003A0D5F" w:rsidRPr="003A0D5F">
          <w:rPr>
            <w:rStyle w:val="Collegamentoipertestuale"/>
            <w:rFonts w:ascii="Times" w:eastAsia="Times New Roman" w:hAnsi="Times"/>
            <w:color w:val="FF0000"/>
            <w:sz w:val="24"/>
            <w:szCs w:val="24"/>
          </w:rPr>
          <w:t>Edoarda Masi</w:t>
        </w:r>
        <w:r w:rsidR="003A0D5F" w:rsidRPr="003A0D5F">
          <w:rPr>
            <w:rStyle w:val="Collegamentoipertestuale"/>
            <w:rFonts w:ascii="Times" w:eastAsia="Times New Roman" w:hAnsi="Times"/>
            <w:sz w:val="24"/>
            <w:szCs w:val="24"/>
          </w:rPr>
          <w:t xml:space="preserve"> (1927-2011) – Una «rivoluzione culturale»: utopia necessaria nella società di oggi, che assume il profitto a valore dominante e universale, così come predicano gli apologeti del presente, i cinici ideologi del </w:t>
        </w:r>
        <w:proofErr w:type="gramStart"/>
        <w:r w:rsidR="003A0D5F" w:rsidRPr="003A0D5F">
          <w:rPr>
            <w:rStyle w:val="Collegamentoipertestuale"/>
            <w:rFonts w:ascii="Times" w:eastAsia="Times New Roman" w:hAnsi="Times"/>
            <w:sz w:val="24"/>
            <w:szCs w:val="24"/>
          </w:rPr>
          <w:t>«</w:t>
        </w:r>
        <w:proofErr w:type="gramEnd"/>
        <w:r w:rsidR="003A0D5F" w:rsidRPr="003A0D5F">
          <w:rPr>
            <w:rStyle w:val="Collegamentoipertestuale"/>
            <w:rFonts w:ascii="Times" w:eastAsia="Times New Roman" w:hAnsi="Times"/>
            <w:sz w:val="24"/>
            <w:szCs w:val="24"/>
          </w:rPr>
          <w:t>mercato».</w:t>
        </w:r>
      </w:hyperlink>
    </w:p>
    <w:p w14:paraId="62B8EC1E" w14:textId="498F3AD0" w:rsidR="00C47C5C" w:rsidRPr="00AD162B" w:rsidRDefault="00AA7DB6" w:rsidP="003E4388">
      <w:pPr>
        <w:pStyle w:val="Titolo1"/>
        <w:jc w:val="both"/>
        <w:rPr>
          <w:rFonts w:eastAsia="Times New Roman"/>
          <w:sz w:val="24"/>
          <w:szCs w:val="24"/>
        </w:rPr>
      </w:pPr>
      <w:hyperlink r:id="rId262" w:history="1">
        <w:r w:rsidR="00C47C5C" w:rsidRPr="00AD162B">
          <w:rPr>
            <w:rStyle w:val="Collegamentoipertestuale"/>
            <w:rFonts w:eastAsia="Times New Roman"/>
            <w:color w:val="FF0000"/>
            <w:sz w:val="24"/>
            <w:szCs w:val="24"/>
          </w:rPr>
          <w:t xml:space="preserve">Abraham </w:t>
        </w:r>
        <w:proofErr w:type="spellStart"/>
        <w:r w:rsidR="00C47C5C" w:rsidRPr="00AD162B">
          <w:rPr>
            <w:rStyle w:val="Collegamentoipertestuale"/>
            <w:rFonts w:eastAsia="Times New Roman"/>
            <w:color w:val="FF0000"/>
            <w:sz w:val="24"/>
            <w:szCs w:val="24"/>
          </w:rPr>
          <w:t>Maslow</w:t>
        </w:r>
        <w:proofErr w:type="spellEnd"/>
        <w:r w:rsidR="00C47C5C" w:rsidRPr="00AD162B">
          <w:rPr>
            <w:rStyle w:val="Collegamentoipertestuale"/>
            <w:rFonts w:eastAsia="Times New Roman"/>
            <w:sz w:val="24"/>
            <w:szCs w:val="24"/>
          </w:rPr>
          <w:t xml:space="preserve"> – La malattia può consistere nel “non” accusare alcun sintomo quando invece dovrei </w:t>
        </w:r>
        <w:proofErr w:type="gramStart"/>
        <w:r w:rsidR="00C47C5C" w:rsidRPr="00AD162B">
          <w:rPr>
            <w:rStyle w:val="Collegamentoipertestuale"/>
            <w:rFonts w:eastAsia="Times New Roman"/>
            <w:sz w:val="24"/>
            <w:szCs w:val="24"/>
          </w:rPr>
          <w:t>accusarlo</w:t>
        </w:r>
        <w:proofErr w:type="gramEnd"/>
        <w:r w:rsidR="00C47C5C" w:rsidRPr="00AD162B">
          <w:rPr>
            <w:rStyle w:val="Collegamentoipertestuale"/>
            <w:rFonts w:eastAsia="Times New Roman"/>
            <w:sz w:val="24"/>
            <w:szCs w:val="24"/>
          </w:rPr>
          <w:t>.</w:t>
        </w:r>
      </w:hyperlink>
    </w:p>
    <w:p w14:paraId="2DF1C4E7" w14:textId="69E6B4CF" w:rsidR="008B72A7" w:rsidRPr="00AD162B" w:rsidRDefault="00AA7DB6" w:rsidP="00C52E7D">
      <w:pPr>
        <w:pStyle w:val="Titolo1"/>
        <w:jc w:val="both"/>
        <w:rPr>
          <w:rFonts w:eastAsia="Times New Roman"/>
          <w:sz w:val="24"/>
          <w:szCs w:val="24"/>
        </w:rPr>
      </w:pPr>
      <w:hyperlink r:id="rId263" w:history="1">
        <w:r w:rsidR="008B72A7" w:rsidRPr="00AD162B">
          <w:rPr>
            <w:rStyle w:val="Collegamentoipertestuale"/>
            <w:rFonts w:eastAsia="Times New Roman"/>
            <w:color w:val="FF0000"/>
            <w:sz w:val="24"/>
            <w:szCs w:val="24"/>
          </w:rPr>
          <w:t xml:space="preserve">Edgar Lee </w:t>
        </w:r>
        <w:proofErr w:type="spellStart"/>
        <w:r w:rsidR="008B72A7" w:rsidRPr="00AD162B">
          <w:rPr>
            <w:rStyle w:val="Collegamentoipertestuale"/>
            <w:rFonts w:eastAsia="Times New Roman"/>
            <w:color w:val="FF0000"/>
            <w:sz w:val="24"/>
            <w:szCs w:val="24"/>
          </w:rPr>
          <w:t>Masters</w:t>
        </w:r>
        <w:proofErr w:type="spellEnd"/>
        <w:r w:rsidR="008B72A7" w:rsidRPr="00AD162B">
          <w:rPr>
            <w:rStyle w:val="Collegamentoipertestuale"/>
            <w:rFonts w:eastAsia="Times New Roman"/>
            <w:sz w:val="24"/>
            <w:szCs w:val="24"/>
          </w:rPr>
          <w:t xml:space="preserve"> (1868-1950) – Mandate a memoria anche solo pochi versi di verità e bellezza</w:t>
        </w:r>
      </w:hyperlink>
    </w:p>
    <w:p w14:paraId="2F1B9115" w14:textId="52B367E7" w:rsidR="008B72A7" w:rsidRPr="00AD162B" w:rsidRDefault="00AA7DB6" w:rsidP="00C52E7D">
      <w:pPr>
        <w:pStyle w:val="Titolo1"/>
        <w:jc w:val="both"/>
        <w:rPr>
          <w:rFonts w:eastAsia="Times New Roman"/>
          <w:sz w:val="24"/>
          <w:szCs w:val="24"/>
        </w:rPr>
      </w:pPr>
      <w:hyperlink r:id="rId264" w:history="1">
        <w:r w:rsidR="008B72A7" w:rsidRPr="00AD162B">
          <w:rPr>
            <w:rStyle w:val="Collegamentoipertestuale"/>
            <w:rFonts w:eastAsia="Times New Roman"/>
            <w:color w:val="FF0000"/>
            <w:sz w:val="24"/>
            <w:szCs w:val="24"/>
          </w:rPr>
          <w:t>Paola Mastrocola</w:t>
        </w:r>
        <w:r w:rsidR="008B72A7" w:rsidRPr="00AD162B">
          <w:rPr>
            <w:rStyle w:val="Collegamentoipertestuale"/>
            <w:rFonts w:eastAsia="Times New Roman"/>
            <w:sz w:val="24"/>
            <w:szCs w:val="24"/>
          </w:rPr>
          <w:t xml:space="preserve"> – </w:t>
        </w:r>
        <w:proofErr w:type="gramStart"/>
        <w:r w:rsidR="008B72A7" w:rsidRPr="00AD162B">
          <w:rPr>
            <w:rStyle w:val="Collegamentoipertestuale"/>
            <w:rFonts w:eastAsia="Times New Roman"/>
            <w:sz w:val="24"/>
            <w:szCs w:val="24"/>
          </w:rPr>
          <w:t>«</w:t>
        </w:r>
        <w:proofErr w:type="gramEnd"/>
        <w:r w:rsidR="008B72A7" w:rsidRPr="00AD162B">
          <w:rPr>
            <w:rStyle w:val="Collegamentoipertestuale"/>
            <w:rFonts w:eastAsia="Times New Roman"/>
            <w:sz w:val="24"/>
            <w:szCs w:val="24"/>
          </w:rPr>
          <w:t xml:space="preserve">La passione ribelle»: Il treno non si ferma? </w:t>
        </w:r>
        <w:proofErr w:type="gramStart"/>
        <w:r w:rsidR="008B72A7" w:rsidRPr="00AD162B">
          <w:rPr>
            <w:rStyle w:val="Collegamentoipertestuale"/>
            <w:rFonts w:eastAsia="Times New Roman"/>
            <w:sz w:val="24"/>
            <w:szCs w:val="24"/>
          </w:rPr>
          <w:t>Ma</w:t>
        </w:r>
        <w:proofErr w:type="gramEnd"/>
        <w:r w:rsidR="008B72A7" w:rsidRPr="00AD162B">
          <w:rPr>
            <w:rStyle w:val="Collegamentoipertestuale"/>
            <w:rFonts w:eastAsia="Times New Roman"/>
            <w:sz w:val="24"/>
            <w:szCs w:val="24"/>
          </w:rPr>
          <w:t xml:space="preserve"> siamo sicuri? E ribellarci? Chi studia è sempre un ribelle. Com’è che non viene mai in mente a nessuno? Se oggi qualcuno volesse ribellarsi al mondo com’è diventato, se decidesse così, di </w:t>
        </w:r>
        <w:proofErr w:type="gramStart"/>
        <w:r w:rsidR="008B72A7" w:rsidRPr="00AD162B">
          <w:rPr>
            <w:rStyle w:val="Collegamentoipertestuale"/>
            <w:rFonts w:eastAsia="Times New Roman"/>
            <w:sz w:val="24"/>
            <w:szCs w:val="24"/>
          </w:rPr>
          <w:t>colpo,</w:t>
        </w:r>
        <w:proofErr w:type="gramEnd"/>
        <w:r w:rsidR="008B72A7" w:rsidRPr="00AD162B">
          <w:rPr>
            <w:rStyle w:val="Collegamentoipertestuale"/>
            <w:rFonts w:eastAsia="Times New Roman"/>
            <w:sz w:val="24"/>
            <w:szCs w:val="24"/>
          </w:rPr>
          <w:t xml:space="preserve"> di non stare più al gioco, di scendere dal treno in corsa, studiare potrebbe essere la mossa vincente.</w:t>
        </w:r>
      </w:hyperlink>
    </w:p>
    <w:p w14:paraId="4F99B130" w14:textId="47A5E8AD" w:rsidR="008B72A7" w:rsidRPr="00AD162B" w:rsidRDefault="00AA7DB6" w:rsidP="00C97E86">
      <w:pPr>
        <w:pStyle w:val="Titolo1"/>
        <w:jc w:val="both"/>
        <w:rPr>
          <w:rStyle w:val="Collegamentoipertestuale"/>
          <w:rFonts w:eastAsia="Times New Roman"/>
          <w:sz w:val="24"/>
          <w:szCs w:val="24"/>
        </w:rPr>
      </w:pPr>
      <w:hyperlink r:id="rId265" w:history="1">
        <w:r w:rsidR="008B72A7" w:rsidRPr="00AD162B">
          <w:rPr>
            <w:rStyle w:val="Collegamentoipertestuale"/>
            <w:rFonts w:eastAsia="Times New Roman"/>
            <w:color w:val="FF0000"/>
            <w:sz w:val="24"/>
            <w:szCs w:val="24"/>
          </w:rPr>
          <w:t>Henri Matisse</w:t>
        </w:r>
        <w:r w:rsidR="008B72A7" w:rsidRPr="00AD162B">
          <w:rPr>
            <w:rStyle w:val="Collegamentoipertestuale"/>
            <w:rFonts w:eastAsia="Times New Roman"/>
            <w:sz w:val="24"/>
            <w:szCs w:val="24"/>
          </w:rPr>
          <w:t xml:space="preserve"> (1869-1954) – Un grande amore, capace di ispirare e sostenere questo sforzo continuo verso la </w:t>
        </w:r>
        <w:proofErr w:type="gramStart"/>
        <w:r w:rsidR="008B72A7" w:rsidRPr="00AD162B">
          <w:rPr>
            <w:rStyle w:val="Collegamentoipertestuale"/>
            <w:rFonts w:eastAsia="Times New Roman"/>
            <w:sz w:val="24"/>
            <w:szCs w:val="24"/>
          </w:rPr>
          <w:t>verità</w:t>
        </w:r>
      </w:hyperlink>
      <w:proofErr w:type="gramEnd"/>
    </w:p>
    <w:p w14:paraId="1F5AE818" w14:textId="77777777" w:rsidR="00C97E86" w:rsidRPr="00AD162B" w:rsidRDefault="00AA7DB6" w:rsidP="00C97E86">
      <w:pPr>
        <w:pStyle w:val="Titolo1"/>
        <w:jc w:val="both"/>
        <w:rPr>
          <w:rFonts w:eastAsia="Times New Roman"/>
          <w:sz w:val="24"/>
          <w:szCs w:val="24"/>
        </w:rPr>
      </w:pPr>
      <w:hyperlink r:id="rId266" w:history="1">
        <w:r w:rsidR="00C97E86" w:rsidRPr="00AD162B">
          <w:rPr>
            <w:rStyle w:val="Collegamentoipertestuale"/>
            <w:rFonts w:eastAsia="Times New Roman"/>
            <w:color w:val="FF0000"/>
            <w:sz w:val="24"/>
            <w:szCs w:val="24"/>
          </w:rPr>
          <w:t xml:space="preserve">William </w:t>
        </w:r>
        <w:proofErr w:type="spellStart"/>
        <w:r w:rsidR="00C97E86" w:rsidRPr="00AD162B">
          <w:rPr>
            <w:rStyle w:val="Collegamentoipertestuale"/>
            <w:rFonts w:eastAsia="Times New Roman"/>
            <w:color w:val="FF0000"/>
            <w:sz w:val="24"/>
            <w:szCs w:val="24"/>
          </w:rPr>
          <w:t>Somerset</w:t>
        </w:r>
        <w:proofErr w:type="spellEnd"/>
        <w:r w:rsidR="00C97E86" w:rsidRPr="00AD162B">
          <w:rPr>
            <w:rStyle w:val="Collegamentoipertestuale"/>
            <w:rFonts w:eastAsia="Times New Roman"/>
            <w:color w:val="FF0000"/>
            <w:sz w:val="24"/>
            <w:szCs w:val="24"/>
          </w:rPr>
          <w:t xml:space="preserve"> </w:t>
        </w:r>
        <w:proofErr w:type="spellStart"/>
        <w:r w:rsidR="00C97E86" w:rsidRPr="00AD162B">
          <w:rPr>
            <w:rStyle w:val="Collegamentoipertestuale"/>
            <w:rFonts w:eastAsia="Times New Roman"/>
            <w:color w:val="FF0000"/>
            <w:sz w:val="24"/>
            <w:szCs w:val="24"/>
          </w:rPr>
          <w:t>Maugham</w:t>
        </w:r>
        <w:proofErr w:type="spellEnd"/>
        <w:r w:rsidR="00C97E86" w:rsidRPr="00AD162B">
          <w:rPr>
            <w:rStyle w:val="Collegamentoipertestuale"/>
            <w:rFonts w:eastAsia="Times New Roman"/>
            <w:sz w:val="24"/>
            <w:szCs w:val="24"/>
          </w:rPr>
          <w:t xml:space="preserve"> (1874-1965) – In età </w:t>
        </w:r>
        <w:proofErr w:type="spellStart"/>
        <w:r w:rsidR="00C97E86" w:rsidRPr="00AD162B">
          <w:rPr>
            <w:rStyle w:val="Collegamentoipertestuale"/>
            <w:rFonts w:eastAsia="Times New Roman"/>
            <w:sz w:val="24"/>
            <w:szCs w:val="24"/>
          </w:rPr>
          <w:t>avenzata</w:t>
        </w:r>
        <w:proofErr w:type="spellEnd"/>
        <w:r w:rsidR="00C97E86" w:rsidRPr="00AD162B">
          <w:rPr>
            <w:rStyle w:val="Collegamentoipertestuale"/>
            <w:rFonts w:eastAsia="Times New Roman"/>
            <w:sz w:val="24"/>
            <w:szCs w:val="24"/>
          </w:rPr>
          <w:t xml:space="preserve"> siamo disposti a intraprendere compiti che da giovani evitavamo perché </w:t>
        </w:r>
        <w:proofErr w:type="gramStart"/>
        <w:r w:rsidR="00C97E86" w:rsidRPr="00AD162B">
          <w:rPr>
            <w:rStyle w:val="Collegamentoipertestuale"/>
            <w:rFonts w:eastAsia="Times New Roman"/>
            <w:sz w:val="24"/>
            <w:szCs w:val="24"/>
          </w:rPr>
          <w:t>avrebbero</w:t>
        </w:r>
        <w:proofErr w:type="gramEnd"/>
        <w:r w:rsidR="00C97E86" w:rsidRPr="00AD162B">
          <w:rPr>
            <w:rStyle w:val="Collegamentoipertestuale"/>
            <w:rFonts w:eastAsia="Times New Roman"/>
            <w:sz w:val="24"/>
            <w:szCs w:val="24"/>
          </w:rPr>
          <w:t xml:space="preserve"> </w:t>
        </w:r>
        <w:proofErr w:type="spellStart"/>
        <w:r w:rsidR="00C97E86" w:rsidRPr="00AD162B">
          <w:rPr>
            <w:rStyle w:val="Collegamentoipertestuale"/>
            <w:rFonts w:eastAsia="Times New Roman"/>
            <w:sz w:val="24"/>
            <w:szCs w:val="24"/>
          </w:rPr>
          <w:t>richieto</w:t>
        </w:r>
        <w:proofErr w:type="spellEnd"/>
        <w:r w:rsidR="00C97E86" w:rsidRPr="00AD162B">
          <w:rPr>
            <w:rStyle w:val="Collegamentoipertestuale"/>
            <w:rFonts w:eastAsia="Times New Roman"/>
            <w:sz w:val="24"/>
            <w:szCs w:val="24"/>
          </w:rPr>
          <w:t xml:space="preserve"> troppo tempo.</w:t>
        </w:r>
      </w:hyperlink>
    </w:p>
    <w:p w14:paraId="562F611E" w14:textId="42DC13EF" w:rsidR="008B72A7" w:rsidRPr="00AD162B" w:rsidRDefault="00AA7DB6" w:rsidP="00DF2E9D">
      <w:pPr>
        <w:pStyle w:val="Titolo1"/>
        <w:jc w:val="both"/>
        <w:rPr>
          <w:rStyle w:val="Collegamentoipertestuale"/>
          <w:rFonts w:eastAsia="Times New Roman"/>
          <w:sz w:val="24"/>
          <w:szCs w:val="24"/>
        </w:rPr>
      </w:pPr>
      <w:hyperlink r:id="rId267" w:history="1">
        <w:r w:rsidR="008B72A7" w:rsidRPr="00AD162B">
          <w:rPr>
            <w:rStyle w:val="Collegamentoipertestuale"/>
            <w:rFonts w:eastAsia="Times New Roman"/>
            <w:color w:val="FF0000"/>
            <w:sz w:val="24"/>
            <w:szCs w:val="24"/>
          </w:rPr>
          <w:t xml:space="preserve">Rollo </w:t>
        </w:r>
        <w:proofErr w:type="spellStart"/>
        <w:r w:rsidR="008B72A7" w:rsidRPr="00AD162B">
          <w:rPr>
            <w:rStyle w:val="Collegamentoipertestuale"/>
            <w:rFonts w:eastAsia="Times New Roman"/>
            <w:color w:val="FF0000"/>
            <w:sz w:val="24"/>
            <w:szCs w:val="24"/>
          </w:rPr>
          <w:t>May</w:t>
        </w:r>
        <w:proofErr w:type="spellEnd"/>
        <w:r w:rsidR="008B72A7" w:rsidRPr="00AD162B">
          <w:rPr>
            <w:rStyle w:val="Collegamentoipertestuale"/>
            <w:rFonts w:eastAsia="Times New Roman"/>
            <w:sz w:val="24"/>
            <w:szCs w:val="24"/>
          </w:rPr>
          <w:t xml:space="preserve"> (1909-1994) – Tendere significa anche occuparsi di qualcuno, mostrare sollecitudine per l’altro.</w:t>
        </w:r>
      </w:hyperlink>
    </w:p>
    <w:p w14:paraId="72AD9E34" w14:textId="55751964" w:rsidR="008B72A7" w:rsidRPr="00AD162B" w:rsidRDefault="00AA7DB6" w:rsidP="00A5208A">
      <w:pPr>
        <w:pStyle w:val="Titolo1"/>
        <w:jc w:val="both"/>
        <w:rPr>
          <w:rStyle w:val="Collegamentoipertestuale"/>
          <w:rFonts w:eastAsia="Times New Roman"/>
          <w:sz w:val="24"/>
          <w:szCs w:val="24"/>
        </w:rPr>
      </w:pPr>
      <w:hyperlink r:id="rId268" w:history="1">
        <w:r w:rsidR="008B72A7" w:rsidRPr="00AD162B">
          <w:rPr>
            <w:rStyle w:val="Collegamentoipertestuale"/>
            <w:rFonts w:eastAsia="Times New Roman"/>
            <w:color w:val="FF0000"/>
            <w:sz w:val="24"/>
            <w:szCs w:val="24"/>
          </w:rPr>
          <w:t>Melania G. Mazzucco</w:t>
        </w:r>
        <w:r w:rsidR="008B72A7" w:rsidRPr="00AD162B">
          <w:rPr>
            <w:rStyle w:val="Collegamentoipertestuale"/>
            <w:rFonts w:eastAsia="Times New Roman"/>
            <w:sz w:val="24"/>
            <w:szCs w:val="24"/>
          </w:rPr>
          <w:t xml:space="preserve"> – Il museo del mondo, Einaudi, 2014</w:t>
        </w:r>
      </w:hyperlink>
    </w:p>
    <w:p w14:paraId="0DB1DCD9" w14:textId="77777777" w:rsidR="00A5208A" w:rsidRPr="00AD162B" w:rsidRDefault="00AA7DB6" w:rsidP="00A5208A">
      <w:pPr>
        <w:pStyle w:val="Titolo1"/>
        <w:jc w:val="both"/>
        <w:rPr>
          <w:rFonts w:eastAsia="Times New Roman"/>
          <w:sz w:val="24"/>
          <w:szCs w:val="24"/>
        </w:rPr>
      </w:pPr>
      <w:hyperlink r:id="rId269" w:history="1">
        <w:r w:rsidR="00A5208A" w:rsidRPr="00AD162B">
          <w:rPr>
            <w:rStyle w:val="Collegamentoipertestuale"/>
            <w:rFonts w:eastAsia="Times New Roman"/>
            <w:color w:val="FF0000"/>
            <w:sz w:val="24"/>
            <w:szCs w:val="24"/>
          </w:rPr>
          <w:t>Virgilio Melchiorre</w:t>
        </w:r>
        <w:r w:rsidR="00A5208A" w:rsidRPr="00AD162B">
          <w:rPr>
            <w:rStyle w:val="Collegamentoipertestuale"/>
            <w:rFonts w:eastAsia="Times New Roman"/>
            <w:sz w:val="24"/>
            <w:szCs w:val="24"/>
          </w:rPr>
          <w:t xml:space="preserve"> – La finitudine del nostro sguardo è anche l’insuperabile limite d’una prospettiva: ci permette di guardare, ma non di guardarsi insieme a ciò che </w:t>
        </w:r>
        <w:proofErr w:type="gramStart"/>
        <w:r w:rsidR="00A5208A" w:rsidRPr="00AD162B">
          <w:rPr>
            <w:rStyle w:val="Collegamentoipertestuale"/>
            <w:rFonts w:eastAsia="Times New Roman"/>
            <w:sz w:val="24"/>
            <w:szCs w:val="24"/>
          </w:rPr>
          <w:t>guardiamo</w:t>
        </w:r>
      </w:hyperlink>
      <w:proofErr w:type="gramEnd"/>
    </w:p>
    <w:p w14:paraId="099B16B9" w14:textId="085C0240" w:rsidR="008B72A7" w:rsidRPr="00AD162B" w:rsidRDefault="00AA7DB6" w:rsidP="00C52E7D">
      <w:pPr>
        <w:pStyle w:val="Titolo1"/>
        <w:jc w:val="both"/>
        <w:rPr>
          <w:rStyle w:val="Collegamentoipertestuale"/>
          <w:rFonts w:eastAsia="Times New Roman"/>
          <w:sz w:val="24"/>
          <w:szCs w:val="24"/>
        </w:rPr>
      </w:pPr>
      <w:hyperlink r:id="rId270" w:history="1">
        <w:r w:rsidR="008B72A7" w:rsidRPr="00AD162B">
          <w:rPr>
            <w:rStyle w:val="Collegamentoipertestuale"/>
            <w:rFonts w:eastAsia="Times New Roman"/>
            <w:color w:val="FF0000"/>
            <w:sz w:val="24"/>
            <w:szCs w:val="24"/>
          </w:rPr>
          <w:t>Felix Mendelssohn-</w:t>
        </w:r>
        <w:proofErr w:type="spellStart"/>
        <w:r w:rsidR="008B72A7" w:rsidRPr="00AD162B">
          <w:rPr>
            <w:rStyle w:val="Collegamentoipertestuale"/>
            <w:rFonts w:eastAsia="Times New Roman"/>
            <w:color w:val="FF0000"/>
            <w:sz w:val="24"/>
            <w:szCs w:val="24"/>
          </w:rPr>
          <w:t>Bartholdy</w:t>
        </w:r>
        <w:proofErr w:type="spellEnd"/>
        <w:r w:rsidR="008B72A7" w:rsidRPr="00AD162B">
          <w:rPr>
            <w:rStyle w:val="Collegamentoipertestuale"/>
            <w:rFonts w:eastAsia="Times New Roman"/>
            <w:sz w:val="24"/>
            <w:szCs w:val="24"/>
          </w:rPr>
          <w:t xml:space="preserve"> (1809-1847) – Questo è appunto il bello dell’</w:t>
        </w:r>
        <w:proofErr w:type="gramStart"/>
        <w:r w:rsidR="008B72A7" w:rsidRPr="00AD162B">
          <w:rPr>
            <w:rStyle w:val="Collegamentoipertestuale"/>
            <w:rFonts w:eastAsia="Times New Roman"/>
            <w:sz w:val="24"/>
            <w:szCs w:val="24"/>
          </w:rPr>
          <w:t>arte</w:t>
        </w:r>
      </w:hyperlink>
      <w:proofErr w:type="gramEnd"/>
    </w:p>
    <w:p w14:paraId="1DC364FE" w14:textId="4CCEFA76" w:rsidR="008B72A7" w:rsidRPr="00AD162B" w:rsidRDefault="00AA7DB6" w:rsidP="004E311C">
      <w:pPr>
        <w:pStyle w:val="Titolo1"/>
        <w:jc w:val="both"/>
        <w:rPr>
          <w:rStyle w:val="Collegamentoipertestuale"/>
          <w:rFonts w:eastAsia="Times New Roman"/>
          <w:sz w:val="24"/>
          <w:szCs w:val="24"/>
        </w:rPr>
      </w:pPr>
      <w:hyperlink r:id="rId271" w:history="1">
        <w:r w:rsidR="008B72A7" w:rsidRPr="00AD162B">
          <w:rPr>
            <w:rStyle w:val="Collegamentoipertestuale"/>
            <w:rFonts w:eastAsia="Times New Roman"/>
            <w:color w:val="FF0000"/>
            <w:sz w:val="24"/>
            <w:szCs w:val="24"/>
          </w:rPr>
          <w:t xml:space="preserve">Pascal </w:t>
        </w:r>
        <w:proofErr w:type="spellStart"/>
        <w:r w:rsidR="008B72A7" w:rsidRPr="00AD162B">
          <w:rPr>
            <w:rStyle w:val="Collegamentoipertestuale"/>
            <w:rFonts w:eastAsia="Times New Roman"/>
            <w:color w:val="FF0000"/>
            <w:sz w:val="24"/>
            <w:szCs w:val="24"/>
          </w:rPr>
          <w:t>Mercier</w:t>
        </w:r>
        <w:proofErr w:type="spellEnd"/>
        <w:r w:rsidR="008B72A7" w:rsidRPr="00AD162B">
          <w:rPr>
            <w:rStyle w:val="Collegamentoipertestuale"/>
            <w:rFonts w:eastAsia="Times New Roman"/>
            <w:sz w:val="24"/>
            <w:szCs w:val="24"/>
          </w:rPr>
          <w:t xml:space="preserve"> – Non </w:t>
        </w:r>
        <w:proofErr w:type="gramStart"/>
        <w:r w:rsidR="008B72A7" w:rsidRPr="00AD162B">
          <w:rPr>
            <w:rStyle w:val="Collegamentoipertestuale"/>
            <w:rFonts w:eastAsia="Times New Roman"/>
            <w:sz w:val="24"/>
            <w:szCs w:val="24"/>
          </w:rPr>
          <w:t>vorrei</w:t>
        </w:r>
        <w:proofErr w:type="gramEnd"/>
        <w:r w:rsidR="008B72A7" w:rsidRPr="00AD162B">
          <w:rPr>
            <w:rStyle w:val="Collegamentoipertestuale"/>
            <w:rFonts w:eastAsia="Times New Roman"/>
            <w:sz w:val="24"/>
            <w:szCs w:val="24"/>
          </w:rPr>
          <w:t xml:space="preserve"> vivere in un mondo senza cattedrali o in quello che demonizza il pensiero critico esigendo amore per gli sfruttatori</w:t>
        </w:r>
      </w:hyperlink>
    </w:p>
    <w:p w14:paraId="34F25107" w14:textId="77777777" w:rsidR="004E311C" w:rsidRPr="00AD162B" w:rsidRDefault="00AA7DB6" w:rsidP="004E311C">
      <w:pPr>
        <w:pStyle w:val="Titolo1"/>
        <w:jc w:val="both"/>
        <w:rPr>
          <w:rFonts w:eastAsia="Times New Roman"/>
        </w:rPr>
      </w:pPr>
      <w:hyperlink r:id="rId272" w:history="1">
        <w:r w:rsidR="004E311C" w:rsidRPr="00AD162B">
          <w:rPr>
            <w:rStyle w:val="Collegamentoipertestuale"/>
            <w:rFonts w:eastAsia="Times New Roman"/>
            <w:color w:val="FF0000"/>
            <w:sz w:val="24"/>
            <w:szCs w:val="24"/>
          </w:rPr>
          <w:t xml:space="preserve">Jean-Claude </w:t>
        </w:r>
        <w:proofErr w:type="spellStart"/>
        <w:r w:rsidR="004E311C" w:rsidRPr="00AD162B">
          <w:rPr>
            <w:rStyle w:val="Collegamentoipertestuale"/>
            <w:rFonts w:eastAsia="Times New Roman"/>
            <w:color w:val="FF0000"/>
            <w:sz w:val="24"/>
            <w:szCs w:val="24"/>
          </w:rPr>
          <w:t>Michéa</w:t>
        </w:r>
        <w:proofErr w:type="spellEnd"/>
        <w:r w:rsidR="004E311C" w:rsidRPr="00AD162B">
          <w:rPr>
            <w:rStyle w:val="Collegamentoipertestuale"/>
            <w:rFonts w:eastAsia="Times New Roman"/>
            <w:sz w:val="24"/>
            <w:szCs w:val="24"/>
          </w:rPr>
          <w:t xml:space="preserve"> – Una «comunità» composta esclusivamente da uomini d’affari mossi dalla cupidigia e da uomini di legge </w:t>
        </w:r>
        <w:proofErr w:type="gramStart"/>
        <w:r w:rsidR="004E311C" w:rsidRPr="00AD162B">
          <w:rPr>
            <w:rStyle w:val="Collegamentoipertestuale"/>
            <w:rFonts w:eastAsia="Times New Roman"/>
            <w:sz w:val="24"/>
            <w:szCs w:val="24"/>
          </w:rPr>
          <w:t>osservanti</w:t>
        </w:r>
        <w:proofErr w:type="gramEnd"/>
        <w:r w:rsidR="004E311C" w:rsidRPr="00AD162B">
          <w:rPr>
            <w:rStyle w:val="Collegamentoipertestuale"/>
            <w:rFonts w:eastAsia="Times New Roman"/>
            <w:sz w:val="24"/>
            <w:szCs w:val="24"/>
          </w:rPr>
          <w:t xml:space="preserve"> delle procedure è semplicemente invivibile</w:t>
        </w:r>
      </w:hyperlink>
    </w:p>
    <w:p w14:paraId="043702D2" w14:textId="77777777" w:rsidR="00702561" w:rsidRPr="00AD162B" w:rsidRDefault="00AA7DB6" w:rsidP="00C52E7D">
      <w:pPr>
        <w:pStyle w:val="Titolo1"/>
        <w:jc w:val="both"/>
        <w:rPr>
          <w:rFonts w:eastAsia="Times New Roman"/>
          <w:sz w:val="24"/>
          <w:szCs w:val="24"/>
        </w:rPr>
      </w:pPr>
      <w:hyperlink r:id="rId273" w:history="1">
        <w:r w:rsidR="00702561" w:rsidRPr="00AD162B">
          <w:rPr>
            <w:rStyle w:val="Collegamentoipertestuale"/>
            <w:rFonts w:eastAsia="Times New Roman"/>
            <w:color w:val="FF0000"/>
            <w:sz w:val="24"/>
            <w:szCs w:val="24"/>
          </w:rPr>
          <w:t xml:space="preserve">Carlo </w:t>
        </w:r>
        <w:proofErr w:type="spellStart"/>
        <w:r w:rsidR="00702561" w:rsidRPr="00AD162B">
          <w:rPr>
            <w:rStyle w:val="Collegamentoipertestuale"/>
            <w:rFonts w:eastAsia="Times New Roman"/>
            <w:color w:val="FF0000"/>
            <w:sz w:val="24"/>
            <w:szCs w:val="24"/>
          </w:rPr>
          <w:t>Michelstaedter</w:t>
        </w:r>
        <w:proofErr w:type="spellEnd"/>
        <w:r w:rsidR="00702561" w:rsidRPr="00AD162B">
          <w:rPr>
            <w:rStyle w:val="Collegamentoipertestuale"/>
            <w:rFonts w:eastAsia="Times New Roman"/>
            <w:color w:val="FF0000"/>
            <w:sz w:val="24"/>
            <w:szCs w:val="24"/>
          </w:rPr>
          <w:t xml:space="preserve"> </w:t>
        </w:r>
        <w:r w:rsidR="00702561" w:rsidRPr="00AD162B">
          <w:rPr>
            <w:rStyle w:val="Collegamentoipertestuale"/>
            <w:rFonts w:eastAsia="Times New Roman"/>
            <w:sz w:val="24"/>
            <w:szCs w:val="24"/>
          </w:rPr>
          <w:t xml:space="preserve">(1887-1910) – «Il </w:t>
        </w:r>
        <w:proofErr w:type="gramStart"/>
        <w:r w:rsidR="00702561" w:rsidRPr="00AD162B">
          <w:rPr>
            <w:rStyle w:val="Collegamentoipertestuale"/>
            <w:rFonts w:eastAsia="Times New Roman"/>
            <w:sz w:val="24"/>
            <w:szCs w:val="24"/>
          </w:rPr>
          <w:t>danaro</w:t>
        </w:r>
        <w:proofErr w:type="gramEnd"/>
        <w:r w:rsidR="00702561" w:rsidRPr="00AD162B">
          <w:rPr>
            <w:rStyle w:val="Collegamentoipertestuale"/>
            <w:rFonts w:eastAsia="Times New Roman"/>
            <w:sz w:val="24"/>
            <w:szCs w:val="24"/>
          </w:rPr>
          <w:t>, il mezzo attuale di comunicazione della violenza sociale sarà come divinità assunto in cielo, diventerà del tutto nominale, un’astrazione»</w:t>
        </w:r>
      </w:hyperlink>
    </w:p>
    <w:p w14:paraId="6C061713" w14:textId="3B6B56F6" w:rsidR="008B72A7" w:rsidRPr="00AD162B" w:rsidRDefault="00AA7DB6" w:rsidP="00C52E7D">
      <w:pPr>
        <w:pStyle w:val="Titolo1"/>
        <w:jc w:val="both"/>
        <w:rPr>
          <w:rFonts w:eastAsia="Times New Roman"/>
          <w:sz w:val="24"/>
          <w:szCs w:val="24"/>
        </w:rPr>
      </w:pPr>
      <w:hyperlink r:id="rId274" w:history="1">
        <w:r w:rsidR="008B72A7" w:rsidRPr="00AD162B">
          <w:rPr>
            <w:rStyle w:val="Collegamentoipertestuale"/>
            <w:rFonts w:eastAsia="Times New Roman"/>
            <w:color w:val="FF0000"/>
            <w:sz w:val="24"/>
            <w:szCs w:val="24"/>
          </w:rPr>
          <w:t>Massimo Mila</w:t>
        </w:r>
        <w:r w:rsidR="008B72A7" w:rsidRPr="00AD162B">
          <w:rPr>
            <w:rStyle w:val="Collegamentoipertestuale"/>
            <w:rFonts w:eastAsia="Times New Roman"/>
            <w:sz w:val="24"/>
            <w:szCs w:val="24"/>
          </w:rPr>
          <w:t xml:space="preserve"> (1910-1988) – Mella musica vi è un’originalità dello stile che non dipende dalla novità del </w:t>
        </w:r>
        <w:proofErr w:type="gramStart"/>
        <w:r w:rsidR="008B72A7" w:rsidRPr="00AD162B">
          <w:rPr>
            <w:rStyle w:val="Collegamentoipertestuale"/>
            <w:rFonts w:eastAsia="Times New Roman"/>
            <w:sz w:val="24"/>
            <w:szCs w:val="24"/>
          </w:rPr>
          <w:t>linguaggio</w:t>
        </w:r>
      </w:hyperlink>
      <w:proofErr w:type="gramEnd"/>
    </w:p>
    <w:p w14:paraId="40B01396" w14:textId="4B8FA4B2" w:rsidR="008B72A7" w:rsidRPr="00AD162B" w:rsidRDefault="00AA7DB6" w:rsidP="00572D44">
      <w:pPr>
        <w:pStyle w:val="Titolo1"/>
        <w:jc w:val="both"/>
        <w:rPr>
          <w:rFonts w:eastAsia="Times New Roman"/>
          <w:sz w:val="24"/>
          <w:szCs w:val="24"/>
        </w:rPr>
      </w:pPr>
      <w:hyperlink r:id="rId275" w:history="1">
        <w:proofErr w:type="gramStart"/>
        <w:r w:rsidR="00E03DDF" w:rsidRPr="00AD162B">
          <w:rPr>
            <w:rStyle w:val="Collegamentoipertestuale"/>
            <w:rFonts w:eastAsia="Times New Roman"/>
            <w:color w:val="FF0000"/>
            <w:sz w:val="24"/>
            <w:szCs w:val="24"/>
          </w:rPr>
          <w:t>don</w:t>
        </w:r>
        <w:proofErr w:type="gramEnd"/>
        <w:r w:rsidR="00E03DDF" w:rsidRPr="00AD162B">
          <w:rPr>
            <w:rStyle w:val="Collegamentoipertestuale"/>
            <w:rFonts w:eastAsia="Times New Roman"/>
            <w:color w:val="FF0000"/>
            <w:sz w:val="24"/>
            <w:szCs w:val="24"/>
          </w:rPr>
          <w:t xml:space="preserve"> Lorenzo Milani</w:t>
        </w:r>
        <w:r w:rsidR="00E03DDF" w:rsidRPr="00AD162B">
          <w:rPr>
            <w:rStyle w:val="Collegamentoipertestuale"/>
            <w:rFonts w:eastAsia="Times New Roman"/>
            <w:sz w:val="24"/>
            <w:szCs w:val="24"/>
          </w:rPr>
          <w:t xml:space="preserve"> (1923-1967) – Gli uomini non sopportano che si scriva loro la verità</w:t>
        </w:r>
      </w:hyperlink>
      <w:r w:rsidR="00E03DDF" w:rsidRPr="00AD162B">
        <w:rPr>
          <w:rFonts w:eastAsia="Times New Roman"/>
          <w:sz w:val="24"/>
          <w:szCs w:val="24"/>
        </w:rPr>
        <w:t xml:space="preserve"> </w:t>
      </w:r>
    </w:p>
    <w:p w14:paraId="3DEC39AF" w14:textId="14B9BBD4" w:rsidR="008B72A7" w:rsidRPr="00AD162B" w:rsidRDefault="00AA7DB6" w:rsidP="00572D44">
      <w:pPr>
        <w:pStyle w:val="Titolo1"/>
        <w:jc w:val="both"/>
        <w:rPr>
          <w:rStyle w:val="Collegamentoipertestuale"/>
          <w:rFonts w:eastAsia="Times New Roman"/>
          <w:sz w:val="24"/>
          <w:szCs w:val="24"/>
        </w:rPr>
      </w:pPr>
      <w:hyperlink r:id="rId276" w:history="1">
        <w:r w:rsidR="008B72A7" w:rsidRPr="00AD162B">
          <w:rPr>
            <w:rStyle w:val="Collegamentoipertestuale"/>
            <w:rFonts w:eastAsia="Times New Roman"/>
            <w:color w:val="FF0000"/>
            <w:sz w:val="24"/>
            <w:szCs w:val="24"/>
          </w:rPr>
          <w:t xml:space="preserve">Eugène </w:t>
        </w:r>
        <w:proofErr w:type="spellStart"/>
        <w:r w:rsidR="008B72A7" w:rsidRPr="00AD162B">
          <w:rPr>
            <w:rStyle w:val="Collegamentoipertestuale"/>
            <w:rFonts w:eastAsia="Times New Roman"/>
            <w:color w:val="FF0000"/>
            <w:sz w:val="24"/>
            <w:szCs w:val="24"/>
          </w:rPr>
          <w:t>Minkowski</w:t>
        </w:r>
        <w:proofErr w:type="spellEnd"/>
        <w:r w:rsidR="008B72A7" w:rsidRPr="00AD162B">
          <w:rPr>
            <w:rStyle w:val="Collegamentoipertestuale"/>
            <w:rFonts w:eastAsia="Times New Roman"/>
            <w:sz w:val="24"/>
            <w:szCs w:val="24"/>
          </w:rPr>
          <w:t xml:space="preserve"> – Il tempo vissuto – L’azione etica apre l’avvenire davanti a noi perché resiste al divenire: è la realizzazione di quanto vi è di più elevato in </w:t>
        </w:r>
        <w:proofErr w:type="gramStart"/>
        <w:r w:rsidR="008B72A7" w:rsidRPr="00AD162B">
          <w:rPr>
            <w:rStyle w:val="Collegamentoipertestuale"/>
            <w:rFonts w:eastAsia="Times New Roman"/>
            <w:sz w:val="24"/>
            <w:szCs w:val="24"/>
          </w:rPr>
          <w:t>noi</w:t>
        </w:r>
      </w:hyperlink>
      <w:proofErr w:type="gramEnd"/>
    </w:p>
    <w:p w14:paraId="61127A1A" w14:textId="77777777" w:rsidR="00572D44" w:rsidRPr="00AD162B" w:rsidRDefault="00AA7DB6" w:rsidP="00572D44">
      <w:pPr>
        <w:pStyle w:val="Titolo1"/>
        <w:jc w:val="both"/>
        <w:rPr>
          <w:rStyle w:val="Collegamentoipertestuale"/>
          <w:rFonts w:eastAsia="Times New Roman"/>
          <w:sz w:val="24"/>
          <w:szCs w:val="24"/>
        </w:rPr>
      </w:pPr>
      <w:hyperlink r:id="rId277" w:history="1">
        <w:r w:rsidR="00572D44" w:rsidRPr="00AD162B">
          <w:rPr>
            <w:rStyle w:val="Collegamentoipertestuale"/>
            <w:rFonts w:eastAsia="Times New Roman"/>
            <w:color w:val="FF0000"/>
            <w:sz w:val="24"/>
            <w:szCs w:val="24"/>
          </w:rPr>
          <w:t xml:space="preserve">Eugène </w:t>
        </w:r>
        <w:proofErr w:type="spellStart"/>
        <w:r w:rsidR="00572D44" w:rsidRPr="00AD162B">
          <w:rPr>
            <w:rStyle w:val="Collegamentoipertestuale"/>
            <w:rFonts w:eastAsia="Times New Roman"/>
            <w:color w:val="FF0000"/>
            <w:sz w:val="24"/>
            <w:szCs w:val="24"/>
          </w:rPr>
          <w:t>Minkowski</w:t>
        </w:r>
        <w:proofErr w:type="spellEnd"/>
        <w:r w:rsidR="00572D44" w:rsidRPr="00AD162B">
          <w:rPr>
            <w:rStyle w:val="Collegamentoipertestuale"/>
            <w:rFonts w:eastAsia="Times New Roman"/>
            <w:color w:val="FF0000"/>
            <w:sz w:val="24"/>
            <w:szCs w:val="24"/>
          </w:rPr>
          <w:t xml:space="preserve"> </w:t>
        </w:r>
        <w:r w:rsidR="00572D44" w:rsidRPr="00AD162B">
          <w:rPr>
            <w:rStyle w:val="Collegamentoipertestuale"/>
            <w:rFonts w:eastAsia="Times New Roman"/>
            <w:sz w:val="24"/>
            <w:szCs w:val="24"/>
          </w:rPr>
          <w:t>(1885-1972)</w:t>
        </w:r>
        <w:proofErr w:type="gramStart"/>
        <w:r w:rsidR="00572D44" w:rsidRPr="00AD162B">
          <w:rPr>
            <w:rStyle w:val="Collegamentoipertestuale"/>
            <w:rFonts w:eastAsia="Times New Roman"/>
            <w:sz w:val="24"/>
            <w:szCs w:val="24"/>
          </w:rPr>
          <w:t>  </w:t>
        </w:r>
        <w:proofErr w:type="gramEnd"/>
        <w:r w:rsidR="00572D44" w:rsidRPr="00AD162B">
          <w:rPr>
            <w:rStyle w:val="Collegamentoipertestuale"/>
            <w:rFonts w:eastAsia="Times New Roman"/>
            <w:sz w:val="24"/>
            <w:szCs w:val="24"/>
          </w:rPr>
          <w:t xml:space="preserve">– La morte, mettendo fine alla vita, la inquadra interamente, in tutto il suo percorso. È la morte che trasforma il succedersi o la trama degli avvenimenti della vita in “una” </w:t>
        </w:r>
        <w:proofErr w:type="gramStart"/>
        <w:r w:rsidR="00572D44" w:rsidRPr="00AD162B">
          <w:rPr>
            <w:rStyle w:val="Collegamentoipertestuale"/>
            <w:rFonts w:eastAsia="Times New Roman"/>
            <w:sz w:val="24"/>
            <w:szCs w:val="24"/>
          </w:rPr>
          <w:t>vita</w:t>
        </w:r>
        <w:proofErr w:type="gramEnd"/>
        <w:r w:rsidR="00572D44" w:rsidRPr="00AD162B">
          <w:rPr>
            <w:rStyle w:val="Collegamentoipertestuale"/>
            <w:rFonts w:eastAsia="Times New Roman"/>
            <w:sz w:val="24"/>
            <w:szCs w:val="24"/>
          </w:rPr>
          <w:t>. Non è nel nascere ma è col morire che si diventa un’unità, “un uomo”.</w:t>
        </w:r>
      </w:hyperlink>
    </w:p>
    <w:p w14:paraId="6670D858" w14:textId="77777777" w:rsidR="00067AC0" w:rsidRPr="00AD162B" w:rsidRDefault="00AA7DB6" w:rsidP="00067AC0">
      <w:pPr>
        <w:pStyle w:val="Titolo2"/>
        <w:jc w:val="both"/>
        <w:rPr>
          <w:rFonts w:ascii="Times" w:eastAsia="Times New Roman" w:hAnsi="Times"/>
          <w:sz w:val="24"/>
          <w:szCs w:val="24"/>
        </w:rPr>
      </w:pPr>
      <w:hyperlink r:id="rId278" w:history="1">
        <w:r w:rsidR="00067AC0" w:rsidRPr="00AD162B">
          <w:rPr>
            <w:rStyle w:val="Collegamentoipertestuale"/>
            <w:rFonts w:ascii="Times" w:eastAsia="Times New Roman" w:hAnsi="Times"/>
            <w:color w:val="FF0000"/>
            <w:sz w:val="24"/>
            <w:szCs w:val="24"/>
          </w:rPr>
          <w:t xml:space="preserve">Eugène </w:t>
        </w:r>
        <w:proofErr w:type="spellStart"/>
        <w:r w:rsidR="00067AC0" w:rsidRPr="00AD162B">
          <w:rPr>
            <w:rStyle w:val="Collegamentoipertestuale"/>
            <w:rFonts w:ascii="Times" w:eastAsia="Times New Roman" w:hAnsi="Times"/>
            <w:color w:val="FF0000"/>
            <w:sz w:val="24"/>
            <w:szCs w:val="24"/>
          </w:rPr>
          <w:t>Minkowski</w:t>
        </w:r>
        <w:proofErr w:type="spellEnd"/>
        <w:r w:rsidR="00067AC0" w:rsidRPr="00AD162B">
          <w:rPr>
            <w:rStyle w:val="Collegamentoipertestuale"/>
            <w:rFonts w:ascii="Times" w:eastAsia="Times New Roman" w:hAnsi="Times"/>
            <w:color w:val="FF0000"/>
            <w:sz w:val="24"/>
            <w:szCs w:val="24"/>
          </w:rPr>
          <w:t xml:space="preserve"> </w:t>
        </w:r>
        <w:r w:rsidR="00067AC0" w:rsidRPr="00AD162B">
          <w:rPr>
            <w:rStyle w:val="Collegamentoipertestuale"/>
            <w:rFonts w:ascii="Times" w:eastAsia="Times New Roman" w:hAnsi="Times"/>
            <w:sz w:val="24"/>
            <w:szCs w:val="24"/>
          </w:rPr>
          <w:t>(1885-1972) – La ricchezza dell’avvenire che libera dalla morsa dell’</w:t>
        </w:r>
        <w:proofErr w:type="gramStart"/>
        <w:r w:rsidR="00067AC0" w:rsidRPr="00AD162B">
          <w:rPr>
            <w:rStyle w:val="Collegamentoipertestuale"/>
            <w:rFonts w:ascii="Times" w:eastAsia="Times New Roman" w:hAnsi="Times"/>
            <w:sz w:val="24"/>
            <w:szCs w:val="24"/>
          </w:rPr>
          <w:t>attesa</w:t>
        </w:r>
      </w:hyperlink>
      <w:proofErr w:type="gramEnd"/>
    </w:p>
    <w:p w14:paraId="2A6DC066" w14:textId="34676CE3" w:rsidR="008B72A7" w:rsidRPr="00AD162B" w:rsidRDefault="00AA7DB6" w:rsidP="00DF386F">
      <w:pPr>
        <w:pStyle w:val="Titolo1"/>
        <w:jc w:val="both"/>
        <w:rPr>
          <w:rFonts w:eastAsia="Times New Roman"/>
          <w:sz w:val="24"/>
          <w:szCs w:val="24"/>
        </w:rPr>
      </w:pPr>
      <w:hyperlink r:id="rId279"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 </w:t>
        </w:r>
        <w:proofErr w:type="gramStart"/>
        <w:r w:rsidR="008B72A7" w:rsidRPr="00AD162B">
          <w:rPr>
            <w:rStyle w:val="Collegamentoipertestuale"/>
            <w:rFonts w:eastAsia="Times New Roman"/>
            <w:sz w:val="24"/>
            <w:szCs w:val="24"/>
          </w:rPr>
          <w:t>«</w:t>
        </w:r>
        <w:proofErr w:type="gramEnd"/>
        <w:r w:rsidR="008B72A7" w:rsidRPr="00AD162B">
          <w:rPr>
            <w:rStyle w:val="Collegamentoipertestuale"/>
            <w:rFonts w:eastAsia="Times New Roman"/>
            <w:sz w:val="24"/>
            <w:szCs w:val="24"/>
          </w:rPr>
          <w:t xml:space="preserve">Da capo senza fine. Il marxismo anomalo di Georges </w:t>
        </w:r>
        <w:proofErr w:type="spellStart"/>
        <w:r w:rsidR="008B72A7" w:rsidRPr="00AD162B">
          <w:rPr>
            <w:rStyle w:val="Collegamentoipertestuale"/>
            <w:rFonts w:eastAsia="Times New Roman"/>
            <w:sz w:val="24"/>
            <w:szCs w:val="24"/>
          </w:rPr>
          <w:t>Sorel</w:t>
        </w:r>
        <w:proofErr w:type="spellEnd"/>
        <w:r w:rsidR="008B72A7" w:rsidRPr="00AD162B">
          <w:rPr>
            <w:rStyle w:val="Collegamentoipertestuale"/>
            <w:rFonts w:eastAsia="Times New Roman"/>
            <w:sz w:val="24"/>
            <w:szCs w:val="24"/>
          </w:rPr>
          <w:t>»</w:t>
        </w:r>
      </w:hyperlink>
    </w:p>
    <w:p w14:paraId="4F7ACA04" w14:textId="7EC91521" w:rsidR="008B72A7" w:rsidRPr="00AD162B" w:rsidRDefault="00AA7DB6" w:rsidP="00DF386F">
      <w:pPr>
        <w:pStyle w:val="Titolo1"/>
        <w:jc w:val="both"/>
        <w:rPr>
          <w:rFonts w:eastAsia="Times New Roman"/>
          <w:sz w:val="24"/>
          <w:szCs w:val="24"/>
        </w:rPr>
      </w:pPr>
      <w:hyperlink r:id="rId280"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 </w:t>
        </w:r>
        <w:proofErr w:type="gramStart"/>
        <w:r w:rsidR="008B72A7" w:rsidRPr="00AD162B">
          <w:rPr>
            <w:rStyle w:val="Collegamentoipertestuale"/>
            <w:rFonts w:eastAsia="Times New Roman"/>
            <w:sz w:val="24"/>
            <w:szCs w:val="24"/>
          </w:rPr>
          <w:t>«</w:t>
        </w:r>
        <w:proofErr w:type="gramEnd"/>
        <w:r w:rsidR="008B72A7" w:rsidRPr="00AD162B">
          <w:rPr>
            <w:rStyle w:val="Collegamentoipertestuale"/>
            <w:rFonts w:eastAsia="Times New Roman"/>
            <w:sz w:val="24"/>
            <w:szCs w:val="24"/>
          </w:rPr>
          <w:t xml:space="preserve">L’euro come metodo di governo. Il ciclo di </w:t>
        </w:r>
        <w:proofErr w:type="spellStart"/>
        <w:r w:rsidR="008B72A7" w:rsidRPr="00AD162B">
          <w:rPr>
            <w:rStyle w:val="Collegamentoipertestuale"/>
            <w:rFonts w:eastAsia="Times New Roman"/>
            <w:sz w:val="24"/>
            <w:szCs w:val="24"/>
          </w:rPr>
          <w:t>Frenkel</w:t>
        </w:r>
        <w:proofErr w:type="spellEnd"/>
        <w:r w:rsidR="008B72A7" w:rsidRPr="00AD162B">
          <w:rPr>
            <w:rStyle w:val="Collegamentoipertestuale"/>
            <w:rFonts w:eastAsia="Times New Roman"/>
            <w:sz w:val="24"/>
            <w:szCs w:val="24"/>
          </w:rPr>
          <w:t xml:space="preserve">, le ragioni degli squilibri dell’eurozona e la </w:t>
        </w:r>
        <w:proofErr w:type="spellStart"/>
        <w:r w:rsidR="008B72A7" w:rsidRPr="00AD162B">
          <w:rPr>
            <w:rStyle w:val="Collegamentoipertestuale"/>
            <w:rFonts w:eastAsia="Times New Roman"/>
            <w:sz w:val="24"/>
            <w:szCs w:val="24"/>
          </w:rPr>
          <w:t>mezzogiornificazione</w:t>
        </w:r>
        <w:proofErr w:type="spellEnd"/>
        <w:r w:rsidR="008B72A7" w:rsidRPr="00AD162B">
          <w:rPr>
            <w:rStyle w:val="Collegamentoipertestuale"/>
            <w:rFonts w:eastAsia="Times New Roman"/>
            <w:sz w:val="24"/>
            <w:szCs w:val="24"/>
          </w:rPr>
          <w:t xml:space="preserve"> delle periferie europee»</w:t>
        </w:r>
      </w:hyperlink>
    </w:p>
    <w:p w14:paraId="34A4E7CD" w14:textId="033C9CEF" w:rsidR="008B72A7" w:rsidRPr="00AD162B" w:rsidRDefault="00AA7DB6" w:rsidP="00DF386F">
      <w:pPr>
        <w:pStyle w:val="Titolo1"/>
        <w:jc w:val="both"/>
        <w:rPr>
          <w:rFonts w:eastAsia="Times New Roman"/>
          <w:sz w:val="24"/>
          <w:szCs w:val="24"/>
        </w:rPr>
      </w:pPr>
      <w:hyperlink r:id="rId281"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Andrea Bulgarelli – RIVOLUZIONE NEOLIBERALE. PER UNA CRITICA CONSAPEVOLE</w:t>
        </w:r>
      </w:hyperlink>
    </w:p>
    <w:p w14:paraId="355D6FFA" w14:textId="475D3FBC" w:rsidR="008B72A7" w:rsidRPr="00AD162B" w:rsidRDefault="00AA7DB6" w:rsidP="00DF386F">
      <w:pPr>
        <w:pStyle w:val="Titolo1"/>
        <w:jc w:val="both"/>
        <w:rPr>
          <w:rFonts w:eastAsia="Times New Roman"/>
          <w:sz w:val="24"/>
          <w:szCs w:val="24"/>
        </w:rPr>
      </w:pPr>
      <w:hyperlink r:id="rId282"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Intervista a Costanzo </w:t>
        </w:r>
        <w:proofErr w:type="spellStart"/>
        <w:r w:rsidR="008B72A7" w:rsidRPr="00AD162B">
          <w:rPr>
            <w:rStyle w:val="Collegamentoipertestuale"/>
            <w:rFonts w:eastAsia="Times New Roman"/>
            <w:sz w:val="24"/>
            <w:szCs w:val="24"/>
          </w:rPr>
          <w:t>Preve</w:t>
        </w:r>
        <w:proofErr w:type="spellEnd"/>
        <w:r w:rsidR="008B72A7" w:rsidRPr="00AD162B">
          <w:rPr>
            <w:rStyle w:val="Collegamentoipertestuale"/>
            <w:rFonts w:eastAsia="Times New Roman"/>
            <w:sz w:val="24"/>
            <w:szCs w:val="24"/>
          </w:rPr>
          <w:t xml:space="preserve"> (Estate 2010, «Socialismo XXI»)</w:t>
        </w:r>
      </w:hyperlink>
    </w:p>
    <w:p w14:paraId="5C9D8EC1" w14:textId="5F62F101" w:rsidR="008B72A7" w:rsidRPr="00AD162B" w:rsidRDefault="00AA7DB6" w:rsidP="00DF386F">
      <w:pPr>
        <w:pStyle w:val="Titolo1"/>
        <w:jc w:val="both"/>
        <w:rPr>
          <w:rFonts w:eastAsia="Times New Roman"/>
          <w:sz w:val="24"/>
          <w:szCs w:val="24"/>
        </w:rPr>
      </w:pPr>
      <w:hyperlink r:id="rId283"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 </w:t>
        </w:r>
        <w:proofErr w:type="spellStart"/>
        <w:r w:rsidR="008B72A7" w:rsidRPr="00AD162B">
          <w:rPr>
            <w:rStyle w:val="Collegamentoipertestuale"/>
            <w:rFonts w:eastAsia="Times New Roman"/>
            <w:sz w:val="24"/>
            <w:szCs w:val="24"/>
          </w:rPr>
          <w:t>Defatalizzare</w:t>
        </w:r>
        <w:proofErr w:type="spellEnd"/>
        <w:r w:rsidR="008B72A7" w:rsidRPr="00AD162B">
          <w:rPr>
            <w:rStyle w:val="Collegamentoipertestuale"/>
            <w:rFonts w:eastAsia="Times New Roman"/>
            <w:sz w:val="24"/>
            <w:szCs w:val="24"/>
          </w:rPr>
          <w:t xml:space="preserve"> la realtà è il compito che </w:t>
        </w:r>
        <w:proofErr w:type="gramStart"/>
        <w:r w:rsidR="008B72A7" w:rsidRPr="00AD162B">
          <w:rPr>
            <w:rStyle w:val="Collegamentoipertestuale"/>
            <w:rFonts w:eastAsia="Times New Roman"/>
            <w:sz w:val="24"/>
            <w:szCs w:val="24"/>
          </w:rPr>
          <w:t>ci</w:t>
        </w:r>
        <w:proofErr w:type="gramEnd"/>
        <w:r w:rsidR="008B72A7" w:rsidRPr="00AD162B">
          <w:rPr>
            <w:rStyle w:val="Collegamentoipertestuale"/>
            <w:rFonts w:eastAsia="Times New Roman"/>
            <w:sz w:val="24"/>
            <w:szCs w:val="24"/>
          </w:rPr>
          <w:t xml:space="preserve"> attende</w:t>
        </w:r>
      </w:hyperlink>
    </w:p>
    <w:p w14:paraId="237A6026" w14:textId="71C49ECF" w:rsidR="008B72A7" w:rsidRPr="00AD162B" w:rsidRDefault="00AA7DB6" w:rsidP="00DF386F">
      <w:pPr>
        <w:pStyle w:val="Titolo1"/>
        <w:jc w:val="both"/>
        <w:rPr>
          <w:rStyle w:val="Collegamentoipertestuale"/>
          <w:rFonts w:eastAsia="Times New Roman"/>
          <w:sz w:val="24"/>
          <w:szCs w:val="24"/>
        </w:rPr>
      </w:pPr>
      <w:hyperlink r:id="rId284"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 Dialettica dell’illuminismo. Diagnosi della società </w:t>
        </w:r>
        <w:proofErr w:type="gramStart"/>
        <w:r w:rsidR="008B72A7" w:rsidRPr="00AD162B">
          <w:rPr>
            <w:rStyle w:val="Collegamentoipertestuale"/>
            <w:rFonts w:eastAsia="Times New Roman"/>
            <w:sz w:val="24"/>
            <w:szCs w:val="24"/>
          </w:rPr>
          <w:t>contemporanea,</w:t>
        </w:r>
        <w:proofErr w:type="gramEnd"/>
        <w:r w:rsidR="008B72A7" w:rsidRPr="00AD162B">
          <w:rPr>
            <w:rStyle w:val="Collegamentoipertestuale"/>
            <w:rFonts w:eastAsia="Times New Roman"/>
            <w:sz w:val="24"/>
            <w:szCs w:val="24"/>
          </w:rPr>
          <w:t xml:space="preserve"> critica della ragione strumentale</w:t>
        </w:r>
      </w:hyperlink>
    </w:p>
    <w:p w14:paraId="383998D8" w14:textId="77777777" w:rsidR="00DF386F" w:rsidRPr="00AD162B" w:rsidRDefault="00AA7DB6" w:rsidP="00DF386F">
      <w:pPr>
        <w:pStyle w:val="Titolo1"/>
        <w:jc w:val="both"/>
        <w:rPr>
          <w:rFonts w:eastAsia="Times New Roman"/>
          <w:sz w:val="24"/>
          <w:szCs w:val="24"/>
        </w:rPr>
      </w:pPr>
      <w:hyperlink r:id="rId285" w:history="1">
        <w:proofErr w:type="gramStart"/>
        <w:r w:rsidR="00DF386F" w:rsidRPr="00AD162B">
          <w:rPr>
            <w:rStyle w:val="Collegamentoipertestuale"/>
            <w:rFonts w:eastAsia="Times New Roman"/>
            <w:color w:val="FF0000"/>
            <w:sz w:val="24"/>
            <w:szCs w:val="24"/>
          </w:rPr>
          <w:t xml:space="preserve">Alessandro </w:t>
        </w:r>
        <w:proofErr w:type="spellStart"/>
        <w:r w:rsidR="00DF386F" w:rsidRPr="00AD162B">
          <w:rPr>
            <w:rStyle w:val="Collegamentoipertestuale"/>
            <w:rFonts w:eastAsia="Times New Roman"/>
            <w:color w:val="FF0000"/>
            <w:sz w:val="24"/>
            <w:szCs w:val="24"/>
          </w:rPr>
          <w:t>Monchietto</w:t>
        </w:r>
        <w:proofErr w:type="spellEnd"/>
        <w:r w:rsidR="00DF386F" w:rsidRPr="00AD162B">
          <w:rPr>
            <w:rStyle w:val="Collegamentoipertestuale"/>
            <w:rFonts w:eastAsia="Times New Roman"/>
            <w:sz w:val="24"/>
            <w:szCs w:val="24"/>
          </w:rPr>
          <w:t xml:space="preserve"> – Le molte facce del neoliberismo: squilibrio distributivo e crisi finanziaria</w:t>
        </w:r>
        <w:proofErr w:type="gramEnd"/>
        <w:r w:rsidR="00DF386F" w:rsidRPr="00AD162B">
          <w:rPr>
            <w:rStyle w:val="Collegamentoipertestuale"/>
            <w:rFonts w:eastAsia="Times New Roman"/>
            <w:sz w:val="24"/>
            <w:szCs w:val="24"/>
          </w:rPr>
          <w:t>. Intervista a cura di Luigi Tedeschi</w:t>
        </w:r>
      </w:hyperlink>
    </w:p>
    <w:p w14:paraId="28C76A12" w14:textId="76411D22" w:rsidR="008B72A7" w:rsidRPr="00AD162B" w:rsidRDefault="00AA7DB6" w:rsidP="00DF386F">
      <w:pPr>
        <w:pStyle w:val="Titolo1"/>
        <w:jc w:val="both"/>
        <w:rPr>
          <w:rFonts w:eastAsia="Times New Roman"/>
          <w:sz w:val="24"/>
          <w:szCs w:val="24"/>
        </w:rPr>
      </w:pPr>
      <w:hyperlink r:id="rId286" w:history="1">
        <w:r w:rsidR="008B72A7" w:rsidRPr="00AD162B">
          <w:rPr>
            <w:rStyle w:val="Collegamentoipertestuale"/>
            <w:rFonts w:eastAsia="Times New Roman"/>
            <w:sz w:val="24"/>
            <w:szCs w:val="24"/>
          </w:rPr>
          <w:t xml:space="preserve">Luigi Tedeschi intervista </w:t>
        </w:r>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su «</w:t>
        </w:r>
        <w:proofErr w:type="spellStart"/>
        <w:r w:rsidR="008B72A7" w:rsidRPr="00AD162B">
          <w:rPr>
            <w:rStyle w:val="Collegamentoipertestuale"/>
            <w:rFonts w:eastAsia="Times New Roman"/>
            <w:sz w:val="24"/>
            <w:szCs w:val="24"/>
          </w:rPr>
          <w:t>Sorel</w:t>
        </w:r>
        <w:proofErr w:type="spellEnd"/>
        <w:r w:rsidR="008B72A7" w:rsidRPr="00AD162B">
          <w:rPr>
            <w:rStyle w:val="Collegamentoipertestuale"/>
            <w:rFonts w:eastAsia="Times New Roman"/>
            <w:sz w:val="24"/>
            <w:szCs w:val="24"/>
          </w:rPr>
          <w:t xml:space="preserve">, determinismo e </w:t>
        </w:r>
        <w:proofErr w:type="gramStart"/>
        <w:r w:rsidR="008B72A7" w:rsidRPr="00AD162B">
          <w:rPr>
            <w:rStyle w:val="Collegamentoipertestuale"/>
            <w:rFonts w:eastAsia="Times New Roman"/>
            <w:sz w:val="24"/>
            <w:szCs w:val="24"/>
          </w:rPr>
          <w:t>marxismo»</w:t>
        </w:r>
      </w:hyperlink>
      <w:proofErr w:type="gramEnd"/>
    </w:p>
    <w:p w14:paraId="3E06D584" w14:textId="3B079FC2" w:rsidR="00E75B60" w:rsidRPr="00AD162B" w:rsidRDefault="00AA7DB6" w:rsidP="00BF514B">
      <w:pPr>
        <w:pStyle w:val="Titolo1"/>
        <w:jc w:val="both"/>
        <w:rPr>
          <w:rStyle w:val="Collegamentoipertestuale"/>
          <w:rFonts w:eastAsia="Times New Roman"/>
          <w:sz w:val="24"/>
          <w:szCs w:val="24"/>
        </w:rPr>
      </w:pPr>
      <w:hyperlink r:id="rId287" w:history="1">
        <w:r w:rsidR="00E75B60" w:rsidRPr="00AD162B">
          <w:rPr>
            <w:rStyle w:val="Collegamentoipertestuale"/>
            <w:rFonts w:eastAsia="Times New Roman"/>
            <w:color w:val="FF0000"/>
            <w:sz w:val="24"/>
            <w:szCs w:val="24"/>
          </w:rPr>
          <w:t>Rodolfo Mondolfo</w:t>
        </w:r>
        <w:r w:rsidR="00E75B60" w:rsidRPr="00AD162B">
          <w:rPr>
            <w:rStyle w:val="Collegamentoipertestuale"/>
            <w:rFonts w:eastAsia="Times New Roman"/>
            <w:sz w:val="24"/>
            <w:szCs w:val="24"/>
          </w:rPr>
          <w:t xml:space="preserve"> (1887-1976) – Che cosa è la rivendicazione </w:t>
        </w:r>
        <w:proofErr w:type="gramStart"/>
        <w:r w:rsidR="00E75B60" w:rsidRPr="00AD162B">
          <w:rPr>
            <w:rStyle w:val="Collegamentoipertestuale"/>
            <w:rFonts w:eastAsia="Times New Roman"/>
            <w:sz w:val="24"/>
            <w:szCs w:val="24"/>
          </w:rPr>
          <w:t xml:space="preserve">della </w:t>
        </w:r>
        <w:proofErr w:type="spellStart"/>
        <w:proofErr w:type="gramEnd"/>
        <w:r w:rsidR="00E75B60" w:rsidRPr="00AD162B">
          <w:rPr>
            <w:rStyle w:val="Collegamentoipertestuale"/>
            <w:rFonts w:eastAsia="Times New Roman"/>
            <w:sz w:val="24"/>
            <w:szCs w:val="24"/>
          </w:rPr>
          <w:t>humanitas</w:t>
        </w:r>
        <w:proofErr w:type="spellEnd"/>
      </w:hyperlink>
    </w:p>
    <w:p w14:paraId="61D7D6A4" w14:textId="77777777" w:rsidR="00FD081D" w:rsidRPr="00AD162B" w:rsidRDefault="00AA7DB6" w:rsidP="00FD081D">
      <w:pPr>
        <w:pStyle w:val="Titolo1"/>
        <w:jc w:val="both"/>
        <w:rPr>
          <w:rFonts w:eastAsia="Times New Roman"/>
          <w:sz w:val="24"/>
          <w:szCs w:val="24"/>
        </w:rPr>
      </w:pPr>
      <w:hyperlink r:id="rId288" w:history="1">
        <w:r w:rsidR="00FD081D" w:rsidRPr="00AD162B">
          <w:rPr>
            <w:rStyle w:val="Collegamentoipertestuale"/>
            <w:rFonts w:eastAsia="Times New Roman"/>
            <w:color w:val="FF0000"/>
            <w:sz w:val="24"/>
            <w:szCs w:val="24"/>
          </w:rPr>
          <w:t>Rodolfo Mondolfo</w:t>
        </w:r>
        <w:r w:rsidR="00FD081D" w:rsidRPr="00AD162B">
          <w:rPr>
            <w:rStyle w:val="Collegamentoipertestuale"/>
            <w:rFonts w:eastAsia="Times New Roman"/>
            <w:sz w:val="24"/>
            <w:szCs w:val="24"/>
          </w:rPr>
          <w:t xml:space="preserve"> (1877-1976) – Una rivoluzione non </w:t>
        </w:r>
        <w:proofErr w:type="gramStart"/>
        <w:r w:rsidR="00FD081D" w:rsidRPr="00AD162B">
          <w:rPr>
            <w:rStyle w:val="Collegamentoipertestuale"/>
            <w:rFonts w:eastAsia="Times New Roman"/>
            <w:sz w:val="24"/>
            <w:szCs w:val="24"/>
          </w:rPr>
          <w:t>è</w:t>
        </w:r>
        <w:proofErr w:type="gramEnd"/>
        <w:r w:rsidR="00FD081D" w:rsidRPr="00AD162B">
          <w:rPr>
            <w:rStyle w:val="Collegamentoipertestuale"/>
            <w:rFonts w:eastAsia="Times New Roman"/>
            <w:sz w:val="24"/>
            <w:szCs w:val="24"/>
          </w:rPr>
          <w:t xml:space="preserve"> un atto momentaneo di violenza. È la sostituzione di nuove forme di vita e d’azione alle precedenti: di forme che </w:t>
        </w:r>
        <w:proofErr w:type="gramStart"/>
        <w:r w:rsidR="00FD081D" w:rsidRPr="00AD162B">
          <w:rPr>
            <w:rStyle w:val="Collegamentoipertestuale"/>
            <w:rFonts w:eastAsia="Times New Roman"/>
            <w:sz w:val="24"/>
            <w:szCs w:val="24"/>
          </w:rPr>
          <w:t>debbono</w:t>
        </w:r>
        <w:proofErr w:type="gramEnd"/>
        <w:r w:rsidR="00FD081D" w:rsidRPr="00AD162B">
          <w:rPr>
            <w:rStyle w:val="Collegamentoipertestuale"/>
            <w:rFonts w:eastAsia="Times New Roman"/>
            <w:sz w:val="24"/>
            <w:szCs w:val="24"/>
          </w:rPr>
          <w:t xml:space="preserve"> costantemente mantenersi ed attuarsi, e richiedono per ciò un orientamento nuovo e deciso degli spiriti</w:t>
        </w:r>
      </w:hyperlink>
    </w:p>
    <w:p w14:paraId="462E48BA" w14:textId="77777777" w:rsidR="00BF514B" w:rsidRPr="00AD162B" w:rsidRDefault="00AA7DB6" w:rsidP="00BF514B">
      <w:pPr>
        <w:pStyle w:val="Titolo1"/>
        <w:jc w:val="both"/>
        <w:rPr>
          <w:rFonts w:eastAsia="Times New Roman"/>
          <w:sz w:val="24"/>
          <w:szCs w:val="24"/>
        </w:rPr>
      </w:pPr>
      <w:hyperlink r:id="rId289" w:history="1">
        <w:r w:rsidR="00BF514B" w:rsidRPr="00AD162B">
          <w:rPr>
            <w:rStyle w:val="Collegamentoipertestuale"/>
            <w:rFonts w:eastAsia="Times New Roman"/>
            <w:color w:val="FF0000"/>
            <w:sz w:val="24"/>
            <w:szCs w:val="24"/>
          </w:rPr>
          <w:t>Thomas Moore</w:t>
        </w:r>
        <w:r w:rsidR="00BF514B" w:rsidRPr="00AD162B">
          <w:rPr>
            <w:rStyle w:val="Collegamentoipertestuale"/>
            <w:rFonts w:eastAsia="Times New Roman"/>
            <w:sz w:val="24"/>
            <w:szCs w:val="24"/>
          </w:rPr>
          <w:t xml:space="preserve"> – L’educazione è un “e-</w:t>
        </w:r>
        <w:proofErr w:type="spellStart"/>
        <w:r w:rsidR="00BF514B" w:rsidRPr="00AD162B">
          <w:rPr>
            <w:rStyle w:val="Collegamentoipertestuale"/>
            <w:rFonts w:eastAsia="Times New Roman"/>
            <w:sz w:val="24"/>
            <w:szCs w:val="24"/>
          </w:rPr>
          <w:t>ducere</w:t>
        </w:r>
        <w:proofErr w:type="spellEnd"/>
        <w:r w:rsidR="00BF514B" w:rsidRPr="00AD162B">
          <w:rPr>
            <w:rStyle w:val="Collegamentoipertestuale"/>
            <w:rFonts w:eastAsia="Times New Roman"/>
            <w:sz w:val="24"/>
            <w:szCs w:val="24"/>
          </w:rPr>
          <w:t>”, un tirare fuori la nostra natura, la manifestazione della nostra essenza, il dispiegarsi delle nostre capacità, il rivelarsi delle nostre possibilità. L’educazione dell’anima porta all’incanto del mondo e all’accordo del sé. A volte sostare per il melisma dà all’anima la sua ragion d’</w:t>
        </w:r>
        <w:proofErr w:type="gramStart"/>
        <w:r w:rsidR="00BF514B" w:rsidRPr="00AD162B">
          <w:rPr>
            <w:rStyle w:val="Collegamentoipertestuale"/>
            <w:rFonts w:eastAsia="Times New Roman"/>
            <w:sz w:val="24"/>
            <w:szCs w:val="24"/>
          </w:rPr>
          <w:t>essere</w:t>
        </w:r>
      </w:hyperlink>
      <w:proofErr w:type="gramEnd"/>
    </w:p>
    <w:p w14:paraId="2739F622" w14:textId="2E889970" w:rsidR="00E75B60" w:rsidRPr="00AD162B" w:rsidRDefault="00AA7DB6" w:rsidP="00BF514B">
      <w:pPr>
        <w:pStyle w:val="Titolo1"/>
        <w:jc w:val="both"/>
        <w:rPr>
          <w:rFonts w:eastAsia="Times New Roman"/>
          <w:sz w:val="24"/>
          <w:szCs w:val="24"/>
        </w:rPr>
      </w:pPr>
      <w:hyperlink r:id="rId290" w:history="1">
        <w:r w:rsidR="00E75B60" w:rsidRPr="00AD162B">
          <w:rPr>
            <w:rStyle w:val="Collegamentoipertestuale"/>
            <w:rFonts w:eastAsia="Times New Roman"/>
            <w:color w:val="FF0000"/>
            <w:sz w:val="24"/>
            <w:szCs w:val="24"/>
          </w:rPr>
          <w:t xml:space="preserve">Christopher </w:t>
        </w:r>
        <w:proofErr w:type="spellStart"/>
        <w:r w:rsidR="00E75B60" w:rsidRPr="00AD162B">
          <w:rPr>
            <w:rStyle w:val="Collegamentoipertestuale"/>
            <w:rFonts w:eastAsia="Times New Roman"/>
            <w:color w:val="FF0000"/>
            <w:sz w:val="24"/>
            <w:szCs w:val="24"/>
          </w:rPr>
          <w:t>Morley</w:t>
        </w:r>
        <w:proofErr w:type="spellEnd"/>
        <w:r w:rsidR="00E75B60" w:rsidRPr="00AD162B">
          <w:rPr>
            <w:rStyle w:val="Collegamentoipertestuale"/>
            <w:rFonts w:eastAsia="Times New Roman"/>
            <w:sz w:val="24"/>
            <w:szCs w:val="24"/>
          </w:rPr>
          <w:t xml:space="preserve"> (1890-1957) – In un vero libro c’è </w:t>
        </w:r>
        <w:proofErr w:type="gramStart"/>
        <w:r w:rsidR="00E75B60" w:rsidRPr="00AD162B">
          <w:rPr>
            <w:rStyle w:val="Collegamentoipertestuale"/>
            <w:rFonts w:eastAsia="Times New Roman"/>
            <w:sz w:val="24"/>
            <w:szCs w:val="24"/>
          </w:rPr>
          <w:t xml:space="preserve">una </w:t>
        </w:r>
        <w:proofErr w:type="gramEnd"/>
        <w:r w:rsidR="00E75B60" w:rsidRPr="00AD162B">
          <w:rPr>
            <w:rStyle w:val="Collegamentoipertestuale"/>
            <w:rFonts w:eastAsia="Times New Roman"/>
            <w:sz w:val="24"/>
            <w:szCs w:val="24"/>
          </w:rPr>
          <w:t>intera nuova vita</w:t>
        </w:r>
      </w:hyperlink>
    </w:p>
    <w:p w14:paraId="75A42D45" w14:textId="49732DDC" w:rsidR="00E75B60" w:rsidRPr="00AD162B" w:rsidRDefault="00AA7DB6" w:rsidP="00DF386F">
      <w:pPr>
        <w:pStyle w:val="Titolo1"/>
        <w:jc w:val="both"/>
        <w:rPr>
          <w:rStyle w:val="Collegamentoipertestuale"/>
          <w:rFonts w:eastAsia="Times New Roman"/>
          <w:sz w:val="24"/>
          <w:szCs w:val="24"/>
        </w:rPr>
      </w:pPr>
      <w:hyperlink r:id="rId291" w:history="1">
        <w:proofErr w:type="spellStart"/>
        <w:r w:rsidR="00E75B60" w:rsidRPr="00AD162B">
          <w:rPr>
            <w:rStyle w:val="Collegamentoipertestuale"/>
            <w:rFonts w:eastAsia="Times New Roman"/>
            <w:color w:val="FF0000"/>
            <w:sz w:val="24"/>
            <w:szCs w:val="24"/>
          </w:rPr>
          <w:t>Edvard</w:t>
        </w:r>
        <w:proofErr w:type="spellEnd"/>
        <w:r w:rsidR="00E75B60" w:rsidRPr="00AD162B">
          <w:rPr>
            <w:rStyle w:val="Collegamentoipertestuale"/>
            <w:rFonts w:eastAsia="Times New Roman"/>
            <w:color w:val="FF0000"/>
            <w:sz w:val="24"/>
            <w:szCs w:val="24"/>
          </w:rPr>
          <w:t xml:space="preserve"> </w:t>
        </w:r>
        <w:proofErr w:type="spellStart"/>
        <w:r w:rsidR="00E75B60" w:rsidRPr="00AD162B">
          <w:rPr>
            <w:rStyle w:val="Collegamentoipertestuale"/>
            <w:rFonts w:eastAsia="Times New Roman"/>
            <w:color w:val="FF0000"/>
            <w:sz w:val="24"/>
            <w:szCs w:val="24"/>
          </w:rPr>
          <w:t>Munch</w:t>
        </w:r>
        <w:proofErr w:type="spellEnd"/>
        <w:r w:rsidR="00E75B60" w:rsidRPr="00AD162B">
          <w:rPr>
            <w:rStyle w:val="Collegamentoipertestuale"/>
            <w:rFonts w:eastAsia="Times New Roman"/>
            <w:sz w:val="24"/>
            <w:szCs w:val="24"/>
          </w:rPr>
          <w:t xml:space="preserve"> (1863-1944) – Il racconto è lo scopo di ogni </w:t>
        </w:r>
        <w:proofErr w:type="gramStart"/>
        <w:r w:rsidR="00E75B60" w:rsidRPr="00AD162B">
          <w:rPr>
            <w:rStyle w:val="Collegamentoipertestuale"/>
            <w:rFonts w:eastAsia="Times New Roman"/>
            <w:sz w:val="24"/>
            <w:szCs w:val="24"/>
          </w:rPr>
          <w:t>arte</w:t>
        </w:r>
      </w:hyperlink>
      <w:proofErr w:type="gramEnd"/>
    </w:p>
    <w:p w14:paraId="04EB4828" w14:textId="77777777" w:rsidR="00AB4BC3" w:rsidRPr="00AD162B" w:rsidRDefault="00AA7DB6" w:rsidP="00D34A2A">
      <w:pPr>
        <w:pStyle w:val="Titolo1"/>
        <w:jc w:val="both"/>
        <w:rPr>
          <w:rFonts w:eastAsia="Times New Roman"/>
          <w:sz w:val="24"/>
          <w:szCs w:val="24"/>
        </w:rPr>
      </w:pPr>
      <w:hyperlink r:id="rId292" w:history="1">
        <w:r w:rsidR="00AB4BC3" w:rsidRPr="00AD162B">
          <w:rPr>
            <w:rStyle w:val="Collegamentoipertestuale"/>
            <w:rFonts w:eastAsia="Times New Roman"/>
            <w:color w:val="FF0000"/>
            <w:sz w:val="24"/>
            <w:szCs w:val="24"/>
          </w:rPr>
          <w:t>Iris Murdoch</w:t>
        </w:r>
        <w:r w:rsidR="00AB4BC3" w:rsidRPr="00AD162B">
          <w:rPr>
            <w:rStyle w:val="Collegamentoipertestuale"/>
            <w:rFonts w:eastAsia="Times New Roman"/>
            <w:sz w:val="24"/>
            <w:szCs w:val="24"/>
          </w:rPr>
          <w:t xml:space="preserve"> (1919-1999) – La virtù che eccelle gratuitamente ci sorprende nell’arte così come fa spesso nella vita reale. Bisogna essere buoni senza secondi fini</w:t>
        </w:r>
      </w:hyperlink>
    </w:p>
    <w:p w14:paraId="4C7641E5" w14:textId="77777777" w:rsidR="00D34A2A" w:rsidRPr="00AD162B" w:rsidRDefault="00AA7DB6" w:rsidP="00D34A2A">
      <w:pPr>
        <w:pStyle w:val="Titolo1"/>
        <w:jc w:val="both"/>
        <w:rPr>
          <w:rFonts w:eastAsia="Times New Roman"/>
          <w:sz w:val="24"/>
          <w:szCs w:val="24"/>
        </w:rPr>
      </w:pPr>
      <w:hyperlink r:id="rId293" w:history="1">
        <w:r w:rsidR="00D34A2A" w:rsidRPr="00AD162B">
          <w:rPr>
            <w:rStyle w:val="Collegamentoipertestuale"/>
            <w:rFonts w:eastAsia="Times New Roman"/>
            <w:color w:val="FF0000"/>
            <w:sz w:val="24"/>
            <w:szCs w:val="24"/>
          </w:rPr>
          <w:t xml:space="preserve">Robert </w:t>
        </w:r>
        <w:proofErr w:type="spellStart"/>
        <w:r w:rsidR="00D34A2A" w:rsidRPr="00AD162B">
          <w:rPr>
            <w:rStyle w:val="Collegamentoipertestuale"/>
            <w:rFonts w:eastAsia="Times New Roman"/>
            <w:color w:val="FF0000"/>
            <w:sz w:val="24"/>
            <w:szCs w:val="24"/>
          </w:rPr>
          <w:t>Musil</w:t>
        </w:r>
        <w:proofErr w:type="spellEnd"/>
        <w:r w:rsidR="00D34A2A" w:rsidRPr="00AD162B">
          <w:rPr>
            <w:rStyle w:val="Collegamentoipertestuale"/>
            <w:rFonts w:eastAsia="Times New Roman"/>
            <w:sz w:val="24"/>
            <w:szCs w:val="24"/>
          </w:rPr>
          <w:t xml:space="preserve"> (1880-1942) – Ogni grande libro spira amore per i destini dei singoli individui che non si adattano alle forme che la collettività vuol loro imporre. Abbiamo troppo poco intelletto nelle cose dell’anima.</w:t>
        </w:r>
      </w:hyperlink>
    </w:p>
    <w:p w14:paraId="36CA2986" w14:textId="77777777" w:rsidR="0050639B" w:rsidRPr="00AD162B" w:rsidRDefault="0050639B" w:rsidP="00C52E7D">
      <w:pPr>
        <w:pStyle w:val="Titolo1"/>
        <w:jc w:val="both"/>
        <w:rPr>
          <w:rFonts w:eastAsia="Times New Roman"/>
          <w:sz w:val="24"/>
          <w:szCs w:val="24"/>
        </w:rPr>
      </w:pPr>
    </w:p>
    <w:p w14:paraId="04A7C2AA" w14:textId="32E3A416" w:rsidR="0050639B" w:rsidRPr="00AD162B" w:rsidRDefault="0050639B" w:rsidP="00A81ED8">
      <w:pPr>
        <w:pStyle w:val="Titolo1"/>
        <w:jc w:val="center"/>
        <w:rPr>
          <w:rFonts w:eastAsia="Times New Roman"/>
          <w:sz w:val="32"/>
          <w:szCs w:val="32"/>
        </w:rPr>
      </w:pPr>
      <w:r w:rsidRPr="00AD162B">
        <w:rPr>
          <w:rFonts w:eastAsia="Times New Roman"/>
          <w:sz w:val="32"/>
          <w:szCs w:val="32"/>
        </w:rPr>
        <w:t>N</w:t>
      </w:r>
    </w:p>
    <w:p w14:paraId="00EC4678" w14:textId="0307CA0F" w:rsidR="00E75B60" w:rsidRPr="00AD162B" w:rsidRDefault="00AA7DB6" w:rsidP="00B97BF1">
      <w:pPr>
        <w:pStyle w:val="Titolo1"/>
        <w:jc w:val="both"/>
        <w:rPr>
          <w:rStyle w:val="Collegamentoipertestuale"/>
          <w:rFonts w:eastAsia="Times New Roman"/>
          <w:sz w:val="24"/>
          <w:szCs w:val="24"/>
        </w:rPr>
      </w:pPr>
      <w:hyperlink r:id="rId294" w:history="1">
        <w:r w:rsidR="00E75B60" w:rsidRPr="00AD162B">
          <w:rPr>
            <w:rStyle w:val="Collegamentoipertestuale"/>
            <w:rFonts w:eastAsia="Times New Roman"/>
            <w:color w:val="FF0000"/>
            <w:sz w:val="24"/>
            <w:szCs w:val="24"/>
          </w:rPr>
          <w:t>Vladimir Nabokov</w:t>
        </w:r>
        <w:r w:rsidR="00E75B60" w:rsidRPr="00AD162B">
          <w:rPr>
            <w:rStyle w:val="Collegamentoipertestuale"/>
            <w:rFonts w:eastAsia="Times New Roman"/>
            <w:sz w:val="24"/>
            <w:szCs w:val="24"/>
          </w:rPr>
          <w:t xml:space="preserve"> (1899-1977) – Il miracolo di qualche segno </w:t>
        </w:r>
        <w:proofErr w:type="spellStart"/>
        <w:r w:rsidR="00E75B60" w:rsidRPr="00AD162B">
          <w:rPr>
            <w:rStyle w:val="Collegamentoipertestuale"/>
            <w:rFonts w:eastAsia="Times New Roman"/>
            <w:sz w:val="24"/>
            <w:szCs w:val="24"/>
          </w:rPr>
          <w:t>sicritto</w:t>
        </w:r>
        <w:proofErr w:type="spellEnd"/>
        <w:r w:rsidR="00E75B60" w:rsidRPr="00AD162B">
          <w:rPr>
            <w:rStyle w:val="Collegamentoipertestuale"/>
            <w:rFonts w:eastAsia="Times New Roman"/>
            <w:sz w:val="24"/>
            <w:szCs w:val="24"/>
          </w:rPr>
          <w:t xml:space="preserve"> sulla </w:t>
        </w:r>
        <w:proofErr w:type="gramStart"/>
        <w:r w:rsidR="00E75B60" w:rsidRPr="00AD162B">
          <w:rPr>
            <w:rStyle w:val="Collegamentoipertestuale"/>
            <w:rFonts w:eastAsia="Times New Roman"/>
            <w:sz w:val="24"/>
            <w:szCs w:val="24"/>
          </w:rPr>
          <w:t>pagina</w:t>
        </w:r>
      </w:hyperlink>
      <w:proofErr w:type="gramEnd"/>
    </w:p>
    <w:p w14:paraId="184024FD" w14:textId="77777777" w:rsidR="00B97BF1" w:rsidRPr="00AD162B" w:rsidRDefault="00AA7DB6" w:rsidP="00B97BF1">
      <w:pPr>
        <w:pStyle w:val="Titolo1"/>
        <w:jc w:val="both"/>
        <w:rPr>
          <w:rFonts w:eastAsia="Times New Roman"/>
        </w:rPr>
      </w:pPr>
      <w:hyperlink r:id="rId295" w:history="1">
        <w:r w:rsidR="00B97BF1" w:rsidRPr="00AD162B">
          <w:rPr>
            <w:rStyle w:val="Collegamentoipertestuale"/>
            <w:rFonts w:eastAsia="Times New Roman"/>
            <w:color w:val="FF0000"/>
            <w:sz w:val="24"/>
            <w:szCs w:val="24"/>
          </w:rPr>
          <w:t>Pablo Neruda</w:t>
        </w:r>
        <w:r w:rsidR="00B97BF1" w:rsidRPr="00AD162B">
          <w:rPr>
            <w:rStyle w:val="Collegamentoipertestuale"/>
            <w:rFonts w:eastAsia="Times New Roman"/>
            <w:sz w:val="24"/>
            <w:szCs w:val="24"/>
          </w:rPr>
          <w:t xml:space="preserve"> (1904-1973) – </w:t>
        </w:r>
        <w:proofErr w:type="gramStart"/>
        <w:r w:rsidR="00B97BF1" w:rsidRPr="00AD162B">
          <w:rPr>
            <w:rStyle w:val="Collegamentoipertestuale"/>
            <w:rFonts w:eastAsia="Times New Roman"/>
            <w:sz w:val="24"/>
            <w:szCs w:val="24"/>
          </w:rPr>
          <w:t>È</w:t>
        </w:r>
        <w:proofErr w:type="gramEnd"/>
        <w:r w:rsidR="00B97BF1" w:rsidRPr="00AD162B">
          <w:rPr>
            <w:rStyle w:val="Collegamentoipertestuale"/>
            <w:rFonts w:eastAsia="Times New Roman"/>
            <w:sz w:val="24"/>
            <w:szCs w:val="24"/>
          </w:rPr>
          <w:t xml:space="preserve"> cosi che nasce la poesia: viene da altezze invisibili. Canto e fecondazione è la poesia: l’ho concentrata come prodotto vitale della mia stessa esperienza, circondato dalla folla adorabile, dall’infinita e ricca moltitudine dell’uomo.</w:t>
        </w:r>
      </w:hyperlink>
    </w:p>
    <w:p w14:paraId="03581FC5" w14:textId="5CDF5094" w:rsidR="00E75B60" w:rsidRPr="00AD162B" w:rsidRDefault="00AA7DB6" w:rsidP="00C52E7D">
      <w:pPr>
        <w:pStyle w:val="Titolo1"/>
        <w:jc w:val="both"/>
        <w:rPr>
          <w:rFonts w:eastAsia="Times New Roman"/>
          <w:sz w:val="24"/>
          <w:szCs w:val="24"/>
        </w:rPr>
      </w:pPr>
      <w:hyperlink r:id="rId296" w:history="1">
        <w:r w:rsidR="00E75B60" w:rsidRPr="00AD162B">
          <w:rPr>
            <w:rStyle w:val="Collegamentoipertestuale"/>
            <w:rFonts w:eastAsia="Times New Roman"/>
            <w:color w:val="FF0000"/>
            <w:sz w:val="24"/>
            <w:szCs w:val="24"/>
          </w:rPr>
          <w:t>John Henry Newman</w:t>
        </w:r>
        <w:r w:rsidR="00E75B60" w:rsidRPr="00AD162B">
          <w:rPr>
            <w:rStyle w:val="Collegamentoipertestuale"/>
            <w:rFonts w:eastAsia="Times New Roman"/>
            <w:sz w:val="24"/>
            <w:szCs w:val="24"/>
          </w:rPr>
          <w:t xml:space="preserve"> – Non aver paura che la vita </w:t>
        </w:r>
        <w:proofErr w:type="spellStart"/>
        <w:r w:rsidR="00E75B60" w:rsidRPr="00AD162B">
          <w:rPr>
            <w:rStyle w:val="Collegamentoipertestuale"/>
            <w:rFonts w:eastAsia="Times New Roman"/>
            <w:sz w:val="24"/>
            <w:szCs w:val="24"/>
          </w:rPr>
          <w:t>posssa</w:t>
        </w:r>
        <w:proofErr w:type="spellEnd"/>
        <w:r w:rsidR="00E75B60" w:rsidRPr="00AD162B">
          <w:rPr>
            <w:rStyle w:val="Collegamentoipertestuale"/>
            <w:rFonts w:eastAsia="Times New Roman"/>
            <w:sz w:val="24"/>
            <w:szCs w:val="24"/>
          </w:rPr>
          <w:t xml:space="preserve"> </w:t>
        </w:r>
        <w:proofErr w:type="gramStart"/>
        <w:r w:rsidR="00E75B60" w:rsidRPr="00AD162B">
          <w:rPr>
            <w:rStyle w:val="Collegamentoipertestuale"/>
            <w:rFonts w:eastAsia="Times New Roman"/>
            <w:sz w:val="24"/>
            <w:szCs w:val="24"/>
          </w:rPr>
          <w:t>finire</w:t>
        </w:r>
      </w:hyperlink>
      <w:proofErr w:type="gramEnd"/>
    </w:p>
    <w:p w14:paraId="66C7888E" w14:textId="7E232145" w:rsidR="00E75B60" w:rsidRPr="00AD162B" w:rsidRDefault="00AA7DB6" w:rsidP="00C52E7D">
      <w:pPr>
        <w:pStyle w:val="Titolo1"/>
        <w:jc w:val="both"/>
        <w:rPr>
          <w:rFonts w:eastAsia="Times New Roman"/>
          <w:sz w:val="24"/>
          <w:szCs w:val="24"/>
        </w:rPr>
      </w:pPr>
      <w:hyperlink r:id="rId297" w:history="1">
        <w:r w:rsidR="00E75B60" w:rsidRPr="00AD162B">
          <w:rPr>
            <w:rStyle w:val="Collegamentoipertestuale"/>
            <w:rFonts w:eastAsia="Times New Roman"/>
            <w:color w:val="FF0000"/>
            <w:sz w:val="24"/>
            <w:szCs w:val="24"/>
          </w:rPr>
          <w:t>Friedrich Nietzsche</w:t>
        </w:r>
        <w:r w:rsidR="00E75B60" w:rsidRPr="00AD162B">
          <w:rPr>
            <w:rStyle w:val="Collegamentoipertestuale"/>
            <w:rFonts w:eastAsia="Times New Roman"/>
            <w:sz w:val="24"/>
            <w:szCs w:val="24"/>
          </w:rPr>
          <w:t xml:space="preserve"> (1844-1900) – Scrivi col sangue: imparerai che il sangue è </w:t>
        </w:r>
        <w:proofErr w:type="gramStart"/>
        <w:r w:rsidR="00E75B60" w:rsidRPr="00AD162B">
          <w:rPr>
            <w:rStyle w:val="Collegamentoipertestuale"/>
            <w:rFonts w:eastAsia="Times New Roman"/>
            <w:sz w:val="24"/>
            <w:szCs w:val="24"/>
          </w:rPr>
          <w:t>spirito</w:t>
        </w:r>
      </w:hyperlink>
      <w:proofErr w:type="gramEnd"/>
    </w:p>
    <w:p w14:paraId="0FCE9992" w14:textId="24C04D4D" w:rsidR="00E75B60" w:rsidRPr="00AD162B" w:rsidRDefault="00AA7DB6" w:rsidP="00C52E7D">
      <w:pPr>
        <w:pStyle w:val="Titolo1"/>
        <w:jc w:val="both"/>
        <w:rPr>
          <w:rFonts w:eastAsia="Times New Roman"/>
          <w:sz w:val="24"/>
          <w:szCs w:val="24"/>
        </w:rPr>
      </w:pPr>
      <w:hyperlink r:id="rId298" w:history="1">
        <w:r w:rsidR="00E75B60" w:rsidRPr="00AD162B">
          <w:rPr>
            <w:rStyle w:val="Collegamentoipertestuale"/>
            <w:rFonts w:eastAsia="Times New Roman"/>
            <w:color w:val="FF0000"/>
            <w:sz w:val="24"/>
            <w:szCs w:val="24"/>
          </w:rPr>
          <w:t xml:space="preserve">Victor </w:t>
        </w:r>
        <w:proofErr w:type="spellStart"/>
        <w:r w:rsidR="00E75B60" w:rsidRPr="00AD162B">
          <w:rPr>
            <w:rStyle w:val="Collegamentoipertestuale"/>
            <w:rFonts w:eastAsia="Times New Roman"/>
            <w:color w:val="FF0000"/>
            <w:sz w:val="24"/>
            <w:szCs w:val="24"/>
          </w:rPr>
          <w:t>Nomero</w:t>
        </w:r>
        <w:proofErr w:type="spellEnd"/>
        <w:r w:rsidR="00E75B60" w:rsidRPr="00AD162B">
          <w:rPr>
            <w:rStyle w:val="Collegamentoipertestuale"/>
            <w:rFonts w:eastAsia="Times New Roman"/>
            <w:sz w:val="24"/>
            <w:szCs w:val="24"/>
          </w:rPr>
          <w:t xml:space="preserve"> – L’alimentazione condiziona il nostro futuro? Sostenibilità e scelte alimentari</w:t>
        </w:r>
      </w:hyperlink>
    </w:p>
    <w:p w14:paraId="03E6326F" w14:textId="006258EB" w:rsidR="00E75B60" w:rsidRPr="00AD162B" w:rsidRDefault="00AA7DB6" w:rsidP="00C52E7D">
      <w:pPr>
        <w:pStyle w:val="Titolo1"/>
        <w:jc w:val="both"/>
        <w:rPr>
          <w:rStyle w:val="Collegamentoipertestuale"/>
          <w:rFonts w:eastAsia="Times New Roman"/>
          <w:sz w:val="24"/>
          <w:szCs w:val="24"/>
        </w:rPr>
      </w:pPr>
      <w:hyperlink r:id="rId299" w:history="1">
        <w:proofErr w:type="spellStart"/>
        <w:r w:rsidR="00E75B60" w:rsidRPr="00AD162B">
          <w:rPr>
            <w:rStyle w:val="Collegamentoipertestuale"/>
            <w:rFonts w:eastAsia="Times New Roman"/>
            <w:color w:val="FF0000"/>
            <w:sz w:val="24"/>
            <w:szCs w:val="24"/>
          </w:rPr>
          <w:t>Cees</w:t>
        </w:r>
        <w:proofErr w:type="spellEnd"/>
        <w:r w:rsidR="00E75B60" w:rsidRPr="00AD162B">
          <w:rPr>
            <w:rStyle w:val="Collegamentoipertestuale"/>
            <w:rFonts w:eastAsia="Times New Roman"/>
            <w:color w:val="FF0000"/>
            <w:sz w:val="24"/>
            <w:szCs w:val="24"/>
          </w:rPr>
          <w:t xml:space="preserve"> </w:t>
        </w:r>
        <w:proofErr w:type="spellStart"/>
        <w:r w:rsidR="00E75B60" w:rsidRPr="00AD162B">
          <w:rPr>
            <w:rStyle w:val="Collegamentoipertestuale"/>
            <w:rFonts w:eastAsia="Times New Roman"/>
            <w:color w:val="FF0000"/>
            <w:sz w:val="24"/>
            <w:szCs w:val="24"/>
          </w:rPr>
          <w:t>Nooteboom</w:t>
        </w:r>
        <w:proofErr w:type="spellEnd"/>
        <w:r w:rsidR="00E75B60" w:rsidRPr="00AD162B">
          <w:rPr>
            <w:rStyle w:val="Collegamentoipertestuale"/>
            <w:rFonts w:eastAsia="Times New Roman"/>
            <w:sz w:val="24"/>
            <w:szCs w:val="24"/>
          </w:rPr>
          <w:t>, «</w:t>
        </w:r>
        <w:proofErr w:type="spellStart"/>
        <w:r w:rsidR="00E75B60" w:rsidRPr="00AD162B">
          <w:rPr>
            <w:rStyle w:val="Collegamentoipertestuale"/>
            <w:rFonts w:eastAsia="Times New Roman"/>
            <w:sz w:val="24"/>
            <w:szCs w:val="24"/>
          </w:rPr>
          <w:t>Tumbas</w:t>
        </w:r>
        <w:proofErr w:type="spellEnd"/>
        <w:r w:rsidR="00E75B60" w:rsidRPr="00AD162B">
          <w:rPr>
            <w:rStyle w:val="Collegamentoipertestuale"/>
            <w:rFonts w:eastAsia="Times New Roman"/>
            <w:sz w:val="24"/>
            <w:szCs w:val="24"/>
          </w:rPr>
          <w:t xml:space="preserve">. Tombe di poeti e pensatori», Iperborea, 2015: «Le tombe sono ambigue: custodiscono qualcosa e non custodiscono </w:t>
        </w:r>
        <w:proofErr w:type="gramStart"/>
        <w:r w:rsidR="00E75B60" w:rsidRPr="00AD162B">
          <w:rPr>
            <w:rStyle w:val="Collegamentoipertestuale"/>
            <w:rFonts w:eastAsia="Times New Roman"/>
            <w:sz w:val="24"/>
            <w:szCs w:val="24"/>
          </w:rPr>
          <w:t>niente»</w:t>
        </w:r>
      </w:hyperlink>
      <w:proofErr w:type="gramEnd"/>
    </w:p>
    <w:p w14:paraId="6111B9FE" w14:textId="6CE8D6E9" w:rsidR="008B2E79" w:rsidRPr="00AD162B" w:rsidRDefault="00AA7DB6" w:rsidP="00C52E7D">
      <w:pPr>
        <w:pStyle w:val="Titolo1"/>
        <w:jc w:val="both"/>
        <w:rPr>
          <w:rFonts w:eastAsia="Times New Roman"/>
          <w:sz w:val="24"/>
          <w:szCs w:val="24"/>
        </w:rPr>
      </w:pPr>
      <w:hyperlink r:id="rId300" w:history="1">
        <w:r w:rsidR="008B2E79" w:rsidRPr="00AD162B">
          <w:rPr>
            <w:rStyle w:val="Collegamentoipertestuale"/>
            <w:rFonts w:eastAsia="Times New Roman"/>
            <w:sz w:val="24"/>
            <w:szCs w:val="24"/>
          </w:rPr>
          <w:t xml:space="preserve">Sante Notarnicola – Tentai di gettare l’anima </w:t>
        </w:r>
        <w:proofErr w:type="gramStart"/>
        <w:r w:rsidR="008B2E79" w:rsidRPr="00AD162B">
          <w:rPr>
            <w:rStyle w:val="Collegamentoipertestuale"/>
            <w:rFonts w:eastAsia="Times New Roman"/>
            <w:sz w:val="24"/>
            <w:szCs w:val="24"/>
          </w:rPr>
          <w:t>al di là del</w:t>
        </w:r>
        <w:proofErr w:type="gramEnd"/>
        <w:r w:rsidR="008B2E79" w:rsidRPr="00AD162B">
          <w:rPr>
            <w:rStyle w:val="Collegamentoipertestuale"/>
            <w:rFonts w:eastAsia="Times New Roman"/>
            <w:sz w:val="24"/>
            <w:szCs w:val="24"/>
          </w:rPr>
          <w:t xml:space="preserve"> muro … cercando di seguire la farfalla.</w:t>
        </w:r>
      </w:hyperlink>
    </w:p>
    <w:p w14:paraId="31298F3D" w14:textId="57F9EFF5" w:rsidR="00E75B60" w:rsidRPr="00AD162B" w:rsidRDefault="00AA7DB6" w:rsidP="00C52E7D">
      <w:pPr>
        <w:pStyle w:val="Titolo1"/>
        <w:jc w:val="both"/>
        <w:rPr>
          <w:rFonts w:eastAsia="Times New Roman"/>
          <w:sz w:val="24"/>
          <w:szCs w:val="24"/>
        </w:rPr>
      </w:pPr>
      <w:hyperlink r:id="rId301" w:history="1">
        <w:r w:rsidR="00E75B60" w:rsidRPr="00AD162B">
          <w:rPr>
            <w:rStyle w:val="Collegamentoipertestuale"/>
            <w:rFonts w:eastAsia="Times New Roman"/>
            <w:color w:val="FF0000"/>
            <w:sz w:val="24"/>
            <w:szCs w:val="24"/>
          </w:rPr>
          <w:t xml:space="preserve">Rudolf </w:t>
        </w:r>
        <w:proofErr w:type="spellStart"/>
        <w:r w:rsidR="00E75B60" w:rsidRPr="00AD162B">
          <w:rPr>
            <w:rStyle w:val="Collegamentoipertestuale"/>
            <w:rFonts w:eastAsia="Times New Roman"/>
            <w:color w:val="FF0000"/>
            <w:sz w:val="24"/>
            <w:szCs w:val="24"/>
          </w:rPr>
          <w:t>Nurejev</w:t>
        </w:r>
        <w:proofErr w:type="spellEnd"/>
        <w:r w:rsidR="00E75B60" w:rsidRPr="00AD162B">
          <w:rPr>
            <w:rStyle w:val="Collegamentoipertestuale"/>
            <w:rFonts w:eastAsia="Times New Roman"/>
            <w:color w:val="FF0000"/>
            <w:sz w:val="24"/>
            <w:szCs w:val="24"/>
          </w:rPr>
          <w:t xml:space="preserve"> </w:t>
        </w:r>
        <w:r w:rsidR="00E75B60" w:rsidRPr="00AD162B">
          <w:rPr>
            <w:rStyle w:val="Collegamentoipertestuale"/>
            <w:rFonts w:eastAsia="Times New Roman"/>
            <w:sz w:val="24"/>
            <w:szCs w:val="24"/>
          </w:rPr>
          <w:t>(1938-1993) – L’essenza della vita è nel suo divenire e non nell’apparire: si ama perché si sente il bisogno di farlo.</w:t>
        </w:r>
      </w:hyperlink>
    </w:p>
    <w:p w14:paraId="621ABFE6" w14:textId="77777777" w:rsidR="0050639B" w:rsidRPr="00AD162B" w:rsidRDefault="0050639B" w:rsidP="00C52E7D">
      <w:pPr>
        <w:pStyle w:val="Titolo1"/>
        <w:jc w:val="both"/>
        <w:rPr>
          <w:rFonts w:eastAsia="Times New Roman"/>
          <w:sz w:val="24"/>
          <w:szCs w:val="24"/>
        </w:rPr>
      </w:pPr>
    </w:p>
    <w:p w14:paraId="38FF06DA" w14:textId="3F8EBFF7" w:rsidR="0033632D" w:rsidRPr="00AD162B" w:rsidRDefault="0033632D" w:rsidP="00A81ED8">
      <w:pPr>
        <w:pStyle w:val="Titolo1"/>
        <w:jc w:val="center"/>
        <w:rPr>
          <w:rFonts w:eastAsia="Times New Roman"/>
          <w:sz w:val="32"/>
          <w:szCs w:val="32"/>
        </w:rPr>
      </w:pPr>
      <w:r w:rsidRPr="00AD162B">
        <w:rPr>
          <w:rFonts w:eastAsia="Times New Roman"/>
          <w:sz w:val="32"/>
          <w:szCs w:val="32"/>
        </w:rPr>
        <w:t>O</w:t>
      </w:r>
    </w:p>
    <w:p w14:paraId="2E784EF6" w14:textId="11EC3776" w:rsidR="0033632D" w:rsidRPr="00AD162B" w:rsidRDefault="00AA7DB6" w:rsidP="00C52E7D">
      <w:pPr>
        <w:pStyle w:val="Titolo1"/>
        <w:jc w:val="both"/>
        <w:rPr>
          <w:rStyle w:val="Collegamentoipertestuale"/>
          <w:rFonts w:eastAsia="Times New Roman"/>
          <w:sz w:val="24"/>
          <w:szCs w:val="24"/>
        </w:rPr>
      </w:pPr>
      <w:hyperlink r:id="rId302" w:history="1">
        <w:r w:rsidR="0033632D" w:rsidRPr="00AD162B">
          <w:rPr>
            <w:rStyle w:val="Collegamentoipertestuale"/>
            <w:rFonts w:eastAsia="Times New Roman"/>
            <w:color w:val="FF0000"/>
            <w:sz w:val="24"/>
            <w:szCs w:val="24"/>
          </w:rPr>
          <w:t>Daniele Orlandi</w:t>
        </w:r>
        <w:r w:rsidR="0033632D" w:rsidRPr="00AD162B">
          <w:rPr>
            <w:rStyle w:val="Collegamentoipertestuale"/>
            <w:rFonts w:eastAsia="Times New Roman"/>
            <w:sz w:val="24"/>
            <w:szCs w:val="24"/>
          </w:rPr>
          <w:t xml:space="preserve"> – Costanzo </w:t>
        </w:r>
        <w:proofErr w:type="spellStart"/>
        <w:r w:rsidR="0033632D" w:rsidRPr="00AD162B">
          <w:rPr>
            <w:rStyle w:val="Collegamentoipertestuale"/>
            <w:rFonts w:eastAsia="Times New Roman"/>
            <w:sz w:val="24"/>
            <w:szCs w:val="24"/>
          </w:rPr>
          <w:t>Preve</w:t>
        </w:r>
        <w:proofErr w:type="spellEnd"/>
        <w:r w:rsidR="0033632D" w:rsidRPr="00AD162B">
          <w:rPr>
            <w:rStyle w:val="Collegamentoipertestuale"/>
            <w:rFonts w:eastAsia="Times New Roman"/>
            <w:sz w:val="24"/>
            <w:szCs w:val="24"/>
          </w:rPr>
          <w:t xml:space="preserve"> sulla </w:t>
        </w:r>
        <w:proofErr w:type="gramStart"/>
        <w:r w:rsidR="0033632D" w:rsidRPr="00AD162B">
          <w:rPr>
            <w:rStyle w:val="Collegamentoipertestuale"/>
            <w:rFonts w:eastAsia="Times New Roman"/>
            <w:sz w:val="24"/>
            <w:szCs w:val="24"/>
          </w:rPr>
          <w:t>«</w:t>
        </w:r>
        <w:proofErr w:type="gramEnd"/>
        <w:r w:rsidR="0033632D" w:rsidRPr="00AD162B">
          <w:rPr>
            <w:rStyle w:val="Collegamentoipertestuale"/>
            <w:rFonts w:eastAsia="Times New Roman"/>
            <w:sz w:val="24"/>
            <w:szCs w:val="24"/>
          </w:rPr>
          <w:t>zona grigia» di Primo Levi</w:t>
        </w:r>
      </w:hyperlink>
    </w:p>
    <w:p w14:paraId="1A11916C" w14:textId="77777777" w:rsidR="009F6705" w:rsidRPr="00AD162B" w:rsidRDefault="00AA7DB6" w:rsidP="009F6705">
      <w:pPr>
        <w:pStyle w:val="Titolo1"/>
        <w:rPr>
          <w:rFonts w:eastAsia="Times New Roman"/>
        </w:rPr>
      </w:pPr>
      <w:hyperlink r:id="rId303" w:history="1">
        <w:r w:rsidR="009F6705" w:rsidRPr="00AD162B">
          <w:rPr>
            <w:rStyle w:val="Collegamentoipertestuale"/>
            <w:rFonts w:eastAsia="Times New Roman"/>
            <w:color w:val="FF0000"/>
            <w:sz w:val="24"/>
            <w:szCs w:val="24"/>
          </w:rPr>
          <w:t>Daniele Orlandi</w:t>
        </w:r>
        <w:r w:rsidR="009F6705" w:rsidRPr="00AD162B">
          <w:rPr>
            <w:rStyle w:val="Collegamentoipertestuale"/>
            <w:rFonts w:eastAsia="Times New Roman"/>
            <w:sz w:val="24"/>
            <w:szCs w:val="24"/>
          </w:rPr>
          <w:t xml:space="preserve"> – Nostalgie semiserie di un medievista senza Eco</w:t>
        </w:r>
      </w:hyperlink>
    </w:p>
    <w:p w14:paraId="7CC084E5" w14:textId="77777777" w:rsidR="009F6705" w:rsidRPr="00AD162B" w:rsidRDefault="009F6705" w:rsidP="00C52E7D">
      <w:pPr>
        <w:pStyle w:val="Titolo1"/>
        <w:jc w:val="both"/>
        <w:rPr>
          <w:rFonts w:eastAsia="Times New Roman"/>
          <w:sz w:val="24"/>
          <w:szCs w:val="24"/>
        </w:rPr>
      </w:pPr>
    </w:p>
    <w:p w14:paraId="52E51261" w14:textId="77777777" w:rsidR="0033632D" w:rsidRPr="00AD162B" w:rsidRDefault="0033632D" w:rsidP="00C52E7D">
      <w:pPr>
        <w:pStyle w:val="Titolo1"/>
        <w:jc w:val="both"/>
        <w:rPr>
          <w:rFonts w:eastAsia="Times New Roman"/>
          <w:sz w:val="24"/>
          <w:szCs w:val="24"/>
        </w:rPr>
      </w:pPr>
    </w:p>
    <w:p w14:paraId="3740C794" w14:textId="4B353741" w:rsidR="0050639B" w:rsidRPr="00AD162B" w:rsidRDefault="0050639B" w:rsidP="00A81ED8">
      <w:pPr>
        <w:pStyle w:val="Titolo1"/>
        <w:jc w:val="center"/>
        <w:rPr>
          <w:rFonts w:eastAsia="Times New Roman"/>
          <w:sz w:val="32"/>
          <w:szCs w:val="32"/>
        </w:rPr>
      </w:pPr>
      <w:r w:rsidRPr="00AD162B">
        <w:rPr>
          <w:rFonts w:eastAsia="Times New Roman"/>
          <w:sz w:val="32"/>
          <w:szCs w:val="32"/>
        </w:rPr>
        <w:t>P</w:t>
      </w:r>
    </w:p>
    <w:p w14:paraId="40E2A2F4" w14:textId="2E186151" w:rsidR="0033632D" w:rsidRPr="00AD162B" w:rsidRDefault="00AA7DB6" w:rsidP="00007D72">
      <w:pPr>
        <w:pStyle w:val="Titolo1"/>
        <w:jc w:val="both"/>
        <w:rPr>
          <w:rStyle w:val="Collegamentoipertestuale"/>
          <w:rFonts w:eastAsia="Times New Roman"/>
          <w:sz w:val="24"/>
          <w:szCs w:val="24"/>
        </w:rPr>
      </w:pPr>
      <w:hyperlink r:id="rId304" w:history="1">
        <w:r w:rsidR="0033632D" w:rsidRPr="00AD162B">
          <w:rPr>
            <w:rStyle w:val="Collegamentoipertestuale"/>
            <w:rFonts w:eastAsia="Times New Roman"/>
            <w:color w:val="FF0000"/>
            <w:sz w:val="24"/>
            <w:szCs w:val="24"/>
          </w:rPr>
          <w:t>Giancarlo Paciello</w:t>
        </w:r>
        <w:r w:rsidR="0033632D" w:rsidRPr="00AD162B">
          <w:rPr>
            <w:rStyle w:val="Collegamentoipertestuale"/>
            <w:rFonts w:eastAsia="Times New Roman"/>
            <w:sz w:val="24"/>
            <w:szCs w:val="24"/>
          </w:rPr>
          <w:t xml:space="preserve"> – Ci risiamo: ancora l’infame riproposizione “Processo di pace” e “Due popoli, due Stati!”</w:t>
        </w:r>
        <w:proofErr w:type="gramStart"/>
      </w:hyperlink>
      <w:proofErr w:type="gramEnd"/>
    </w:p>
    <w:p w14:paraId="3FADFF7B" w14:textId="3EFFE6B7" w:rsidR="008B2E79" w:rsidRPr="00AD162B" w:rsidRDefault="00AA7DB6" w:rsidP="00007D72">
      <w:pPr>
        <w:pStyle w:val="Titolo1"/>
        <w:jc w:val="both"/>
        <w:rPr>
          <w:rStyle w:val="Collegamentoipertestuale"/>
          <w:rFonts w:eastAsia="Times New Roman"/>
          <w:sz w:val="24"/>
          <w:szCs w:val="24"/>
        </w:rPr>
      </w:pPr>
      <w:hyperlink r:id="rId305" w:history="1">
        <w:r w:rsidR="008B2E79" w:rsidRPr="00AD162B">
          <w:rPr>
            <w:rStyle w:val="Collegamentoipertestuale"/>
            <w:rFonts w:eastAsia="Times New Roman"/>
            <w:color w:val="FF0000"/>
            <w:sz w:val="24"/>
            <w:szCs w:val="24"/>
          </w:rPr>
          <w:t xml:space="preserve">Giancarlo Paciello </w:t>
        </w:r>
        <w:r w:rsidR="008B2E79" w:rsidRPr="00AD162B">
          <w:rPr>
            <w:rStyle w:val="Collegamentoipertestuale"/>
            <w:rFonts w:eastAsia="Times New Roman"/>
            <w:sz w:val="24"/>
            <w:szCs w:val="24"/>
          </w:rPr>
          <w:t xml:space="preserve">– </w:t>
        </w:r>
        <w:proofErr w:type="gramStart"/>
        <w:r w:rsidR="008B2E79" w:rsidRPr="00AD162B">
          <w:rPr>
            <w:rStyle w:val="Collegamentoipertestuale"/>
            <w:rFonts w:eastAsia="Times New Roman"/>
            <w:sz w:val="24"/>
            <w:szCs w:val="24"/>
          </w:rPr>
          <w:t>La Costituzione tradita</w:t>
        </w:r>
        <w:proofErr w:type="gramEnd"/>
        <w:r w:rsidR="008B2E79" w:rsidRPr="00AD162B">
          <w:rPr>
            <w:rStyle w:val="Collegamentoipertestuale"/>
            <w:rFonts w:eastAsia="Times New Roman"/>
            <w:sz w:val="24"/>
            <w:szCs w:val="24"/>
          </w:rPr>
          <w:t>. Intervista a cura di Luigi Tedeschi</w:t>
        </w:r>
      </w:hyperlink>
    </w:p>
    <w:p w14:paraId="6767BC13" w14:textId="77777777" w:rsidR="00007D72" w:rsidRPr="00AD162B" w:rsidRDefault="00AA7DB6" w:rsidP="00364333">
      <w:pPr>
        <w:pStyle w:val="Titolo1"/>
        <w:jc w:val="both"/>
        <w:rPr>
          <w:rStyle w:val="Collegamentoipertestuale"/>
          <w:rFonts w:eastAsia="Times New Roman"/>
          <w:sz w:val="24"/>
          <w:szCs w:val="24"/>
        </w:rPr>
      </w:pPr>
      <w:hyperlink r:id="rId306" w:history="1">
        <w:r w:rsidR="00007D72" w:rsidRPr="00AD162B">
          <w:rPr>
            <w:rStyle w:val="Collegamentoipertestuale"/>
            <w:rFonts w:eastAsia="Times New Roman"/>
            <w:color w:val="FF0000"/>
            <w:sz w:val="24"/>
            <w:szCs w:val="24"/>
          </w:rPr>
          <w:t>Giancarlo Paciello</w:t>
        </w:r>
        <w:r w:rsidR="00007D72" w:rsidRPr="00AD162B">
          <w:rPr>
            <w:rStyle w:val="Collegamentoipertestuale"/>
            <w:rFonts w:eastAsia="Times New Roman"/>
            <w:sz w:val="24"/>
            <w:szCs w:val="24"/>
          </w:rPr>
          <w:t xml:space="preserve"> – </w:t>
        </w:r>
        <w:proofErr w:type="spellStart"/>
        <w:r w:rsidR="00007D72" w:rsidRPr="00AD162B">
          <w:rPr>
            <w:rStyle w:val="Collegamentoipertestuale"/>
            <w:rFonts w:eastAsia="Times New Roman"/>
            <w:sz w:val="24"/>
            <w:szCs w:val="24"/>
          </w:rPr>
          <w:t>Ministoria</w:t>
        </w:r>
        <w:proofErr w:type="spellEnd"/>
        <w:r w:rsidR="00007D72" w:rsidRPr="00AD162B">
          <w:rPr>
            <w:rStyle w:val="Collegamentoipertestuale"/>
            <w:rFonts w:eastAsia="Times New Roman"/>
            <w:sz w:val="24"/>
            <w:szCs w:val="24"/>
          </w:rPr>
          <w:t xml:space="preserve"> della Rivoluzione cubana</w:t>
        </w:r>
      </w:hyperlink>
    </w:p>
    <w:p w14:paraId="082C2A2B" w14:textId="77777777" w:rsidR="00364333" w:rsidRPr="00AD162B" w:rsidRDefault="00AA7DB6" w:rsidP="00364333">
      <w:pPr>
        <w:pStyle w:val="Titolo1"/>
        <w:jc w:val="both"/>
        <w:rPr>
          <w:rFonts w:eastAsia="Times New Roman"/>
          <w:sz w:val="24"/>
          <w:szCs w:val="24"/>
        </w:rPr>
      </w:pPr>
      <w:hyperlink r:id="rId307" w:history="1">
        <w:r w:rsidR="00364333" w:rsidRPr="00AD162B">
          <w:rPr>
            <w:rStyle w:val="Collegamentoipertestuale"/>
            <w:rFonts w:eastAsia="Times New Roman"/>
            <w:color w:val="FF0000"/>
            <w:sz w:val="24"/>
            <w:szCs w:val="24"/>
          </w:rPr>
          <w:t>Giancarlo Paciello</w:t>
        </w:r>
        <w:r w:rsidR="00364333" w:rsidRPr="00AD162B">
          <w:rPr>
            <w:rStyle w:val="Collegamentoipertestuale"/>
            <w:rFonts w:eastAsia="Times New Roman"/>
            <w:sz w:val="24"/>
            <w:szCs w:val="24"/>
          </w:rPr>
          <w:t xml:space="preserve"> – Diciamocelo: un po’ di storia non guasta. Dalle “battaglie dell’estate” del 1943 in Europa, all’avvento dell’Italia democristiana nel 1949</w:t>
        </w:r>
      </w:hyperlink>
    </w:p>
    <w:p w14:paraId="51923C50" w14:textId="785A23C9" w:rsidR="0033632D" w:rsidRPr="00AD162B" w:rsidRDefault="00AA7DB6" w:rsidP="00364333">
      <w:pPr>
        <w:pStyle w:val="Titolo1"/>
        <w:jc w:val="both"/>
        <w:rPr>
          <w:rFonts w:eastAsia="Times New Roman"/>
          <w:sz w:val="24"/>
          <w:szCs w:val="24"/>
        </w:rPr>
      </w:pPr>
      <w:hyperlink r:id="rId308" w:history="1">
        <w:r w:rsidR="0033632D" w:rsidRPr="00AD162B">
          <w:rPr>
            <w:rStyle w:val="Collegamentoipertestuale"/>
            <w:rFonts w:eastAsia="Times New Roman"/>
            <w:color w:val="FF0000"/>
            <w:sz w:val="24"/>
            <w:szCs w:val="24"/>
          </w:rPr>
          <w:t>Enzo Paci</w:t>
        </w:r>
        <w:r w:rsidR="0033632D" w:rsidRPr="00AD162B">
          <w:rPr>
            <w:rStyle w:val="Collegamentoipertestuale"/>
            <w:rFonts w:eastAsia="Times New Roman"/>
            <w:sz w:val="24"/>
            <w:szCs w:val="24"/>
          </w:rPr>
          <w:t xml:space="preserve"> (1911-1976) – Scegliamo di nascere «di nuovo»: la storia per l’uomo è rinascere a sé stesso: farsi uomo, non essere già uomo.</w:t>
        </w:r>
      </w:hyperlink>
    </w:p>
    <w:p w14:paraId="7220A273" w14:textId="351BBB2C" w:rsidR="0033632D" w:rsidRPr="00AD162B" w:rsidRDefault="00AA7DB6" w:rsidP="00007D72">
      <w:pPr>
        <w:pStyle w:val="Titolo1"/>
        <w:jc w:val="both"/>
        <w:rPr>
          <w:rStyle w:val="Collegamentoipertestuale"/>
          <w:rFonts w:eastAsia="Times New Roman"/>
          <w:sz w:val="24"/>
          <w:szCs w:val="24"/>
        </w:rPr>
      </w:pPr>
      <w:hyperlink r:id="rId309" w:history="1">
        <w:r w:rsidR="0033632D" w:rsidRPr="00AD162B">
          <w:rPr>
            <w:rStyle w:val="Collegamentoipertestuale"/>
            <w:rFonts w:eastAsia="Times New Roman"/>
            <w:color w:val="FF0000"/>
            <w:sz w:val="24"/>
            <w:szCs w:val="24"/>
          </w:rPr>
          <w:t>Alessandra Papa</w:t>
        </w:r>
        <w:r w:rsidR="0033632D" w:rsidRPr="00AD162B">
          <w:rPr>
            <w:rStyle w:val="Collegamentoipertestuale"/>
            <w:rFonts w:eastAsia="Times New Roman"/>
            <w:sz w:val="24"/>
            <w:szCs w:val="24"/>
          </w:rPr>
          <w:t xml:space="preserve">, L’identità esposta. La cura come questione filosofica. La </w:t>
        </w:r>
        <w:proofErr w:type="spellStart"/>
        <w:r w:rsidR="0033632D" w:rsidRPr="00AD162B">
          <w:rPr>
            <w:rStyle w:val="Collegamentoipertestuale"/>
            <w:rFonts w:eastAsia="Times New Roman"/>
            <w:sz w:val="24"/>
            <w:szCs w:val="24"/>
          </w:rPr>
          <w:t>tecnobiomedicina</w:t>
        </w:r>
        <w:proofErr w:type="spellEnd"/>
        <w:r w:rsidR="0033632D" w:rsidRPr="00AD162B">
          <w:rPr>
            <w:rStyle w:val="Collegamentoipertestuale"/>
            <w:rFonts w:eastAsia="Times New Roman"/>
            <w:sz w:val="24"/>
            <w:szCs w:val="24"/>
          </w:rPr>
          <w:t xml:space="preserve"> ha deformato la relazione ippocratica, stravolgendola nei suoi principi fondamentali.</w:t>
        </w:r>
      </w:hyperlink>
    </w:p>
    <w:p w14:paraId="2E06B785" w14:textId="77777777" w:rsidR="007C7C32" w:rsidRPr="00AD162B" w:rsidRDefault="00AA7DB6" w:rsidP="007C7C32">
      <w:pPr>
        <w:pStyle w:val="Titolo1"/>
        <w:jc w:val="both"/>
        <w:rPr>
          <w:rFonts w:eastAsia="Times New Roman"/>
          <w:sz w:val="24"/>
          <w:szCs w:val="24"/>
        </w:rPr>
      </w:pPr>
      <w:hyperlink r:id="rId310" w:history="1">
        <w:proofErr w:type="spellStart"/>
        <w:r w:rsidR="007C7C32" w:rsidRPr="00AD162B">
          <w:rPr>
            <w:rStyle w:val="Collegamentoipertestuale"/>
            <w:rFonts w:eastAsia="Times New Roman"/>
            <w:color w:val="FF0000"/>
            <w:sz w:val="24"/>
            <w:szCs w:val="24"/>
          </w:rPr>
          <w:t>Paranormal</w:t>
        </w:r>
        <w:proofErr w:type="spellEnd"/>
        <w:r w:rsidR="007C7C32" w:rsidRPr="00AD162B">
          <w:rPr>
            <w:rStyle w:val="Collegamentoipertestuale"/>
            <w:rFonts w:eastAsia="Times New Roman"/>
            <w:color w:val="FF0000"/>
            <w:sz w:val="24"/>
            <w:szCs w:val="24"/>
          </w:rPr>
          <w:t xml:space="preserve"> </w:t>
        </w:r>
        <w:proofErr w:type="spellStart"/>
        <w:r w:rsidR="007C7C32" w:rsidRPr="00AD162B">
          <w:rPr>
            <w:rStyle w:val="Collegamentoipertestuale"/>
            <w:rFonts w:eastAsia="Times New Roman"/>
            <w:color w:val="FF0000"/>
            <w:sz w:val="24"/>
            <w:szCs w:val="24"/>
          </w:rPr>
          <w:t>Creativity</w:t>
        </w:r>
        <w:proofErr w:type="spellEnd"/>
        <w:r w:rsidR="007C7C32" w:rsidRPr="00AD162B">
          <w:rPr>
            <w:rStyle w:val="Collegamentoipertestuale"/>
            <w:rFonts w:eastAsia="Times New Roman"/>
            <w:color w:val="FF0000"/>
            <w:sz w:val="24"/>
            <w:szCs w:val="24"/>
          </w:rPr>
          <w:t>: Giovani Vertigini Creative</w:t>
        </w:r>
        <w:r w:rsidR="007C7C32" w:rsidRPr="00AD162B">
          <w:rPr>
            <w:rStyle w:val="Collegamentoipertestuale"/>
            <w:rFonts w:eastAsia="Times New Roman"/>
            <w:sz w:val="24"/>
            <w:szCs w:val="24"/>
          </w:rPr>
          <w:t xml:space="preserve"> – Incontro con giovani artisti – Lettura e interpretazione di testi scritti da giovani esordienti – Mostra di Paolo Di Noto – Mostra di </w:t>
        </w:r>
        <w:proofErr w:type="spellStart"/>
        <w:r w:rsidR="007C7C32" w:rsidRPr="00AD162B">
          <w:rPr>
            <w:rStyle w:val="Collegamentoipertestuale"/>
            <w:rFonts w:eastAsia="Times New Roman"/>
            <w:sz w:val="24"/>
            <w:szCs w:val="24"/>
          </w:rPr>
          <w:t>Nilowfer</w:t>
        </w:r>
        <w:proofErr w:type="spellEnd"/>
        <w:r w:rsidR="007C7C32" w:rsidRPr="00AD162B">
          <w:rPr>
            <w:rStyle w:val="Collegamentoipertestuale"/>
            <w:rFonts w:eastAsia="Times New Roman"/>
            <w:sz w:val="24"/>
            <w:szCs w:val="24"/>
          </w:rPr>
          <w:t xml:space="preserve"> </w:t>
        </w:r>
        <w:proofErr w:type="spellStart"/>
        <w:r w:rsidR="007C7C32" w:rsidRPr="00AD162B">
          <w:rPr>
            <w:rStyle w:val="Collegamentoipertestuale"/>
            <w:rFonts w:eastAsia="Times New Roman"/>
            <w:sz w:val="24"/>
            <w:szCs w:val="24"/>
          </w:rPr>
          <w:t>Awan</w:t>
        </w:r>
        <w:proofErr w:type="spellEnd"/>
        <w:r w:rsidR="007C7C32" w:rsidRPr="00AD162B">
          <w:rPr>
            <w:rStyle w:val="Collegamentoipertestuale"/>
            <w:rFonts w:eastAsia="Times New Roman"/>
            <w:sz w:val="24"/>
            <w:szCs w:val="24"/>
          </w:rPr>
          <w:t xml:space="preserve"> </w:t>
        </w:r>
        <w:proofErr w:type="spellStart"/>
        <w:r w:rsidR="007C7C32" w:rsidRPr="00AD162B">
          <w:rPr>
            <w:rStyle w:val="Collegamentoipertestuale"/>
            <w:rFonts w:eastAsia="Times New Roman"/>
            <w:sz w:val="24"/>
            <w:szCs w:val="24"/>
          </w:rPr>
          <w:t>Ahamede</w:t>
        </w:r>
        <w:proofErr w:type="spellEnd"/>
        <w:r w:rsidR="007C7C32" w:rsidRPr="00AD162B">
          <w:rPr>
            <w:rStyle w:val="Collegamentoipertestuale"/>
            <w:rFonts w:eastAsia="Times New Roman"/>
            <w:sz w:val="24"/>
            <w:szCs w:val="24"/>
          </w:rPr>
          <w:t xml:space="preserve"> – Balli delle </w:t>
        </w:r>
        <w:proofErr w:type="spellStart"/>
        <w:r w:rsidR="007C7C32" w:rsidRPr="00AD162B">
          <w:rPr>
            <w:rStyle w:val="Collegamentoipertestuale"/>
            <w:rFonts w:eastAsia="Times New Roman"/>
            <w:sz w:val="24"/>
            <w:szCs w:val="24"/>
          </w:rPr>
          <w:t>Chejà</w:t>
        </w:r>
        <w:proofErr w:type="spellEnd"/>
        <w:r w:rsidR="007C7C32" w:rsidRPr="00AD162B">
          <w:rPr>
            <w:rStyle w:val="Collegamentoipertestuale"/>
            <w:rFonts w:eastAsia="Times New Roman"/>
            <w:sz w:val="24"/>
            <w:szCs w:val="24"/>
          </w:rPr>
          <w:t xml:space="preserve"> </w:t>
        </w:r>
        <w:proofErr w:type="spellStart"/>
        <w:r w:rsidR="007C7C32" w:rsidRPr="00AD162B">
          <w:rPr>
            <w:rStyle w:val="Collegamentoipertestuale"/>
            <w:rFonts w:eastAsia="Times New Roman"/>
            <w:sz w:val="24"/>
            <w:szCs w:val="24"/>
          </w:rPr>
          <w:t>Celen</w:t>
        </w:r>
        <w:proofErr w:type="spellEnd"/>
        <w:r w:rsidR="007C7C32" w:rsidRPr="00AD162B">
          <w:rPr>
            <w:rStyle w:val="Collegamentoipertestuale"/>
            <w:rFonts w:eastAsia="Times New Roman"/>
            <w:sz w:val="24"/>
            <w:szCs w:val="24"/>
          </w:rPr>
          <w:t xml:space="preserve"> coordinate da Vania Mancini e delle Ragazze di Spin Time coordinate da ICBIE Europa </w:t>
        </w:r>
        <w:proofErr w:type="spellStart"/>
        <w:r w:rsidR="007C7C32" w:rsidRPr="00AD162B">
          <w:rPr>
            <w:rStyle w:val="Collegamentoipertestuale"/>
            <w:rFonts w:eastAsia="Times New Roman"/>
            <w:sz w:val="24"/>
            <w:szCs w:val="24"/>
          </w:rPr>
          <w:t>onlus</w:t>
        </w:r>
        <w:proofErr w:type="spellEnd"/>
      </w:hyperlink>
    </w:p>
    <w:p w14:paraId="69050A5D" w14:textId="03E86938" w:rsidR="0033632D" w:rsidRPr="00AD162B" w:rsidRDefault="00AA7DB6" w:rsidP="007C7C32">
      <w:pPr>
        <w:pStyle w:val="Titolo1"/>
        <w:jc w:val="both"/>
        <w:rPr>
          <w:rFonts w:eastAsia="Times New Roman"/>
          <w:sz w:val="24"/>
          <w:szCs w:val="24"/>
        </w:rPr>
      </w:pPr>
      <w:hyperlink r:id="rId311" w:history="1">
        <w:r w:rsidR="0033632D" w:rsidRPr="00AD162B">
          <w:rPr>
            <w:rStyle w:val="Collegamentoipertestuale"/>
            <w:rFonts w:eastAsia="Times New Roman"/>
            <w:color w:val="FF0000"/>
            <w:sz w:val="24"/>
            <w:szCs w:val="24"/>
          </w:rPr>
          <w:t>Pier Paolo Pasolini</w:t>
        </w:r>
        <w:r w:rsidR="0033632D" w:rsidRPr="00AD162B">
          <w:rPr>
            <w:rStyle w:val="Collegamentoipertestuale"/>
            <w:rFonts w:eastAsia="Times New Roman"/>
            <w:sz w:val="24"/>
            <w:szCs w:val="24"/>
          </w:rPr>
          <w:t xml:space="preserve"> – Amo la vita</w:t>
        </w:r>
      </w:hyperlink>
    </w:p>
    <w:p w14:paraId="016B83E8" w14:textId="061941D8" w:rsidR="0033632D" w:rsidRPr="00AD162B" w:rsidRDefault="00AA7DB6" w:rsidP="007C7C32">
      <w:pPr>
        <w:pStyle w:val="Titolo1"/>
        <w:jc w:val="both"/>
        <w:rPr>
          <w:rStyle w:val="Collegamentoipertestuale"/>
          <w:rFonts w:eastAsia="Times New Roman"/>
          <w:sz w:val="24"/>
          <w:szCs w:val="24"/>
        </w:rPr>
      </w:pPr>
      <w:hyperlink r:id="rId312" w:history="1">
        <w:r w:rsidR="0033632D" w:rsidRPr="00AD162B">
          <w:rPr>
            <w:rStyle w:val="Collegamentoipertestuale"/>
            <w:rFonts w:eastAsia="Times New Roman"/>
            <w:color w:val="FF0000"/>
            <w:sz w:val="24"/>
            <w:szCs w:val="24"/>
          </w:rPr>
          <w:t xml:space="preserve">Pier Paolo Pasolini </w:t>
        </w:r>
        <w:r w:rsidR="0033632D" w:rsidRPr="00AD162B">
          <w:rPr>
            <w:rStyle w:val="Collegamentoipertestuale"/>
            <w:rFonts w:eastAsia="Times New Roman"/>
            <w:sz w:val="24"/>
            <w:szCs w:val="24"/>
          </w:rPr>
          <w:t>(1922-1975) – Marilyn. Quella bellezza l’</w:t>
        </w:r>
        <w:proofErr w:type="gramStart"/>
        <w:r w:rsidR="0033632D" w:rsidRPr="00AD162B">
          <w:rPr>
            <w:rStyle w:val="Collegamentoipertestuale"/>
            <w:rFonts w:eastAsia="Times New Roman"/>
            <w:sz w:val="24"/>
            <w:szCs w:val="24"/>
          </w:rPr>
          <w:t>avevi</w:t>
        </w:r>
        <w:proofErr w:type="gramEnd"/>
        <w:r w:rsidR="0033632D" w:rsidRPr="00AD162B">
          <w:rPr>
            <w:rStyle w:val="Collegamentoipertestuale"/>
            <w:rFonts w:eastAsia="Times New Roman"/>
            <w:sz w:val="24"/>
            <w:szCs w:val="24"/>
          </w:rPr>
          <w:t xml:space="preserve"> addosso umilmente</w:t>
        </w:r>
      </w:hyperlink>
    </w:p>
    <w:p w14:paraId="62CE7A74" w14:textId="77777777" w:rsidR="002A6CCF" w:rsidRPr="00AD162B" w:rsidRDefault="00AA7DB6" w:rsidP="00C52E7D">
      <w:pPr>
        <w:pStyle w:val="Titolo1"/>
        <w:jc w:val="both"/>
        <w:rPr>
          <w:rFonts w:eastAsia="Times New Roman"/>
          <w:sz w:val="24"/>
          <w:szCs w:val="24"/>
        </w:rPr>
      </w:pPr>
      <w:hyperlink r:id="rId313" w:history="1">
        <w:r w:rsidR="002A6CCF" w:rsidRPr="00AD162B">
          <w:rPr>
            <w:rStyle w:val="Collegamentoipertestuale"/>
            <w:rFonts w:eastAsia="Times New Roman"/>
            <w:color w:val="FF0000"/>
            <w:sz w:val="24"/>
            <w:szCs w:val="24"/>
          </w:rPr>
          <w:t>Pier Paolo Pasolini</w:t>
        </w:r>
        <w:r w:rsidR="002A6CCF" w:rsidRPr="00AD162B">
          <w:rPr>
            <w:rStyle w:val="Collegamentoipertestuale"/>
            <w:rFonts w:eastAsia="Times New Roman"/>
            <w:sz w:val="24"/>
            <w:szCs w:val="24"/>
          </w:rPr>
          <w:t xml:space="preserve"> (1922-1975) – Il potere di oggi manipola i corpi in un modo orribile. Li manipola trasformandone la coscienza, cioè nel modo peggiore, con valori alienanti e falsi, i </w:t>
        </w:r>
        <w:proofErr w:type="gramStart"/>
        <w:r w:rsidR="002A6CCF" w:rsidRPr="00AD162B">
          <w:rPr>
            <w:rStyle w:val="Collegamentoipertestuale"/>
            <w:rFonts w:eastAsia="Times New Roman"/>
            <w:sz w:val="24"/>
            <w:szCs w:val="24"/>
          </w:rPr>
          <w:t>valori</w:t>
        </w:r>
        <w:proofErr w:type="gramEnd"/>
        <w:r w:rsidR="002A6CCF" w:rsidRPr="00AD162B">
          <w:rPr>
            <w:rStyle w:val="Collegamentoipertestuale"/>
            <w:rFonts w:eastAsia="Times New Roman"/>
            <w:sz w:val="24"/>
            <w:szCs w:val="24"/>
          </w:rPr>
          <w:t xml:space="preserve"> del consumo, che compiono quello che </w:t>
        </w:r>
        <w:proofErr w:type="spellStart"/>
        <w:r w:rsidR="002A6CCF" w:rsidRPr="00AD162B">
          <w:rPr>
            <w:rStyle w:val="Collegamentoipertestuale"/>
            <w:rFonts w:eastAsia="Times New Roman"/>
            <w:sz w:val="24"/>
            <w:szCs w:val="24"/>
          </w:rPr>
          <w:t>Marx</w:t>
        </w:r>
        <w:proofErr w:type="spellEnd"/>
        <w:r w:rsidR="002A6CCF" w:rsidRPr="00AD162B">
          <w:rPr>
            <w:rStyle w:val="Collegamentoipertestuale"/>
            <w:rFonts w:eastAsia="Times New Roman"/>
            <w:sz w:val="24"/>
            <w:szCs w:val="24"/>
          </w:rPr>
          <w:t xml:space="preserve"> chiama un genocidio delle culture viventi.</w:t>
        </w:r>
      </w:hyperlink>
    </w:p>
    <w:p w14:paraId="7C71E169" w14:textId="7A42C0AF" w:rsidR="002A6CCF" w:rsidRPr="00AD162B" w:rsidRDefault="00AA7DB6" w:rsidP="00C52E7D">
      <w:pPr>
        <w:pStyle w:val="Titolo1"/>
        <w:jc w:val="both"/>
        <w:rPr>
          <w:rFonts w:eastAsia="Times New Roman"/>
          <w:sz w:val="24"/>
          <w:szCs w:val="24"/>
        </w:rPr>
      </w:pPr>
      <w:hyperlink r:id="rId314" w:history="1">
        <w:r w:rsidR="002A6CCF" w:rsidRPr="00AD162B">
          <w:rPr>
            <w:rStyle w:val="Collegamentoipertestuale"/>
            <w:rFonts w:eastAsia="Times New Roman"/>
            <w:color w:val="FF0000"/>
            <w:sz w:val="24"/>
            <w:szCs w:val="24"/>
          </w:rPr>
          <w:t>Pier Paolo Pasolini</w:t>
        </w:r>
        <w:r w:rsidR="002A6CCF" w:rsidRPr="00AD162B">
          <w:rPr>
            <w:rStyle w:val="Collegamentoipertestuale"/>
            <w:rFonts w:eastAsia="Times New Roman"/>
            <w:sz w:val="24"/>
            <w:szCs w:val="24"/>
          </w:rPr>
          <w:t xml:space="preserve"> (1922-1975) – Nel teatro la parola vive di una doppia gloria, mai essa è così glorificata.</w:t>
        </w:r>
      </w:hyperlink>
    </w:p>
    <w:p w14:paraId="14B000E6" w14:textId="11FFAD4D" w:rsidR="0033632D" w:rsidRPr="00AD162B" w:rsidRDefault="00AA7DB6" w:rsidP="00C52E7D">
      <w:pPr>
        <w:pStyle w:val="Titolo1"/>
        <w:jc w:val="both"/>
        <w:rPr>
          <w:rFonts w:eastAsia="Times New Roman"/>
          <w:sz w:val="24"/>
          <w:szCs w:val="24"/>
        </w:rPr>
      </w:pPr>
      <w:hyperlink r:id="rId315" w:history="1">
        <w:r w:rsidR="0033632D" w:rsidRPr="00AD162B">
          <w:rPr>
            <w:rStyle w:val="Collegamentoipertestuale"/>
            <w:rFonts w:eastAsia="Times New Roman"/>
            <w:color w:val="FF0000"/>
            <w:sz w:val="24"/>
            <w:szCs w:val="24"/>
          </w:rPr>
          <w:t>Cesare Pavese</w:t>
        </w:r>
        <w:r w:rsidR="0033632D" w:rsidRPr="00AD162B">
          <w:rPr>
            <w:rStyle w:val="Collegamentoipertestuale"/>
            <w:rFonts w:eastAsia="Times New Roman"/>
            <w:sz w:val="24"/>
            <w:szCs w:val="24"/>
          </w:rPr>
          <w:t xml:space="preserve"> – Leggendo </w:t>
        </w:r>
        <w:proofErr w:type="gramStart"/>
        <w:r w:rsidR="0033632D" w:rsidRPr="00AD162B">
          <w:rPr>
            <w:rStyle w:val="Collegamentoipertestuale"/>
            <w:rFonts w:eastAsia="Times New Roman"/>
            <w:sz w:val="24"/>
            <w:szCs w:val="24"/>
          </w:rPr>
          <w:t>cerchiamo</w:t>
        </w:r>
        <w:proofErr w:type="gramEnd"/>
        <w:r w:rsidR="0033632D" w:rsidRPr="00AD162B">
          <w:rPr>
            <w:rStyle w:val="Collegamentoipertestuale"/>
            <w:rFonts w:eastAsia="Times New Roman"/>
            <w:sz w:val="24"/>
            <w:szCs w:val="24"/>
          </w:rPr>
          <w:t xml:space="preserve"> pensieri già da noi pensati</w:t>
        </w:r>
      </w:hyperlink>
    </w:p>
    <w:p w14:paraId="3F1F3213" w14:textId="18A80E6F" w:rsidR="0033632D" w:rsidRPr="00AD162B" w:rsidRDefault="00AA7DB6" w:rsidP="007F4DF8">
      <w:pPr>
        <w:spacing w:before="100" w:beforeAutospacing="1" w:after="100" w:afterAutospacing="1"/>
        <w:jc w:val="both"/>
        <w:outlineLvl w:val="0"/>
        <w:rPr>
          <w:rFonts w:ascii="Times" w:eastAsia="Times New Roman" w:hAnsi="Times"/>
          <w:b/>
          <w:bCs/>
          <w:kern w:val="36"/>
        </w:rPr>
      </w:pPr>
      <w:hyperlink r:id="rId316" w:history="1">
        <w:r w:rsidR="0033632D" w:rsidRPr="00AD162B">
          <w:rPr>
            <w:rFonts w:ascii="Times" w:eastAsia="Times New Roman" w:hAnsi="Times"/>
            <w:b/>
            <w:bCs/>
            <w:color w:val="FF0000"/>
            <w:kern w:val="36"/>
            <w:u w:val="single"/>
          </w:rPr>
          <w:t>Cesare Pavese</w:t>
        </w:r>
        <w:r w:rsidR="0033632D" w:rsidRPr="00AD162B">
          <w:rPr>
            <w:rFonts w:ascii="Times" w:eastAsia="Times New Roman" w:hAnsi="Times"/>
            <w:b/>
            <w:bCs/>
            <w:color w:val="0000FF"/>
            <w:kern w:val="36"/>
            <w:u w:val="single"/>
          </w:rPr>
          <w:t xml:space="preserve"> – Ritorno all’uomo: la carne e il sangue da cui nascono i libri. Una cosa si salva sull’</w:t>
        </w:r>
        <w:proofErr w:type="spellStart"/>
        <w:r w:rsidR="0033632D" w:rsidRPr="00AD162B">
          <w:rPr>
            <w:rFonts w:ascii="Times" w:eastAsia="Times New Roman" w:hAnsi="Times"/>
            <w:b/>
            <w:bCs/>
            <w:color w:val="0000FF"/>
            <w:kern w:val="36"/>
            <w:u w:val="single"/>
          </w:rPr>
          <w:t>orrorre</w:t>
        </w:r>
        <w:proofErr w:type="spellEnd"/>
        <w:r w:rsidR="0033632D" w:rsidRPr="00AD162B">
          <w:rPr>
            <w:rFonts w:ascii="Times" w:eastAsia="Times New Roman" w:hAnsi="Times"/>
            <w:b/>
            <w:bCs/>
            <w:color w:val="0000FF"/>
            <w:kern w:val="36"/>
            <w:u w:val="single"/>
          </w:rPr>
          <w:t>: l’apertura dell’uomo verso l’</w:t>
        </w:r>
        <w:proofErr w:type="gramStart"/>
        <w:r w:rsidR="0033632D" w:rsidRPr="00AD162B">
          <w:rPr>
            <w:rFonts w:ascii="Times" w:eastAsia="Times New Roman" w:hAnsi="Times"/>
            <w:b/>
            <w:bCs/>
            <w:color w:val="0000FF"/>
            <w:kern w:val="36"/>
            <w:u w:val="single"/>
          </w:rPr>
          <w:t>uomo</w:t>
        </w:r>
      </w:hyperlink>
      <w:proofErr w:type="gramEnd"/>
    </w:p>
    <w:p w14:paraId="2AD0E2ED" w14:textId="023E794B" w:rsidR="0033632D" w:rsidRPr="00AD162B" w:rsidRDefault="00AA7DB6" w:rsidP="007F4DF8">
      <w:pPr>
        <w:pStyle w:val="Titolo1"/>
        <w:jc w:val="both"/>
        <w:rPr>
          <w:rStyle w:val="Collegamentoipertestuale"/>
          <w:rFonts w:eastAsia="Times New Roman"/>
          <w:sz w:val="24"/>
          <w:szCs w:val="24"/>
        </w:rPr>
      </w:pPr>
      <w:hyperlink r:id="rId317" w:history="1">
        <w:proofErr w:type="gramStart"/>
        <w:r w:rsidR="0033632D" w:rsidRPr="00AD162B">
          <w:rPr>
            <w:rStyle w:val="Collegamentoipertestuale"/>
            <w:rFonts w:eastAsia="Times New Roman"/>
            <w:color w:val="FF0000"/>
            <w:sz w:val="24"/>
            <w:szCs w:val="24"/>
          </w:rPr>
          <w:t>Fabio Pecoraro</w:t>
        </w:r>
        <w:r w:rsidR="0033632D" w:rsidRPr="00AD162B">
          <w:rPr>
            <w:rStyle w:val="Collegamentoipertestuale"/>
            <w:rFonts w:eastAsia="Times New Roman"/>
            <w:sz w:val="24"/>
            <w:szCs w:val="24"/>
          </w:rPr>
          <w:t xml:space="preserve"> – Salvatore </w:t>
        </w:r>
        <w:proofErr w:type="spellStart"/>
        <w:r w:rsidR="0033632D" w:rsidRPr="00AD162B">
          <w:rPr>
            <w:rStyle w:val="Collegamentoipertestuale"/>
            <w:rFonts w:eastAsia="Times New Roman"/>
            <w:sz w:val="24"/>
            <w:szCs w:val="24"/>
          </w:rPr>
          <w:t>Satta</w:t>
        </w:r>
        <w:proofErr w:type="spellEnd"/>
        <w:r w:rsidR="0033632D" w:rsidRPr="00AD162B">
          <w:rPr>
            <w:rStyle w:val="Collegamentoipertestuale"/>
            <w:rFonts w:eastAsia="Times New Roman"/>
            <w:sz w:val="24"/>
            <w:szCs w:val="24"/>
          </w:rPr>
          <w:t xml:space="preserve"> nei suoi «Soliloqui e colloqui di un giurista»</w:t>
        </w:r>
        <w:proofErr w:type="gramEnd"/>
        <w:r w:rsidR="0033632D" w:rsidRPr="00AD162B">
          <w:rPr>
            <w:rStyle w:val="Collegamentoipertestuale"/>
            <w:rFonts w:eastAsia="Times New Roman"/>
            <w:sz w:val="24"/>
            <w:szCs w:val="24"/>
          </w:rPr>
          <w:t xml:space="preserve">. Riconoscere che la scienza nasce dalla vita e non la vita dalla </w:t>
        </w:r>
        <w:proofErr w:type="gramStart"/>
        <w:r w:rsidR="0033632D" w:rsidRPr="00AD162B">
          <w:rPr>
            <w:rStyle w:val="Collegamentoipertestuale"/>
            <w:rFonts w:eastAsia="Times New Roman"/>
            <w:sz w:val="24"/>
            <w:szCs w:val="24"/>
          </w:rPr>
          <w:t>scienza</w:t>
        </w:r>
      </w:hyperlink>
      <w:proofErr w:type="gramEnd"/>
    </w:p>
    <w:p w14:paraId="4E03B425" w14:textId="77777777" w:rsidR="007A4113" w:rsidRPr="00AD162B" w:rsidRDefault="00AA7DB6" w:rsidP="007A4113">
      <w:pPr>
        <w:pStyle w:val="Titolo2"/>
        <w:jc w:val="both"/>
        <w:rPr>
          <w:rFonts w:ascii="Times" w:eastAsia="Times New Roman" w:hAnsi="Times"/>
          <w:sz w:val="24"/>
          <w:szCs w:val="24"/>
        </w:rPr>
      </w:pPr>
      <w:hyperlink r:id="rId318" w:history="1">
        <w:proofErr w:type="spellStart"/>
        <w:r w:rsidR="007A4113" w:rsidRPr="00AD162B">
          <w:rPr>
            <w:rStyle w:val="Collegamentoipertestuale"/>
            <w:rFonts w:ascii="Times" w:eastAsia="Times New Roman" w:hAnsi="Times"/>
            <w:color w:val="FF0000"/>
            <w:sz w:val="24"/>
            <w:szCs w:val="24"/>
          </w:rPr>
          <w:t>Pelagio</w:t>
        </w:r>
        <w:proofErr w:type="spellEnd"/>
        <w:r w:rsidR="007A4113" w:rsidRPr="00AD162B">
          <w:rPr>
            <w:rStyle w:val="Collegamentoipertestuale"/>
            <w:rFonts w:ascii="Times" w:eastAsia="Times New Roman" w:hAnsi="Times"/>
            <w:sz w:val="24"/>
            <w:szCs w:val="24"/>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AD162B" w:rsidRDefault="00AA7DB6" w:rsidP="007F4DF8">
      <w:pPr>
        <w:pStyle w:val="Titolo1"/>
        <w:jc w:val="both"/>
        <w:rPr>
          <w:rFonts w:eastAsia="Times New Roman"/>
          <w:sz w:val="24"/>
          <w:szCs w:val="24"/>
        </w:rPr>
      </w:pPr>
      <w:hyperlink r:id="rId319" w:history="1">
        <w:r w:rsidR="0033632D" w:rsidRPr="00AD162B">
          <w:rPr>
            <w:rStyle w:val="Collegamentoipertestuale"/>
            <w:rFonts w:eastAsia="Times New Roman"/>
            <w:color w:val="FF0000"/>
            <w:sz w:val="24"/>
            <w:szCs w:val="24"/>
          </w:rPr>
          <w:t>Daniel Pennac</w:t>
        </w:r>
        <w:r w:rsidR="0033632D" w:rsidRPr="00AD162B">
          <w:rPr>
            <w:rStyle w:val="Collegamentoipertestuale"/>
            <w:rFonts w:eastAsia="Times New Roman"/>
            <w:sz w:val="24"/>
            <w:szCs w:val="24"/>
          </w:rPr>
          <w:t xml:space="preserve"> – Amare vuol dire far dono delle nostre preferenze a </w:t>
        </w:r>
        <w:proofErr w:type="gramStart"/>
        <w:r w:rsidR="0033632D" w:rsidRPr="00AD162B">
          <w:rPr>
            <w:rStyle w:val="Collegamentoipertestuale"/>
            <w:rFonts w:eastAsia="Times New Roman"/>
            <w:sz w:val="24"/>
            <w:szCs w:val="24"/>
          </w:rPr>
          <w:t>coloro che preferiamo</w:t>
        </w:r>
        <w:proofErr w:type="gramEnd"/>
        <w:r w:rsidR="0033632D" w:rsidRPr="00AD162B">
          <w:rPr>
            <w:rStyle w:val="Collegamentoipertestuale"/>
            <w:rFonts w:eastAsia="Times New Roman"/>
            <w:sz w:val="24"/>
            <w:szCs w:val="24"/>
          </w:rPr>
          <w:t>: la peculiarità del sentimento, come del desiderio di leggere, è il fatto di preferire.</w:t>
        </w:r>
      </w:hyperlink>
    </w:p>
    <w:p w14:paraId="183BD41A" w14:textId="26E2FE28" w:rsidR="0033632D" w:rsidRPr="00AD162B" w:rsidRDefault="00AA7DB6" w:rsidP="007F4DF8">
      <w:pPr>
        <w:pStyle w:val="Titolo1"/>
        <w:jc w:val="both"/>
        <w:rPr>
          <w:rFonts w:eastAsia="Times New Roman"/>
          <w:sz w:val="24"/>
          <w:szCs w:val="24"/>
        </w:rPr>
      </w:pPr>
      <w:hyperlink r:id="rId320" w:history="1">
        <w:r w:rsidR="0033632D" w:rsidRPr="00AD162B">
          <w:rPr>
            <w:rStyle w:val="Collegamentoipertestuale"/>
            <w:rFonts w:eastAsia="Times New Roman"/>
            <w:color w:val="FF0000"/>
            <w:sz w:val="24"/>
            <w:szCs w:val="24"/>
          </w:rPr>
          <w:t>Daniel Pennac</w:t>
        </w:r>
        <w:r w:rsidR="0033632D" w:rsidRPr="00AD162B">
          <w:rPr>
            <w:rStyle w:val="Collegamentoipertestuale"/>
            <w:rFonts w:eastAsia="Times New Roman"/>
            <w:sz w:val="24"/>
            <w:szCs w:val="24"/>
          </w:rPr>
          <w:t xml:space="preserve"> – Ogni lettura è un atto di </w:t>
        </w:r>
        <w:proofErr w:type="gramStart"/>
        <w:r w:rsidR="0033632D" w:rsidRPr="00AD162B">
          <w:rPr>
            <w:rStyle w:val="Collegamentoipertestuale"/>
            <w:rFonts w:eastAsia="Times New Roman"/>
            <w:sz w:val="24"/>
            <w:szCs w:val="24"/>
          </w:rPr>
          <w:t>resistenza</w:t>
        </w:r>
      </w:hyperlink>
      <w:proofErr w:type="gramEnd"/>
    </w:p>
    <w:p w14:paraId="4A449F18" w14:textId="6D3CFA1A" w:rsidR="0033632D" w:rsidRPr="00AD162B" w:rsidRDefault="00AA7DB6" w:rsidP="00BC587A">
      <w:pPr>
        <w:pStyle w:val="Titolo1"/>
        <w:jc w:val="both"/>
        <w:rPr>
          <w:rStyle w:val="Collegamentoipertestuale"/>
          <w:rFonts w:eastAsia="Times New Roman"/>
          <w:sz w:val="24"/>
          <w:szCs w:val="24"/>
        </w:rPr>
      </w:pPr>
      <w:hyperlink r:id="rId321" w:history="1">
        <w:r w:rsidR="0033632D" w:rsidRPr="00AD162B">
          <w:rPr>
            <w:rStyle w:val="Collegamentoipertestuale"/>
            <w:rFonts w:eastAsia="Times New Roman"/>
            <w:color w:val="FF0000"/>
            <w:sz w:val="24"/>
            <w:szCs w:val="24"/>
          </w:rPr>
          <w:t xml:space="preserve">Giorgio </w:t>
        </w:r>
        <w:proofErr w:type="spellStart"/>
        <w:r w:rsidR="0033632D" w:rsidRPr="00AD162B">
          <w:rPr>
            <w:rStyle w:val="Collegamentoipertestuale"/>
            <w:rFonts w:eastAsia="Times New Roman"/>
            <w:color w:val="FF0000"/>
            <w:sz w:val="24"/>
            <w:szCs w:val="24"/>
          </w:rPr>
          <w:t>Penzo</w:t>
        </w:r>
        <w:proofErr w:type="spellEnd"/>
        <w:r w:rsidR="0033632D" w:rsidRPr="00AD162B">
          <w:rPr>
            <w:rStyle w:val="Collegamentoipertestuale"/>
            <w:rFonts w:eastAsia="Times New Roman"/>
            <w:sz w:val="24"/>
            <w:szCs w:val="24"/>
          </w:rPr>
          <w:t xml:space="preserve"> – Recensione a «DUEL» di Steven Spielberg, </w:t>
        </w:r>
        <w:proofErr w:type="gramStart"/>
        <w:r w:rsidR="0033632D" w:rsidRPr="00AD162B">
          <w:rPr>
            <w:rStyle w:val="Collegamentoipertestuale"/>
            <w:rFonts w:eastAsia="Times New Roman"/>
            <w:sz w:val="24"/>
            <w:szCs w:val="24"/>
          </w:rPr>
          <w:t>U.S.A.</w:t>
        </w:r>
        <w:proofErr w:type="gramEnd"/>
        <w:r w:rsidR="0033632D" w:rsidRPr="00AD162B">
          <w:rPr>
            <w:rStyle w:val="Collegamentoipertestuale"/>
            <w:rFonts w:eastAsia="Times New Roman"/>
            <w:sz w:val="24"/>
            <w:szCs w:val="24"/>
          </w:rPr>
          <w:t>, 1971</w:t>
        </w:r>
      </w:hyperlink>
    </w:p>
    <w:p w14:paraId="4FBE3E4B" w14:textId="77777777" w:rsidR="007F4DF8" w:rsidRPr="00AD162B" w:rsidRDefault="00AA7DB6" w:rsidP="00BC587A">
      <w:pPr>
        <w:pStyle w:val="Titolo1"/>
        <w:jc w:val="both"/>
        <w:rPr>
          <w:rStyle w:val="Collegamentoipertestuale"/>
          <w:rFonts w:eastAsia="Times New Roman"/>
          <w:sz w:val="24"/>
          <w:szCs w:val="24"/>
        </w:rPr>
      </w:pPr>
      <w:hyperlink r:id="rId322" w:history="1">
        <w:r w:rsidR="007F4DF8" w:rsidRPr="00AD162B">
          <w:rPr>
            <w:rStyle w:val="Collegamentoipertestuale"/>
            <w:rFonts w:eastAsia="Times New Roman"/>
            <w:color w:val="FF0000"/>
            <w:sz w:val="24"/>
            <w:szCs w:val="24"/>
          </w:rPr>
          <w:t xml:space="preserve">Giorgio </w:t>
        </w:r>
        <w:proofErr w:type="spellStart"/>
        <w:r w:rsidR="007F4DF8" w:rsidRPr="00AD162B">
          <w:rPr>
            <w:rStyle w:val="Collegamentoipertestuale"/>
            <w:rFonts w:eastAsia="Times New Roman"/>
            <w:color w:val="FF0000"/>
            <w:sz w:val="24"/>
            <w:szCs w:val="24"/>
          </w:rPr>
          <w:t>Penzo</w:t>
        </w:r>
        <w:proofErr w:type="spellEnd"/>
        <w:r w:rsidR="007F4DF8" w:rsidRPr="00AD162B">
          <w:rPr>
            <w:rStyle w:val="Collegamentoipertestuale"/>
            <w:rFonts w:eastAsia="Times New Roman"/>
            <w:sz w:val="24"/>
            <w:szCs w:val="24"/>
          </w:rPr>
          <w:t xml:space="preserve"> – Recensione a </w:t>
        </w:r>
        <w:proofErr w:type="gramStart"/>
        <w:r w:rsidR="007F4DF8" w:rsidRPr="00AD162B">
          <w:rPr>
            <w:rStyle w:val="Collegamentoipertestuale"/>
            <w:rFonts w:eastAsia="Times New Roman"/>
            <w:sz w:val="24"/>
            <w:szCs w:val="24"/>
          </w:rPr>
          <w:t>«</w:t>
        </w:r>
        <w:proofErr w:type="gramEnd"/>
        <w:r w:rsidR="007F4DF8" w:rsidRPr="00AD162B">
          <w:rPr>
            <w:rStyle w:val="Collegamentoipertestuale"/>
            <w:rFonts w:eastAsia="Times New Roman"/>
            <w:sz w:val="24"/>
            <w:szCs w:val="24"/>
          </w:rPr>
          <w:t>Il ponte delle spie»</w:t>
        </w:r>
      </w:hyperlink>
    </w:p>
    <w:p w14:paraId="7E2AADF6" w14:textId="77777777" w:rsidR="00813E01" w:rsidRPr="00AD162B" w:rsidRDefault="00AA7DB6" w:rsidP="007476DC">
      <w:pPr>
        <w:pStyle w:val="Titolo1"/>
        <w:jc w:val="both"/>
        <w:rPr>
          <w:rStyle w:val="Collegamentoipertestuale"/>
          <w:rFonts w:eastAsia="Times New Roman"/>
          <w:sz w:val="24"/>
          <w:szCs w:val="24"/>
        </w:rPr>
      </w:pPr>
      <w:hyperlink r:id="rId323" w:history="1">
        <w:r w:rsidR="00813E01" w:rsidRPr="00AD162B">
          <w:rPr>
            <w:rStyle w:val="Collegamentoipertestuale"/>
            <w:rFonts w:eastAsia="Times New Roman"/>
            <w:color w:val="FF0000"/>
            <w:sz w:val="24"/>
            <w:szCs w:val="24"/>
          </w:rPr>
          <w:t xml:space="preserve">Giorgio </w:t>
        </w:r>
        <w:proofErr w:type="spellStart"/>
        <w:r w:rsidR="00813E01" w:rsidRPr="00AD162B">
          <w:rPr>
            <w:rStyle w:val="Collegamentoipertestuale"/>
            <w:rFonts w:eastAsia="Times New Roman"/>
            <w:color w:val="FF0000"/>
            <w:sz w:val="24"/>
            <w:szCs w:val="24"/>
          </w:rPr>
          <w:t>Penzo</w:t>
        </w:r>
        <w:proofErr w:type="spellEnd"/>
        <w:r w:rsidR="00813E01" w:rsidRPr="00AD162B">
          <w:rPr>
            <w:rStyle w:val="Collegamentoipertestuale"/>
            <w:rFonts w:eastAsia="Times New Roman"/>
            <w:sz w:val="24"/>
            <w:szCs w:val="24"/>
          </w:rPr>
          <w:t xml:space="preserve"> – </w:t>
        </w:r>
        <w:proofErr w:type="spellStart"/>
        <w:r w:rsidR="00813E01" w:rsidRPr="00AD162B">
          <w:rPr>
            <w:rStyle w:val="Collegamentoipertestuale"/>
            <w:rFonts w:eastAsia="Times New Roman"/>
            <w:sz w:val="24"/>
            <w:szCs w:val="24"/>
          </w:rPr>
          <w:t>Ingmar</w:t>
        </w:r>
        <w:proofErr w:type="spellEnd"/>
        <w:r w:rsidR="00813E01" w:rsidRPr="00AD162B">
          <w:rPr>
            <w:rStyle w:val="Collegamentoipertestuale"/>
            <w:rFonts w:eastAsia="Times New Roman"/>
            <w:sz w:val="24"/>
            <w:szCs w:val="24"/>
          </w:rPr>
          <w:t xml:space="preserve"> Bergman: </w:t>
        </w:r>
        <w:proofErr w:type="gramStart"/>
        <w:r w:rsidR="00813E01" w:rsidRPr="00AD162B">
          <w:rPr>
            <w:rStyle w:val="Collegamentoipertestuale"/>
            <w:rFonts w:eastAsia="Times New Roman"/>
            <w:sz w:val="24"/>
            <w:szCs w:val="24"/>
          </w:rPr>
          <w:t>«</w:t>
        </w:r>
        <w:proofErr w:type="gramEnd"/>
        <w:r w:rsidR="00813E01" w:rsidRPr="00AD162B">
          <w:rPr>
            <w:rStyle w:val="Collegamentoipertestuale"/>
            <w:rFonts w:eastAsia="Times New Roman"/>
            <w:sz w:val="24"/>
            <w:szCs w:val="24"/>
          </w:rPr>
          <w:t>Sorrisi di una notte d’estate», Svezia, 1955</w:t>
        </w:r>
      </w:hyperlink>
    </w:p>
    <w:p w14:paraId="00B4E0F2" w14:textId="77777777" w:rsidR="007476DC" w:rsidRPr="00AD162B" w:rsidRDefault="00AA7DB6" w:rsidP="007476DC">
      <w:pPr>
        <w:pStyle w:val="Titolo1"/>
        <w:jc w:val="both"/>
        <w:rPr>
          <w:rFonts w:eastAsia="Times New Roman"/>
          <w:sz w:val="24"/>
          <w:szCs w:val="24"/>
        </w:rPr>
      </w:pPr>
      <w:hyperlink r:id="rId324" w:history="1">
        <w:proofErr w:type="spellStart"/>
        <w:r w:rsidR="007476DC" w:rsidRPr="00AD162B">
          <w:rPr>
            <w:rStyle w:val="Collegamentoipertestuale"/>
            <w:rFonts w:eastAsia="Times New Roman"/>
            <w:color w:val="FF0000"/>
            <w:sz w:val="24"/>
            <w:szCs w:val="24"/>
          </w:rPr>
          <w:t>Giorgo</w:t>
        </w:r>
        <w:proofErr w:type="spellEnd"/>
        <w:r w:rsidR="007476DC" w:rsidRPr="00AD162B">
          <w:rPr>
            <w:rStyle w:val="Collegamentoipertestuale"/>
            <w:rFonts w:eastAsia="Times New Roman"/>
            <w:color w:val="FF0000"/>
            <w:sz w:val="24"/>
            <w:szCs w:val="24"/>
          </w:rPr>
          <w:t xml:space="preserve"> </w:t>
        </w:r>
        <w:proofErr w:type="spellStart"/>
        <w:r w:rsidR="007476DC" w:rsidRPr="00AD162B">
          <w:rPr>
            <w:rStyle w:val="Collegamentoipertestuale"/>
            <w:rFonts w:eastAsia="Times New Roman"/>
            <w:color w:val="FF0000"/>
            <w:sz w:val="24"/>
            <w:szCs w:val="24"/>
          </w:rPr>
          <w:t>Penzo</w:t>
        </w:r>
        <w:proofErr w:type="spellEnd"/>
        <w:r w:rsidR="007476DC" w:rsidRPr="00AD162B">
          <w:rPr>
            <w:rStyle w:val="Collegamentoipertestuale"/>
            <w:rFonts w:eastAsia="Times New Roman"/>
            <w:sz w:val="24"/>
            <w:szCs w:val="24"/>
          </w:rPr>
          <w:t xml:space="preserve"> – </w:t>
        </w:r>
        <w:proofErr w:type="spellStart"/>
        <w:r w:rsidR="007476DC" w:rsidRPr="00AD162B">
          <w:rPr>
            <w:rStyle w:val="Collegamentoipertestuale"/>
            <w:rFonts w:eastAsia="Times New Roman"/>
            <w:sz w:val="24"/>
            <w:szCs w:val="24"/>
          </w:rPr>
          <w:t>Ingmar</w:t>
        </w:r>
        <w:proofErr w:type="spellEnd"/>
        <w:r w:rsidR="007476DC" w:rsidRPr="00AD162B">
          <w:rPr>
            <w:rStyle w:val="Collegamentoipertestuale"/>
            <w:rFonts w:eastAsia="Times New Roman"/>
            <w:sz w:val="24"/>
            <w:szCs w:val="24"/>
          </w:rPr>
          <w:t xml:space="preserve"> Bergman, Il Settimo Sigillo, Svezia, 1957</w:t>
        </w:r>
      </w:hyperlink>
    </w:p>
    <w:p w14:paraId="459837A8" w14:textId="5753B2C7" w:rsidR="0033632D" w:rsidRPr="00AD162B" w:rsidRDefault="00AA7DB6" w:rsidP="00BC587A">
      <w:pPr>
        <w:pStyle w:val="Titolo1"/>
        <w:jc w:val="both"/>
        <w:rPr>
          <w:rStyle w:val="Collegamentoipertestuale"/>
          <w:rFonts w:eastAsia="Times New Roman"/>
          <w:sz w:val="24"/>
          <w:szCs w:val="24"/>
        </w:rPr>
      </w:pPr>
      <w:hyperlink r:id="rId325" w:history="1">
        <w:r w:rsidR="0033632D" w:rsidRPr="00AD162B">
          <w:rPr>
            <w:rStyle w:val="Collegamentoipertestuale"/>
            <w:rFonts w:eastAsia="Times New Roman"/>
            <w:color w:val="FF0000"/>
            <w:sz w:val="24"/>
            <w:szCs w:val="24"/>
          </w:rPr>
          <w:t xml:space="preserve">Marco </w:t>
        </w:r>
        <w:proofErr w:type="spellStart"/>
        <w:r w:rsidR="0033632D" w:rsidRPr="00AD162B">
          <w:rPr>
            <w:rStyle w:val="Collegamentoipertestuale"/>
            <w:rFonts w:eastAsia="Times New Roman"/>
            <w:color w:val="FF0000"/>
            <w:sz w:val="24"/>
            <w:szCs w:val="24"/>
          </w:rPr>
          <w:t>Penzo</w:t>
        </w:r>
        <w:proofErr w:type="spellEnd"/>
        <w:r w:rsidR="0033632D" w:rsidRPr="00AD162B">
          <w:rPr>
            <w:rStyle w:val="Collegamentoipertestuale"/>
            <w:rFonts w:eastAsia="Times New Roman"/>
            <w:sz w:val="24"/>
            <w:szCs w:val="24"/>
          </w:rPr>
          <w:t xml:space="preserve"> – Alle origini del concetto di “comunismo”</w:t>
        </w:r>
        <w:proofErr w:type="gramStart"/>
      </w:hyperlink>
      <w:proofErr w:type="gramEnd"/>
    </w:p>
    <w:p w14:paraId="4629DA3F" w14:textId="77777777" w:rsidR="00BC587A" w:rsidRPr="00AD162B" w:rsidRDefault="00AA7DB6" w:rsidP="00BC587A">
      <w:pPr>
        <w:pStyle w:val="Titolo1"/>
        <w:jc w:val="both"/>
        <w:rPr>
          <w:rFonts w:eastAsia="Times New Roman"/>
          <w:sz w:val="24"/>
          <w:szCs w:val="24"/>
        </w:rPr>
      </w:pPr>
      <w:hyperlink r:id="rId326" w:history="1">
        <w:r w:rsidR="00BC587A" w:rsidRPr="00AD162B">
          <w:rPr>
            <w:rStyle w:val="Collegamentoipertestuale"/>
            <w:rFonts w:eastAsia="Times New Roman"/>
            <w:color w:val="FF0000"/>
            <w:sz w:val="24"/>
            <w:szCs w:val="24"/>
          </w:rPr>
          <w:t xml:space="preserve">Marco </w:t>
        </w:r>
        <w:proofErr w:type="spellStart"/>
        <w:r w:rsidR="00BC587A" w:rsidRPr="00AD162B">
          <w:rPr>
            <w:rStyle w:val="Collegamentoipertestuale"/>
            <w:rFonts w:eastAsia="Times New Roman"/>
            <w:color w:val="FF0000"/>
            <w:sz w:val="24"/>
            <w:szCs w:val="24"/>
          </w:rPr>
          <w:t>Penzo</w:t>
        </w:r>
        <w:proofErr w:type="spellEnd"/>
        <w:r w:rsidR="00BC587A" w:rsidRPr="00AD162B">
          <w:rPr>
            <w:rStyle w:val="Collegamentoipertestuale"/>
            <w:rFonts w:eastAsia="Times New Roman"/>
            <w:sz w:val="24"/>
            <w:szCs w:val="24"/>
          </w:rPr>
          <w:t xml:space="preserve"> – Una particolare idea di “comunismo” nel </w:t>
        </w:r>
        <w:proofErr w:type="gramStart"/>
        <w:r w:rsidR="00BC587A" w:rsidRPr="00AD162B">
          <w:rPr>
            <w:rStyle w:val="Collegamentoipertestuale"/>
            <w:rFonts w:eastAsia="Times New Roman"/>
            <w:sz w:val="24"/>
            <w:szCs w:val="24"/>
          </w:rPr>
          <w:t>simposio</w:t>
        </w:r>
      </w:hyperlink>
      <w:proofErr w:type="gramEnd"/>
    </w:p>
    <w:p w14:paraId="7B9BFCFF" w14:textId="40FE5588" w:rsidR="0033632D" w:rsidRPr="00AD162B" w:rsidRDefault="00AA7DB6" w:rsidP="00B2006E">
      <w:pPr>
        <w:pStyle w:val="Titolo1"/>
        <w:jc w:val="both"/>
        <w:rPr>
          <w:rFonts w:eastAsia="Times New Roman"/>
          <w:sz w:val="24"/>
          <w:szCs w:val="24"/>
        </w:rPr>
      </w:pPr>
      <w:hyperlink r:id="rId327" w:history="1">
        <w:r w:rsidR="0033632D" w:rsidRPr="00AD162B">
          <w:rPr>
            <w:rStyle w:val="Collegamentoipertestuale"/>
            <w:rFonts w:eastAsia="Times New Roman"/>
            <w:color w:val="FF0000"/>
            <w:sz w:val="24"/>
            <w:szCs w:val="24"/>
          </w:rPr>
          <w:t xml:space="preserve">Georges </w:t>
        </w:r>
        <w:proofErr w:type="spellStart"/>
        <w:r w:rsidR="0033632D" w:rsidRPr="00AD162B">
          <w:rPr>
            <w:rStyle w:val="Collegamentoipertestuale"/>
            <w:rFonts w:eastAsia="Times New Roman"/>
            <w:color w:val="FF0000"/>
            <w:sz w:val="24"/>
            <w:szCs w:val="24"/>
          </w:rPr>
          <w:t>Perec</w:t>
        </w:r>
        <w:proofErr w:type="spellEnd"/>
        <w:r w:rsidR="0033632D" w:rsidRPr="00AD162B">
          <w:rPr>
            <w:rStyle w:val="Collegamentoipertestuale"/>
            <w:rFonts w:eastAsia="Times New Roman"/>
            <w:sz w:val="24"/>
            <w:szCs w:val="24"/>
          </w:rPr>
          <w:t xml:space="preserve"> (1936-1982) – La moda è totalmente dalla parte della violenza della conformità, dell’adesione ai modelli, violenza del consenso sociale.</w:t>
        </w:r>
      </w:hyperlink>
    </w:p>
    <w:p w14:paraId="2A45C217" w14:textId="7824290E" w:rsidR="0033632D" w:rsidRPr="00AD162B" w:rsidRDefault="00AA7DB6" w:rsidP="00B2006E">
      <w:pPr>
        <w:pStyle w:val="Titolo1"/>
        <w:jc w:val="both"/>
        <w:rPr>
          <w:rStyle w:val="Collegamentoipertestuale"/>
          <w:rFonts w:eastAsia="Times New Roman"/>
          <w:sz w:val="24"/>
          <w:szCs w:val="24"/>
        </w:rPr>
      </w:pPr>
      <w:hyperlink r:id="rId328" w:history="1">
        <w:r w:rsidR="0033632D" w:rsidRPr="00AD162B">
          <w:rPr>
            <w:rStyle w:val="Collegamentoipertestuale"/>
            <w:rFonts w:eastAsia="Times New Roman"/>
            <w:color w:val="FF0000"/>
            <w:sz w:val="24"/>
            <w:szCs w:val="24"/>
          </w:rPr>
          <w:t xml:space="preserve">Tito </w:t>
        </w:r>
        <w:proofErr w:type="spellStart"/>
        <w:r w:rsidR="0033632D" w:rsidRPr="00AD162B">
          <w:rPr>
            <w:rStyle w:val="Collegamentoipertestuale"/>
            <w:rFonts w:eastAsia="Times New Roman"/>
            <w:color w:val="FF0000"/>
            <w:sz w:val="24"/>
            <w:szCs w:val="24"/>
          </w:rPr>
          <w:t>Perlini</w:t>
        </w:r>
        <w:proofErr w:type="spellEnd"/>
        <w:r w:rsidR="0033632D" w:rsidRPr="00AD162B">
          <w:rPr>
            <w:rStyle w:val="Collegamentoipertestuale"/>
            <w:rFonts w:eastAsia="Times New Roman"/>
            <w:sz w:val="24"/>
            <w:szCs w:val="24"/>
          </w:rPr>
          <w:t xml:space="preserve"> (1931-2013) – </w:t>
        </w:r>
        <w:proofErr w:type="gramStart"/>
        <w:r w:rsidR="0033632D" w:rsidRPr="00AD162B">
          <w:rPr>
            <w:rStyle w:val="Collegamentoipertestuale"/>
            <w:rFonts w:eastAsia="Times New Roman"/>
            <w:sz w:val="24"/>
            <w:szCs w:val="24"/>
          </w:rPr>
          <w:t>«</w:t>
        </w:r>
        <w:proofErr w:type="gramEnd"/>
        <w:r w:rsidR="0033632D" w:rsidRPr="00AD162B">
          <w:rPr>
            <w:rStyle w:val="Collegamentoipertestuale"/>
            <w:rFonts w:eastAsia="Times New Roman"/>
            <w:sz w:val="24"/>
            <w:szCs w:val="24"/>
          </w:rPr>
          <w:t>ATTRAVERSO IL NICHILISMO Saggi di teoria critica, estetica e critica letteraria», Aragno editore, 2015</w:t>
        </w:r>
      </w:hyperlink>
    </w:p>
    <w:p w14:paraId="14F510A0" w14:textId="77777777" w:rsidR="00B2006E" w:rsidRPr="00AD162B" w:rsidRDefault="00AA7DB6" w:rsidP="00B2006E">
      <w:pPr>
        <w:pStyle w:val="Titolo1"/>
        <w:jc w:val="both"/>
        <w:rPr>
          <w:rFonts w:eastAsia="Times New Roman"/>
          <w:sz w:val="24"/>
          <w:szCs w:val="24"/>
        </w:rPr>
      </w:pPr>
      <w:hyperlink r:id="rId329" w:history="1">
        <w:r w:rsidR="00B2006E" w:rsidRPr="00AD162B">
          <w:rPr>
            <w:rStyle w:val="Collegamentoipertestuale"/>
            <w:rFonts w:eastAsia="Times New Roman"/>
            <w:color w:val="FF0000"/>
            <w:sz w:val="24"/>
            <w:szCs w:val="24"/>
          </w:rPr>
          <w:t>Tonino Perna</w:t>
        </w:r>
        <w:r w:rsidR="00B2006E" w:rsidRPr="00AD162B">
          <w:rPr>
            <w:rStyle w:val="Collegamentoipertestuale"/>
            <w:rFonts w:eastAsia="Times New Roman"/>
            <w:sz w:val="24"/>
            <w:szCs w:val="24"/>
          </w:rPr>
          <w:t xml:space="preserve"> – Schiavi della visibilità. Pensiamo di esistere, di valere, di avere un ruolo nel mondo o nella storia, solo quando siamo “visibili”</w:t>
        </w:r>
        <w:proofErr w:type="gramStart"/>
      </w:hyperlink>
      <w:proofErr w:type="gramEnd"/>
    </w:p>
    <w:p w14:paraId="5133C525" w14:textId="522B6BE7" w:rsidR="0033632D" w:rsidRPr="00AD162B" w:rsidRDefault="0033632D" w:rsidP="004C33CF">
      <w:pPr>
        <w:pStyle w:val="Titolo1"/>
        <w:jc w:val="both"/>
        <w:rPr>
          <w:rFonts w:eastAsia="Times New Roman"/>
          <w:sz w:val="24"/>
          <w:szCs w:val="24"/>
        </w:rPr>
      </w:pPr>
      <w:proofErr w:type="spellStart"/>
      <w:r w:rsidRPr="00AD162B">
        <w:rPr>
          <w:rFonts w:eastAsia="Times New Roman"/>
          <w:color w:val="FF0000"/>
          <w:sz w:val="24"/>
          <w:szCs w:val="24"/>
        </w:rPr>
        <w:t>Petite</w:t>
      </w:r>
      <w:proofErr w:type="spellEnd"/>
      <w:r w:rsidRPr="00AD162B">
        <w:rPr>
          <w:rFonts w:eastAsia="Times New Roman"/>
          <w:color w:val="FF0000"/>
          <w:sz w:val="24"/>
          <w:szCs w:val="24"/>
        </w:rPr>
        <w:t xml:space="preserve"> </w:t>
      </w:r>
      <w:proofErr w:type="spellStart"/>
      <w:r w:rsidRPr="00AD162B">
        <w:rPr>
          <w:rFonts w:eastAsia="Times New Roman"/>
          <w:color w:val="FF0000"/>
          <w:sz w:val="24"/>
          <w:szCs w:val="24"/>
        </w:rPr>
        <w:t>Plaisance</w:t>
      </w:r>
      <w:proofErr w:type="spellEnd"/>
      <w:r w:rsidR="00892687" w:rsidRPr="00AD162B">
        <w:rPr>
          <w:rFonts w:eastAsia="Times New Roman"/>
          <w:sz w:val="24"/>
          <w:szCs w:val="24"/>
        </w:rPr>
        <w:t xml:space="preserve"> – </w:t>
      </w:r>
      <w:hyperlink r:id="rId330" w:history="1">
        <w:r w:rsidRPr="00AD162B">
          <w:rPr>
            <w:rStyle w:val="Collegamentoipertestuale"/>
            <w:rFonts w:eastAsia="Times New Roman"/>
            <w:sz w:val="24"/>
            <w:szCs w:val="24"/>
          </w:rPr>
          <w:t xml:space="preserve">Cerchiamo insieme nuovi orizzonti di senso! Ciò che molti dicono essere </w:t>
        </w:r>
        <w:proofErr w:type="gramStart"/>
        <w:r w:rsidRPr="00AD162B">
          <w:rPr>
            <w:rStyle w:val="Collegamentoipertestuale"/>
            <w:rFonts w:eastAsia="Times New Roman"/>
            <w:sz w:val="24"/>
            <w:szCs w:val="24"/>
          </w:rPr>
          <w:t>«</w:t>
        </w:r>
        <w:proofErr w:type="gramEnd"/>
        <w:r w:rsidRPr="00AD162B">
          <w:rPr>
            <w:rStyle w:val="Collegamentoipertestuale"/>
            <w:rFonts w:eastAsia="Times New Roman"/>
            <w:sz w:val="24"/>
            <w:szCs w:val="24"/>
          </w:rPr>
          <w:t>impossibile» è invece il possibile cammino verso la realtà, verso la vera umanità dell’uomo, e la vera sapienza.</w:t>
        </w:r>
      </w:hyperlink>
    </w:p>
    <w:p w14:paraId="4A1EFFA5" w14:textId="66D75C26" w:rsidR="0033632D" w:rsidRPr="00AD162B" w:rsidRDefault="0033632D" w:rsidP="004C33CF">
      <w:pPr>
        <w:pStyle w:val="Titolo1"/>
        <w:jc w:val="both"/>
        <w:rPr>
          <w:rStyle w:val="Collegamentoipertestuale"/>
          <w:rFonts w:eastAsia="Times New Roman"/>
          <w:sz w:val="24"/>
          <w:szCs w:val="24"/>
        </w:rPr>
      </w:pPr>
      <w:proofErr w:type="spellStart"/>
      <w:r w:rsidRPr="00AD162B">
        <w:rPr>
          <w:rFonts w:eastAsia="Times New Roman"/>
          <w:color w:val="FF0000"/>
          <w:sz w:val="24"/>
          <w:szCs w:val="24"/>
        </w:rPr>
        <w:t>Petite</w:t>
      </w:r>
      <w:proofErr w:type="spellEnd"/>
      <w:r w:rsidRPr="00AD162B">
        <w:rPr>
          <w:rFonts w:eastAsia="Times New Roman"/>
          <w:color w:val="FF0000"/>
          <w:sz w:val="24"/>
          <w:szCs w:val="24"/>
        </w:rPr>
        <w:t xml:space="preserve"> </w:t>
      </w:r>
      <w:proofErr w:type="spellStart"/>
      <w:r w:rsidRPr="00AD162B">
        <w:rPr>
          <w:rFonts w:eastAsia="Times New Roman"/>
          <w:color w:val="FF0000"/>
          <w:sz w:val="24"/>
          <w:szCs w:val="24"/>
        </w:rPr>
        <w:t>Plaisance</w:t>
      </w:r>
      <w:proofErr w:type="spellEnd"/>
      <w:r w:rsidR="00892687" w:rsidRPr="00AD162B">
        <w:rPr>
          <w:rFonts w:eastAsia="Times New Roman"/>
          <w:sz w:val="24"/>
          <w:szCs w:val="24"/>
        </w:rPr>
        <w:t xml:space="preserve"> – </w:t>
      </w:r>
      <w:hyperlink r:id="rId331" w:history="1">
        <w:r w:rsidRPr="00AD162B">
          <w:rPr>
            <w:rStyle w:val="Collegamentoipertestuale"/>
            <w:rFonts w:eastAsia="Times New Roman"/>
            <w:sz w:val="24"/>
            <w:szCs w:val="24"/>
          </w:rPr>
          <w:t>Il nostro invito augurale: A COSA SIAMO CHIAMATI ?</w:t>
        </w:r>
      </w:hyperlink>
    </w:p>
    <w:p w14:paraId="5FBE9F90" w14:textId="204C864B" w:rsidR="004C33CF" w:rsidRPr="00AD162B" w:rsidRDefault="00AA7DB6" w:rsidP="00F75536">
      <w:pPr>
        <w:pStyle w:val="Titolo1"/>
        <w:jc w:val="both"/>
        <w:rPr>
          <w:rFonts w:eastAsia="Times New Roman"/>
          <w:sz w:val="24"/>
          <w:szCs w:val="24"/>
        </w:rPr>
      </w:pPr>
      <w:hyperlink r:id="rId332" w:history="1">
        <w:r w:rsidR="004C33CF" w:rsidRPr="00AD162B">
          <w:rPr>
            <w:rStyle w:val="Collegamentoipertestuale"/>
            <w:rFonts w:eastAsia="Times New Roman"/>
            <w:color w:val="FF0000"/>
            <w:sz w:val="24"/>
            <w:szCs w:val="24"/>
          </w:rPr>
          <w:t>Francesco Petrarca</w:t>
        </w:r>
        <w:r w:rsidR="004C33CF" w:rsidRPr="00AD162B">
          <w:rPr>
            <w:rStyle w:val="Collegamentoipertestuale"/>
            <w:rFonts w:eastAsia="Times New Roman"/>
            <w:sz w:val="24"/>
            <w:szCs w:val="24"/>
          </w:rPr>
          <w:t xml:space="preserve"> (1304-1374) – Gloria effimera è cercar fama solo nel barbaglio delle parole: il mio lettore, almeno finché legge, voglio che sia con me. Non voglio che apprenda senza fatica ciò che senza fatica non ho scritto.</w:t>
        </w:r>
      </w:hyperlink>
    </w:p>
    <w:p w14:paraId="224249AA" w14:textId="1E47F872" w:rsidR="0033632D" w:rsidRPr="00AD162B" w:rsidRDefault="00AA7DB6" w:rsidP="00005ACB">
      <w:pPr>
        <w:pStyle w:val="Titolo1"/>
        <w:jc w:val="both"/>
        <w:rPr>
          <w:rStyle w:val="Collegamentoipertestuale"/>
          <w:rFonts w:eastAsia="Times New Roman"/>
          <w:sz w:val="24"/>
          <w:szCs w:val="24"/>
        </w:rPr>
      </w:pPr>
      <w:hyperlink r:id="rId333" w:history="1">
        <w:r w:rsidR="0033632D" w:rsidRPr="00AD162B">
          <w:rPr>
            <w:rStyle w:val="Collegamentoipertestuale"/>
            <w:rFonts w:eastAsia="Times New Roman"/>
            <w:color w:val="FF0000"/>
            <w:sz w:val="24"/>
            <w:szCs w:val="24"/>
          </w:rPr>
          <w:t>Giacomo Pezzano</w:t>
        </w:r>
        <w:r w:rsidR="0033632D" w:rsidRPr="00AD162B">
          <w:rPr>
            <w:rStyle w:val="Collegamentoipertestuale"/>
            <w:rFonts w:eastAsia="Times New Roman"/>
            <w:sz w:val="24"/>
            <w:szCs w:val="24"/>
          </w:rPr>
          <w:t xml:space="preserve"> – Contributo alla critica della </w:t>
        </w:r>
        <w:proofErr w:type="spellStart"/>
        <w:r w:rsidR="0033632D" w:rsidRPr="00AD162B">
          <w:rPr>
            <w:rStyle w:val="Collegamentoipertestuale"/>
            <w:rFonts w:eastAsia="Times New Roman"/>
            <w:sz w:val="24"/>
            <w:szCs w:val="24"/>
          </w:rPr>
          <w:t>giuridsizione</w:t>
        </w:r>
        <w:proofErr w:type="spellEnd"/>
        <w:r w:rsidR="0033632D" w:rsidRPr="00AD162B">
          <w:rPr>
            <w:rStyle w:val="Collegamentoipertestuale"/>
            <w:rFonts w:eastAsia="Times New Roman"/>
            <w:sz w:val="24"/>
            <w:szCs w:val="24"/>
          </w:rPr>
          <w:t xml:space="preserve"> umanitaria del bene comune </w:t>
        </w:r>
        <w:proofErr w:type="gramStart"/>
        <w:r w:rsidR="0033632D" w:rsidRPr="00AD162B">
          <w:rPr>
            <w:rStyle w:val="Collegamentoipertestuale"/>
            <w:rFonts w:eastAsia="Times New Roman"/>
            <w:sz w:val="24"/>
            <w:szCs w:val="24"/>
          </w:rPr>
          <w:t>a partire dal</w:t>
        </w:r>
        <w:proofErr w:type="gramEnd"/>
        <w:r w:rsidR="0033632D" w:rsidRPr="00AD162B">
          <w:rPr>
            <w:rStyle w:val="Collegamentoipertestuale"/>
            <w:rFonts w:eastAsia="Times New Roman"/>
            <w:sz w:val="24"/>
            <w:szCs w:val="24"/>
          </w:rPr>
          <w:t xml:space="preserve"> diritto romano</w:t>
        </w:r>
      </w:hyperlink>
    </w:p>
    <w:p w14:paraId="711EDB25" w14:textId="77777777" w:rsidR="00005ACB" w:rsidRPr="00AD162B" w:rsidRDefault="00AA7DB6" w:rsidP="00005ACB">
      <w:pPr>
        <w:pStyle w:val="Titolo1"/>
        <w:jc w:val="both"/>
        <w:rPr>
          <w:rFonts w:eastAsia="Times New Roman"/>
          <w:sz w:val="24"/>
          <w:szCs w:val="24"/>
        </w:rPr>
      </w:pPr>
      <w:hyperlink r:id="rId334" w:history="1">
        <w:proofErr w:type="gramStart"/>
        <w:r w:rsidR="00005ACB" w:rsidRPr="00AD162B">
          <w:rPr>
            <w:rStyle w:val="Collegamentoipertestuale"/>
            <w:rFonts w:eastAsia="Times New Roman"/>
            <w:color w:val="FF0000"/>
            <w:sz w:val="24"/>
            <w:szCs w:val="24"/>
          </w:rPr>
          <w:t>Giovanni Pico della Mirandola</w:t>
        </w:r>
        <w:r w:rsidR="00005ACB" w:rsidRPr="00AD162B">
          <w:rPr>
            <w:rStyle w:val="Collegamentoipertestuale"/>
            <w:rFonts w:eastAsia="Times New Roman"/>
            <w:sz w:val="24"/>
            <w:szCs w:val="24"/>
          </w:rPr>
          <w:t xml:space="preserve"> (1463-1494) – Dignità dell’uomo e dignità della filosofia</w:t>
        </w:r>
        <w:proofErr w:type="gramEnd"/>
        <w:r w:rsidR="00005ACB" w:rsidRPr="00AD162B">
          <w:rPr>
            <w:rStyle w:val="Collegamentoipertestuale"/>
            <w:rFonts w:eastAsia="Times New Roman"/>
            <w:sz w:val="24"/>
            <w:szCs w:val="24"/>
          </w:rPr>
          <w:t>. La filosofia mi ha insegnato di dipender piuttosto dalla mia coscienza che dai giudizi altrui, e di pensar sempre non tanto a non esser giudicato male quanto a non dire o fare male io stesso.</w:t>
        </w:r>
      </w:hyperlink>
    </w:p>
    <w:p w14:paraId="7F626E3B" w14:textId="77777777" w:rsidR="00F75536" w:rsidRPr="00AD162B" w:rsidRDefault="00AA7DB6" w:rsidP="00005ACB">
      <w:pPr>
        <w:pStyle w:val="Titolo1"/>
        <w:jc w:val="both"/>
        <w:rPr>
          <w:rFonts w:eastAsia="Times New Roman"/>
          <w:sz w:val="24"/>
          <w:szCs w:val="24"/>
        </w:rPr>
      </w:pPr>
      <w:hyperlink r:id="rId335" w:history="1">
        <w:r w:rsidR="0033632D" w:rsidRPr="00AD162B">
          <w:rPr>
            <w:rStyle w:val="Collegamentoipertestuale"/>
            <w:rFonts w:eastAsia="Times New Roman"/>
            <w:color w:val="FF0000"/>
            <w:sz w:val="24"/>
            <w:szCs w:val="24"/>
          </w:rPr>
          <w:t xml:space="preserve">Margherita </w:t>
        </w:r>
        <w:proofErr w:type="spellStart"/>
        <w:r w:rsidR="0033632D" w:rsidRPr="00AD162B">
          <w:rPr>
            <w:rStyle w:val="Collegamentoipertestuale"/>
            <w:rFonts w:eastAsia="Times New Roman"/>
            <w:color w:val="FF0000"/>
            <w:sz w:val="24"/>
            <w:szCs w:val="24"/>
          </w:rPr>
          <w:t>Pieracci</w:t>
        </w:r>
        <w:proofErr w:type="spellEnd"/>
        <w:r w:rsidR="0033632D" w:rsidRPr="00AD162B">
          <w:rPr>
            <w:rStyle w:val="Collegamentoipertestuale"/>
            <w:rFonts w:eastAsia="Times New Roman"/>
            <w:color w:val="FF0000"/>
            <w:sz w:val="24"/>
            <w:szCs w:val="24"/>
          </w:rPr>
          <w:t xml:space="preserve"> </w:t>
        </w:r>
        <w:proofErr w:type="spellStart"/>
        <w:r w:rsidR="0033632D" w:rsidRPr="00AD162B">
          <w:rPr>
            <w:rStyle w:val="Collegamentoipertestuale"/>
            <w:rFonts w:eastAsia="Times New Roman"/>
            <w:color w:val="FF0000"/>
            <w:sz w:val="24"/>
            <w:szCs w:val="24"/>
          </w:rPr>
          <w:t>Harwell</w:t>
        </w:r>
        <w:proofErr w:type="spellEnd"/>
        <w:r w:rsidR="0033632D" w:rsidRPr="00AD162B">
          <w:rPr>
            <w:rStyle w:val="Collegamentoipertestuale"/>
            <w:rFonts w:eastAsia="Times New Roman"/>
            <w:sz w:val="24"/>
            <w:szCs w:val="24"/>
          </w:rPr>
          <w:t xml:space="preserve"> – In lode della lettura: si legge per veder meglio in sé, riflessi in un altro.</w:t>
        </w:r>
      </w:hyperlink>
    </w:p>
    <w:p w14:paraId="66B38D93" w14:textId="77777777" w:rsidR="00F75536" w:rsidRPr="00AD162B" w:rsidRDefault="00AA7DB6" w:rsidP="00005ACB">
      <w:pPr>
        <w:pStyle w:val="Titolo1"/>
        <w:jc w:val="both"/>
        <w:rPr>
          <w:rFonts w:eastAsia="Times New Roman"/>
          <w:sz w:val="24"/>
          <w:szCs w:val="24"/>
        </w:rPr>
      </w:pPr>
      <w:hyperlink r:id="rId336" w:history="1">
        <w:r w:rsidR="00F75536" w:rsidRPr="00AD162B">
          <w:rPr>
            <w:rStyle w:val="Collegamentoipertestuale"/>
            <w:rFonts w:eastAsia="Times New Roman"/>
            <w:sz w:val="24"/>
            <w:szCs w:val="24"/>
          </w:rPr>
          <w:t xml:space="preserve">Margherita </w:t>
        </w:r>
        <w:proofErr w:type="spellStart"/>
        <w:r w:rsidR="00F75536" w:rsidRPr="00AD162B">
          <w:rPr>
            <w:rStyle w:val="Collegamentoipertestuale"/>
            <w:rFonts w:eastAsia="Times New Roman"/>
            <w:sz w:val="24"/>
            <w:szCs w:val="24"/>
          </w:rPr>
          <w:t>Guidacci</w:t>
        </w:r>
        <w:proofErr w:type="spellEnd"/>
        <w:r w:rsidR="00F75536" w:rsidRPr="00AD162B">
          <w:rPr>
            <w:rStyle w:val="Collegamentoipertestuale"/>
            <w:rFonts w:eastAsia="Times New Roman"/>
            <w:sz w:val="24"/>
            <w:szCs w:val="24"/>
          </w:rPr>
          <w:t xml:space="preserve">, </w:t>
        </w:r>
        <w:r w:rsidR="00F75536" w:rsidRPr="00AD162B">
          <w:rPr>
            <w:rStyle w:val="Collegamentoipertestuale"/>
            <w:rFonts w:eastAsia="Times New Roman"/>
            <w:color w:val="FF0000"/>
            <w:sz w:val="24"/>
            <w:szCs w:val="24"/>
          </w:rPr>
          <w:t xml:space="preserve">Margherita </w:t>
        </w:r>
        <w:proofErr w:type="spellStart"/>
        <w:r w:rsidR="00F75536" w:rsidRPr="00AD162B">
          <w:rPr>
            <w:rStyle w:val="Collegamentoipertestuale"/>
            <w:rFonts w:eastAsia="Times New Roman"/>
            <w:color w:val="FF0000"/>
            <w:sz w:val="24"/>
            <w:szCs w:val="24"/>
          </w:rPr>
          <w:t>Pieracci</w:t>
        </w:r>
        <w:proofErr w:type="spellEnd"/>
        <w:r w:rsidR="00F75536" w:rsidRPr="00AD162B">
          <w:rPr>
            <w:rStyle w:val="Collegamentoipertestuale"/>
            <w:rFonts w:eastAsia="Times New Roman"/>
            <w:color w:val="FF0000"/>
            <w:sz w:val="24"/>
            <w:szCs w:val="24"/>
          </w:rPr>
          <w:t xml:space="preserve"> </w:t>
        </w:r>
        <w:proofErr w:type="spellStart"/>
        <w:r w:rsidR="00F75536" w:rsidRPr="00AD162B">
          <w:rPr>
            <w:rStyle w:val="Collegamentoipertestuale"/>
            <w:rFonts w:eastAsia="Times New Roman"/>
            <w:color w:val="FF0000"/>
            <w:sz w:val="24"/>
            <w:szCs w:val="24"/>
          </w:rPr>
          <w:t>Harvell</w:t>
        </w:r>
        <w:proofErr w:type="spellEnd"/>
        <w:r w:rsidR="00F75536" w:rsidRPr="00AD162B">
          <w:rPr>
            <w:rStyle w:val="Collegamentoipertestuale"/>
            <w:rFonts w:eastAsia="Times New Roman"/>
            <w:sz w:val="24"/>
            <w:szCs w:val="24"/>
          </w:rPr>
          <w:t xml:space="preserve"> – </w:t>
        </w:r>
        <w:proofErr w:type="gramStart"/>
        <w:r w:rsidR="00F75536" w:rsidRPr="00AD162B">
          <w:rPr>
            <w:rStyle w:val="Collegamentoipertestuale"/>
            <w:rFonts w:eastAsia="Times New Roman"/>
            <w:sz w:val="24"/>
            <w:szCs w:val="24"/>
          </w:rPr>
          <w:t>«</w:t>
        </w:r>
        <w:proofErr w:type="gramEnd"/>
        <w:r w:rsidR="00F75536" w:rsidRPr="00AD162B">
          <w:rPr>
            <w:rStyle w:val="Collegamentoipertestuale"/>
            <w:rFonts w:eastAsia="Times New Roman"/>
            <w:sz w:val="24"/>
            <w:szCs w:val="24"/>
          </w:rPr>
          <w:t xml:space="preserve">Specularmente. Lettere, </w:t>
        </w:r>
        <w:proofErr w:type="gramStart"/>
        <w:r w:rsidR="00F75536" w:rsidRPr="00AD162B">
          <w:rPr>
            <w:rStyle w:val="Collegamentoipertestuale"/>
            <w:rFonts w:eastAsia="Times New Roman"/>
            <w:sz w:val="24"/>
            <w:szCs w:val="24"/>
          </w:rPr>
          <w:t>studi,</w:t>
        </w:r>
        <w:proofErr w:type="gramEnd"/>
        <w:r w:rsidR="00F75536" w:rsidRPr="00AD162B">
          <w:rPr>
            <w:rStyle w:val="Collegamentoipertestuale"/>
            <w:rFonts w:eastAsia="Times New Roman"/>
            <w:sz w:val="24"/>
            <w:szCs w:val="24"/>
          </w:rPr>
          <w:t xml:space="preserve"> recensioni». A cura di Ilaria </w:t>
        </w:r>
        <w:proofErr w:type="spellStart"/>
        <w:r w:rsidR="00F75536" w:rsidRPr="00AD162B">
          <w:rPr>
            <w:rStyle w:val="Collegamentoipertestuale"/>
            <w:rFonts w:eastAsia="Times New Roman"/>
            <w:sz w:val="24"/>
            <w:szCs w:val="24"/>
          </w:rPr>
          <w:t>Rabatti</w:t>
        </w:r>
        <w:proofErr w:type="spellEnd"/>
      </w:hyperlink>
    </w:p>
    <w:p w14:paraId="023B809C" w14:textId="114B1E4A" w:rsidR="0033632D" w:rsidRPr="00AD162B" w:rsidRDefault="00F75536" w:rsidP="00004792">
      <w:pPr>
        <w:pStyle w:val="Titolo1"/>
        <w:jc w:val="both"/>
        <w:rPr>
          <w:rStyle w:val="Collegamentoipertestuale"/>
          <w:rFonts w:eastAsia="Times New Roman"/>
          <w:sz w:val="24"/>
          <w:szCs w:val="24"/>
        </w:rPr>
      </w:pPr>
      <w:r w:rsidRPr="00AD162B">
        <w:rPr>
          <w:rFonts w:eastAsia="Times New Roman"/>
          <w:sz w:val="24"/>
          <w:szCs w:val="24"/>
        </w:rPr>
        <w:t xml:space="preserve"> </w:t>
      </w:r>
      <w:hyperlink r:id="rId337" w:history="1">
        <w:r w:rsidR="0033632D" w:rsidRPr="00AD162B">
          <w:rPr>
            <w:rStyle w:val="Collegamentoipertestuale"/>
            <w:rFonts w:eastAsia="Times New Roman"/>
            <w:color w:val="FF0000"/>
            <w:sz w:val="24"/>
            <w:szCs w:val="24"/>
          </w:rPr>
          <w:t>Luigi Pirandello</w:t>
        </w:r>
        <w:r w:rsidR="0033632D" w:rsidRPr="00AD162B">
          <w:rPr>
            <w:rStyle w:val="Collegamentoipertestuale"/>
            <w:rFonts w:eastAsia="Times New Roman"/>
            <w:sz w:val="24"/>
            <w:szCs w:val="24"/>
          </w:rPr>
          <w:t xml:space="preserve"> (1867-1936) – Vorrei saper la musica per esprimere tutto questo tumulto di vita che mi gonfia l’anima e il cuore.</w:t>
        </w:r>
      </w:hyperlink>
    </w:p>
    <w:p w14:paraId="504D5385" w14:textId="77777777" w:rsidR="00004792" w:rsidRPr="00AD162B" w:rsidRDefault="00AA7DB6" w:rsidP="00004792">
      <w:pPr>
        <w:pStyle w:val="Titolo1"/>
        <w:jc w:val="both"/>
        <w:rPr>
          <w:rFonts w:eastAsia="Times New Roman"/>
          <w:sz w:val="24"/>
          <w:szCs w:val="24"/>
        </w:rPr>
      </w:pPr>
      <w:hyperlink r:id="rId338" w:history="1">
        <w:proofErr w:type="gramStart"/>
        <w:r w:rsidR="00004792" w:rsidRPr="00AD162B">
          <w:rPr>
            <w:rStyle w:val="Collegamentoipertestuale"/>
            <w:rFonts w:eastAsia="Times New Roman"/>
            <w:color w:val="FF0000"/>
            <w:sz w:val="24"/>
            <w:szCs w:val="24"/>
          </w:rPr>
          <w:t>Luigi Pirandello</w:t>
        </w:r>
        <w:r w:rsidR="00004792" w:rsidRPr="00AD162B">
          <w:rPr>
            <w:rStyle w:val="Collegamentoipertestuale"/>
            <w:rFonts w:eastAsia="Times New Roman"/>
            <w:sz w:val="24"/>
            <w:szCs w:val="24"/>
          </w:rPr>
          <w:t xml:space="preserve"> (1867-1936) – “Guarda le cose anche con gli occhi di quelli che non le vedono più</w:t>
        </w:r>
        <w:proofErr w:type="gramEnd"/>
        <w:r w:rsidR="00004792" w:rsidRPr="00AD162B">
          <w:rPr>
            <w:rStyle w:val="Collegamentoipertestuale"/>
            <w:rFonts w:eastAsia="Times New Roman"/>
            <w:sz w:val="24"/>
            <w:szCs w:val="24"/>
          </w:rPr>
          <w:t>! Ne avrai un rammarico, figlio, che te le renderà più sane e più belle”</w:t>
        </w:r>
        <w:proofErr w:type="gramStart"/>
      </w:hyperlink>
      <w:proofErr w:type="gramEnd"/>
    </w:p>
    <w:p w14:paraId="5FA42A4E" w14:textId="77777777" w:rsidR="00C82078" w:rsidRPr="00AD162B" w:rsidRDefault="00AA7DB6" w:rsidP="00004792">
      <w:pPr>
        <w:pStyle w:val="Titolo1"/>
        <w:jc w:val="both"/>
        <w:rPr>
          <w:rFonts w:eastAsia="Times New Roman"/>
          <w:sz w:val="24"/>
          <w:szCs w:val="24"/>
        </w:rPr>
      </w:pPr>
      <w:hyperlink r:id="rId339" w:history="1">
        <w:r w:rsidR="00C82078" w:rsidRPr="00AD162B">
          <w:rPr>
            <w:rStyle w:val="Collegamentoipertestuale"/>
            <w:rFonts w:eastAsia="Times New Roman"/>
            <w:color w:val="FF0000"/>
            <w:sz w:val="24"/>
            <w:szCs w:val="24"/>
          </w:rPr>
          <w:t xml:space="preserve">Andrea </w:t>
        </w:r>
        <w:proofErr w:type="spellStart"/>
        <w:r w:rsidR="00C82078" w:rsidRPr="00AD162B">
          <w:rPr>
            <w:rStyle w:val="Collegamentoipertestuale"/>
            <w:rFonts w:eastAsia="Times New Roman"/>
            <w:color w:val="FF0000"/>
            <w:sz w:val="24"/>
            <w:szCs w:val="24"/>
          </w:rPr>
          <w:t>Pizzorno</w:t>
        </w:r>
        <w:proofErr w:type="spellEnd"/>
        <w:r w:rsidR="00C82078" w:rsidRPr="00AD162B">
          <w:rPr>
            <w:rStyle w:val="Collegamentoipertestuale"/>
            <w:rFonts w:eastAsia="Times New Roman"/>
            <w:sz w:val="24"/>
            <w:szCs w:val="24"/>
          </w:rPr>
          <w:t xml:space="preserve"> – Noi consumatori, che abitiamo nei Paesi ricchi, siamo i veri mandanti di questi orrori. Più ci estraniamo più nostre mani si sporcano </w:t>
        </w:r>
        <w:proofErr w:type="gramStart"/>
        <w:r w:rsidR="00C82078" w:rsidRPr="00AD162B">
          <w:rPr>
            <w:rStyle w:val="Collegamentoipertestuale"/>
            <w:rFonts w:eastAsia="Times New Roman"/>
            <w:sz w:val="24"/>
            <w:szCs w:val="24"/>
          </w:rPr>
          <w:t xml:space="preserve">di </w:t>
        </w:r>
        <w:proofErr w:type="spellStart"/>
        <w:r w:rsidR="00C82078" w:rsidRPr="00AD162B">
          <w:rPr>
            <w:rStyle w:val="Collegamentoipertestuale"/>
            <w:rFonts w:eastAsia="Times New Roman"/>
            <w:sz w:val="24"/>
            <w:szCs w:val="24"/>
          </w:rPr>
          <w:t>di</w:t>
        </w:r>
        <w:proofErr w:type="spellEnd"/>
        <w:proofErr w:type="gramEnd"/>
        <w:r w:rsidR="00C82078" w:rsidRPr="00AD162B">
          <w:rPr>
            <w:rStyle w:val="Collegamentoipertestuale"/>
            <w:rFonts w:eastAsia="Times New Roman"/>
            <w:sz w:val="24"/>
            <w:szCs w:val="24"/>
          </w:rPr>
          <w:t xml:space="preserve"> sangue.</w:t>
        </w:r>
      </w:hyperlink>
    </w:p>
    <w:p w14:paraId="3FC180F7" w14:textId="77777777" w:rsidR="0033632D" w:rsidRPr="00AD162B" w:rsidRDefault="00AA7DB6" w:rsidP="00005ACB">
      <w:pPr>
        <w:pStyle w:val="Titolo1"/>
        <w:jc w:val="both"/>
        <w:rPr>
          <w:rFonts w:eastAsia="Times New Roman"/>
          <w:sz w:val="24"/>
          <w:szCs w:val="24"/>
        </w:rPr>
      </w:pPr>
      <w:hyperlink r:id="rId340" w:history="1">
        <w:r w:rsidR="0033632D" w:rsidRPr="00AD162B">
          <w:rPr>
            <w:rStyle w:val="Collegamentoipertestuale"/>
            <w:rFonts w:eastAsia="Times New Roman"/>
            <w:color w:val="FF0000"/>
            <w:sz w:val="24"/>
            <w:szCs w:val="24"/>
          </w:rPr>
          <w:t>Platone</w:t>
        </w:r>
        <w:r w:rsidR="0033632D" w:rsidRPr="00AD162B">
          <w:rPr>
            <w:rStyle w:val="Collegamentoipertestuale"/>
            <w:rFonts w:eastAsia="Times New Roman"/>
            <w:sz w:val="24"/>
            <w:szCs w:val="24"/>
          </w:rPr>
          <w:t>, «</w:t>
        </w:r>
        <w:proofErr w:type="spellStart"/>
        <w:r w:rsidR="0033632D" w:rsidRPr="00AD162B">
          <w:rPr>
            <w:rStyle w:val="Collegamentoipertestuale"/>
            <w:rFonts w:eastAsia="Times New Roman"/>
            <w:sz w:val="24"/>
            <w:szCs w:val="24"/>
          </w:rPr>
          <w:t>Filebo</w:t>
        </w:r>
        <w:proofErr w:type="spellEnd"/>
        <w:r w:rsidR="0033632D" w:rsidRPr="00AD162B">
          <w:rPr>
            <w:rStyle w:val="Collegamentoipertestuale"/>
            <w:rFonts w:eastAsia="Times New Roman"/>
            <w:sz w:val="24"/>
            <w:szCs w:val="24"/>
          </w:rPr>
          <w:t xml:space="preserve">» – Senza possedere né intelletto né memoria né scienza né opinione vera, tu </w:t>
        </w:r>
        <w:proofErr w:type="gramStart"/>
        <w:r w:rsidR="0033632D" w:rsidRPr="00AD162B">
          <w:rPr>
            <w:rStyle w:val="Collegamentoipertestuale"/>
            <w:rFonts w:eastAsia="Times New Roman"/>
            <w:sz w:val="24"/>
            <w:szCs w:val="24"/>
          </w:rPr>
          <w:t>saresti</w:t>
        </w:r>
        <w:proofErr w:type="gramEnd"/>
        <w:r w:rsidR="0033632D" w:rsidRPr="00AD162B">
          <w:rPr>
            <w:rStyle w:val="Collegamentoipertestuale"/>
            <w:rFonts w:eastAsia="Times New Roman"/>
            <w:sz w:val="24"/>
            <w:szCs w:val="24"/>
          </w:rPr>
          <w:t xml:space="preserve"> vuoto di ogni elemento di coscienza</w:t>
        </w:r>
      </w:hyperlink>
    </w:p>
    <w:p w14:paraId="7D7D6895" w14:textId="77777777" w:rsidR="0033632D" w:rsidRPr="00AD162B" w:rsidRDefault="00AA7DB6" w:rsidP="00005ACB">
      <w:pPr>
        <w:pStyle w:val="Titolo1"/>
        <w:jc w:val="both"/>
        <w:rPr>
          <w:rStyle w:val="Collegamentoipertestuale"/>
          <w:rFonts w:eastAsia="Times New Roman"/>
          <w:sz w:val="24"/>
          <w:szCs w:val="24"/>
        </w:rPr>
      </w:pPr>
      <w:hyperlink r:id="rId341" w:history="1">
        <w:r w:rsidR="0033632D" w:rsidRPr="00AD162B">
          <w:rPr>
            <w:rStyle w:val="Collegamentoipertestuale"/>
            <w:rFonts w:eastAsia="Times New Roman"/>
            <w:color w:val="FF0000"/>
            <w:sz w:val="24"/>
            <w:szCs w:val="24"/>
          </w:rPr>
          <w:t>Plinio il Giovane</w:t>
        </w:r>
        <w:r w:rsidR="0033632D" w:rsidRPr="00AD162B">
          <w:rPr>
            <w:rStyle w:val="Collegamentoipertestuale"/>
            <w:rFonts w:eastAsia="Times New Roman"/>
            <w:sz w:val="24"/>
            <w:szCs w:val="24"/>
          </w:rPr>
          <w:t xml:space="preserve"> (61 d.C.-112 d.C.) – Felici coloro cui è dato compiere cose che meritano d’essere </w:t>
        </w:r>
        <w:proofErr w:type="gramStart"/>
        <w:r w:rsidR="0033632D" w:rsidRPr="00AD162B">
          <w:rPr>
            <w:rStyle w:val="Collegamentoipertestuale"/>
            <w:rFonts w:eastAsia="Times New Roman"/>
            <w:sz w:val="24"/>
            <w:szCs w:val="24"/>
          </w:rPr>
          <w:t>scritte</w:t>
        </w:r>
      </w:hyperlink>
      <w:proofErr w:type="gramEnd"/>
    </w:p>
    <w:p w14:paraId="2A1D8769" w14:textId="77777777" w:rsidR="00114205" w:rsidRPr="00AD162B" w:rsidRDefault="00AA7DB6" w:rsidP="00114205">
      <w:pPr>
        <w:pStyle w:val="Titolo2"/>
        <w:jc w:val="both"/>
        <w:rPr>
          <w:rFonts w:ascii="Times" w:eastAsia="Times New Roman" w:hAnsi="Times"/>
          <w:sz w:val="24"/>
          <w:szCs w:val="24"/>
        </w:rPr>
      </w:pPr>
      <w:hyperlink r:id="rId342" w:history="1">
        <w:r w:rsidR="00114205" w:rsidRPr="00AD162B">
          <w:rPr>
            <w:rStyle w:val="Collegamentoipertestuale"/>
            <w:rFonts w:ascii="Times" w:eastAsia="Times New Roman" w:hAnsi="Times"/>
            <w:color w:val="FF0000"/>
            <w:sz w:val="24"/>
            <w:szCs w:val="24"/>
          </w:rPr>
          <w:t xml:space="preserve">Plutarco </w:t>
        </w:r>
        <w:r w:rsidR="00114205" w:rsidRPr="00AD162B">
          <w:rPr>
            <w:rStyle w:val="Collegamentoipertestuale"/>
            <w:rFonts w:ascii="Times" w:eastAsia="Times New Roman" w:hAnsi="Times"/>
            <w:sz w:val="24"/>
            <w:szCs w:val="24"/>
          </w:rPr>
          <w:t xml:space="preserve">(45 d.C.-120 d.C.) – Lo sguardo ininterrotto sui soli nostri pensieri, specie se in preda all’ira, impedendoci di guadagnare una distanza prospettica, può nascondere </w:t>
        </w:r>
        <w:proofErr w:type="gramStart"/>
        <w:r w:rsidR="00114205" w:rsidRPr="00AD162B">
          <w:rPr>
            <w:rStyle w:val="Collegamentoipertestuale"/>
            <w:rFonts w:ascii="Times" w:eastAsia="Times New Roman" w:hAnsi="Times"/>
            <w:sz w:val="24"/>
            <w:szCs w:val="24"/>
          </w:rPr>
          <w:t>alla vista errori e discordanze</w:t>
        </w:r>
      </w:hyperlink>
      <w:proofErr w:type="gramEnd"/>
    </w:p>
    <w:p w14:paraId="39464846" w14:textId="77777777" w:rsidR="006B1F73" w:rsidRPr="00AD162B" w:rsidRDefault="00AA7DB6" w:rsidP="00005ACB">
      <w:pPr>
        <w:pStyle w:val="Titolo1"/>
        <w:jc w:val="both"/>
        <w:rPr>
          <w:rFonts w:eastAsia="Times New Roman"/>
          <w:sz w:val="24"/>
          <w:szCs w:val="24"/>
        </w:rPr>
      </w:pPr>
      <w:hyperlink r:id="rId343" w:history="1">
        <w:proofErr w:type="spellStart"/>
        <w:r w:rsidR="006B1F73" w:rsidRPr="00AD162B">
          <w:rPr>
            <w:rStyle w:val="Collegamentoipertestuale"/>
            <w:rFonts w:eastAsia="Times New Roman"/>
            <w:color w:val="FF0000"/>
            <w:sz w:val="24"/>
            <w:szCs w:val="24"/>
          </w:rPr>
          <w:t>Max</w:t>
        </w:r>
        <w:proofErr w:type="spellEnd"/>
        <w:r w:rsidR="006B1F73" w:rsidRPr="00AD162B">
          <w:rPr>
            <w:rStyle w:val="Collegamentoipertestuale"/>
            <w:rFonts w:eastAsia="Times New Roman"/>
            <w:color w:val="FF0000"/>
            <w:sz w:val="24"/>
            <w:szCs w:val="24"/>
          </w:rPr>
          <w:t xml:space="preserve"> </w:t>
        </w:r>
        <w:proofErr w:type="spellStart"/>
        <w:r w:rsidR="006B1F73" w:rsidRPr="00AD162B">
          <w:rPr>
            <w:rStyle w:val="Collegamentoipertestuale"/>
            <w:rFonts w:eastAsia="Times New Roman"/>
            <w:color w:val="FF0000"/>
            <w:sz w:val="24"/>
            <w:szCs w:val="24"/>
          </w:rPr>
          <w:t>Pohlenz</w:t>
        </w:r>
        <w:proofErr w:type="spellEnd"/>
        <w:r w:rsidR="006B1F73" w:rsidRPr="00AD162B">
          <w:rPr>
            <w:rStyle w:val="Collegamentoipertestuale"/>
            <w:rFonts w:eastAsia="Times New Roman"/>
            <w:sz w:val="24"/>
            <w:szCs w:val="24"/>
          </w:rPr>
          <w:t xml:space="preserve"> (1872-1962)</w:t>
        </w:r>
        <w:proofErr w:type="gramStart"/>
        <w:r w:rsidR="006B1F73" w:rsidRPr="00AD162B">
          <w:rPr>
            <w:rStyle w:val="Collegamentoipertestuale"/>
            <w:rFonts w:eastAsia="Times New Roman"/>
            <w:sz w:val="24"/>
            <w:szCs w:val="24"/>
          </w:rPr>
          <w:t>  </w:t>
        </w:r>
        <w:proofErr w:type="gramEnd"/>
        <w:r w:rsidR="006B1F73" w:rsidRPr="00AD162B">
          <w:rPr>
            <w:rStyle w:val="Collegamentoipertestuale"/>
            <w:rFonts w:eastAsia="Times New Roman"/>
            <w:sz w:val="24"/>
            <w:szCs w:val="24"/>
          </w:rPr>
          <w:t xml:space="preserve">– Il cammino del dell’uomo greco è illuminato da tre guide ideali: il vero, il bello, il bene. Il sentimento dell’incondizionata sudditanza </w:t>
        </w:r>
        <w:proofErr w:type="gramStart"/>
        <w:r w:rsidR="006B1F73" w:rsidRPr="00AD162B">
          <w:rPr>
            <w:rStyle w:val="Collegamentoipertestuale"/>
            <w:rFonts w:eastAsia="Times New Roman"/>
            <w:sz w:val="24"/>
            <w:szCs w:val="24"/>
          </w:rPr>
          <w:t>gli</w:t>
        </w:r>
        <w:proofErr w:type="gramEnd"/>
        <w:r w:rsidR="006B1F73" w:rsidRPr="00AD162B">
          <w:rPr>
            <w:rStyle w:val="Collegamentoipertestuale"/>
            <w:rFonts w:eastAsia="Times New Roman"/>
            <w:sz w:val="24"/>
            <w:szCs w:val="24"/>
          </w:rPr>
          <w:t xml:space="preserve"> è affatto sconosciuto. Nel suo intimo possiede la forza di resistere a tutti i rovesci del destino e plasmare la sua vita a proprio modo, nella consapevolezza di essere personalmente responsabile delle proprie </w:t>
        </w:r>
        <w:proofErr w:type="gramStart"/>
        <w:r w:rsidR="006B1F73" w:rsidRPr="00AD162B">
          <w:rPr>
            <w:rStyle w:val="Collegamentoipertestuale"/>
            <w:rFonts w:eastAsia="Times New Roman"/>
            <w:sz w:val="24"/>
            <w:szCs w:val="24"/>
          </w:rPr>
          <w:t>azioni</w:t>
        </w:r>
      </w:hyperlink>
      <w:proofErr w:type="gramEnd"/>
    </w:p>
    <w:p w14:paraId="4F221FB4" w14:textId="2842FD1F" w:rsidR="0033632D" w:rsidRPr="00AD162B" w:rsidRDefault="00AA7DB6" w:rsidP="00005ACB">
      <w:pPr>
        <w:pStyle w:val="Titolo1"/>
        <w:jc w:val="both"/>
        <w:rPr>
          <w:rStyle w:val="Collegamentoipertestuale"/>
          <w:rFonts w:eastAsia="Times New Roman"/>
          <w:sz w:val="24"/>
          <w:szCs w:val="24"/>
        </w:rPr>
      </w:pPr>
      <w:hyperlink r:id="rId344" w:history="1">
        <w:r w:rsidR="0033632D" w:rsidRPr="00AD162B">
          <w:rPr>
            <w:rStyle w:val="Collegamentoipertestuale"/>
            <w:rFonts w:eastAsia="Times New Roman"/>
            <w:color w:val="FF0000"/>
            <w:sz w:val="24"/>
            <w:szCs w:val="24"/>
          </w:rPr>
          <w:t xml:space="preserve">Jules-Henri </w:t>
        </w:r>
        <w:proofErr w:type="spellStart"/>
        <w:r w:rsidR="0033632D" w:rsidRPr="00AD162B">
          <w:rPr>
            <w:rStyle w:val="Collegamentoipertestuale"/>
            <w:rFonts w:eastAsia="Times New Roman"/>
            <w:color w:val="FF0000"/>
            <w:sz w:val="24"/>
            <w:szCs w:val="24"/>
          </w:rPr>
          <w:t>Poincaré</w:t>
        </w:r>
        <w:proofErr w:type="spellEnd"/>
        <w:r w:rsidR="0033632D" w:rsidRPr="00AD162B">
          <w:rPr>
            <w:rStyle w:val="Collegamentoipertestuale"/>
            <w:rFonts w:eastAsia="Times New Roman"/>
            <w:color w:val="FF0000"/>
            <w:sz w:val="24"/>
            <w:szCs w:val="24"/>
          </w:rPr>
          <w:t xml:space="preserve"> </w:t>
        </w:r>
        <w:r w:rsidR="0033632D" w:rsidRPr="00AD162B">
          <w:rPr>
            <w:rStyle w:val="Collegamentoipertestuale"/>
            <w:rFonts w:eastAsia="Times New Roman"/>
            <w:sz w:val="24"/>
            <w:szCs w:val="24"/>
          </w:rPr>
          <w:t>(1854-1912) – La matematica e la logica.</w:t>
        </w:r>
      </w:hyperlink>
    </w:p>
    <w:p w14:paraId="59A85EF6" w14:textId="77777777" w:rsidR="00CE21EE" w:rsidRPr="00AD162B" w:rsidRDefault="00AA7DB6" w:rsidP="00005ACB">
      <w:pPr>
        <w:pStyle w:val="Titolo1"/>
        <w:jc w:val="both"/>
        <w:rPr>
          <w:rStyle w:val="Collegamentoipertestuale"/>
          <w:rFonts w:eastAsia="Times New Roman"/>
          <w:sz w:val="24"/>
          <w:szCs w:val="24"/>
        </w:rPr>
      </w:pPr>
      <w:hyperlink r:id="rId345" w:history="1">
        <w:r w:rsidR="00CE21EE" w:rsidRPr="00AD162B">
          <w:rPr>
            <w:rStyle w:val="Collegamentoipertestuale"/>
            <w:rFonts w:eastAsia="Times New Roman"/>
            <w:color w:val="FF0000"/>
            <w:sz w:val="24"/>
            <w:szCs w:val="24"/>
          </w:rPr>
          <w:t xml:space="preserve">Henri </w:t>
        </w:r>
        <w:proofErr w:type="spellStart"/>
        <w:r w:rsidR="00CE21EE" w:rsidRPr="00AD162B">
          <w:rPr>
            <w:rStyle w:val="Collegamentoipertestuale"/>
            <w:rFonts w:eastAsia="Times New Roman"/>
            <w:color w:val="FF0000"/>
            <w:sz w:val="24"/>
            <w:szCs w:val="24"/>
          </w:rPr>
          <w:t>Poincaré</w:t>
        </w:r>
        <w:proofErr w:type="spellEnd"/>
        <w:r w:rsidR="00CE21EE" w:rsidRPr="00AD162B">
          <w:rPr>
            <w:rStyle w:val="Collegamentoipertestuale"/>
            <w:rFonts w:eastAsia="Times New Roman"/>
            <w:sz w:val="24"/>
            <w:szCs w:val="24"/>
          </w:rPr>
          <w:t xml:space="preserve"> (1854-1912) – L’utile è unicamente ciò che può rendere l’uomo migliore. L’uomo di scienza non studia la natura perché ciò è utile; la studia perché ci prova gusto, e ci </w:t>
        </w:r>
        <w:proofErr w:type="gramStart"/>
        <w:r w:rsidR="00CE21EE" w:rsidRPr="00AD162B">
          <w:rPr>
            <w:rStyle w:val="Collegamentoipertestuale"/>
            <w:rFonts w:eastAsia="Times New Roman"/>
            <w:sz w:val="24"/>
            <w:szCs w:val="24"/>
          </w:rPr>
          <w:t>prova</w:t>
        </w:r>
        <w:proofErr w:type="gramEnd"/>
        <w:r w:rsidR="00CE21EE" w:rsidRPr="00AD162B">
          <w:rPr>
            <w:rStyle w:val="Collegamentoipertestuale"/>
            <w:rFonts w:eastAsia="Times New Roman"/>
            <w:sz w:val="24"/>
            <w:szCs w:val="24"/>
          </w:rPr>
          <w:t xml:space="preserve"> gusto perché la natura è bella. Chi lavora soltanto in vista di applicazioni immediate non lascia niente dietro di </w:t>
        </w:r>
        <w:proofErr w:type="gramStart"/>
        <w:r w:rsidR="00CE21EE" w:rsidRPr="00AD162B">
          <w:rPr>
            <w:rStyle w:val="Collegamentoipertestuale"/>
            <w:rFonts w:eastAsia="Times New Roman"/>
            <w:sz w:val="24"/>
            <w:szCs w:val="24"/>
          </w:rPr>
          <w:t>sé.</w:t>
        </w:r>
      </w:hyperlink>
      <w:proofErr w:type="gramEnd"/>
    </w:p>
    <w:p w14:paraId="1A2C1594" w14:textId="77777777" w:rsidR="00B30CB6" w:rsidRPr="00AD162B" w:rsidRDefault="00AA7DB6" w:rsidP="00E50D7C">
      <w:pPr>
        <w:pStyle w:val="Titolo1"/>
        <w:jc w:val="both"/>
        <w:rPr>
          <w:rStyle w:val="Collegamentoipertestuale"/>
          <w:rFonts w:eastAsia="Times New Roman"/>
          <w:sz w:val="24"/>
          <w:szCs w:val="24"/>
        </w:rPr>
      </w:pPr>
      <w:hyperlink r:id="rId346" w:history="1">
        <w:proofErr w:type="spellStart"/>
        <w:proofErr w:type="gramStart"/>
        <w:r w:rsidR="00B30CB6" w:rsidRPr="00AD162B">
          <w:rPr>
            <w:rStyle w:val="Collegamentoipertestuale"/>
            <w:rFonts w:eastAsia="Times New Roman"/>
            <w:i/>
            <w:color w:val="FF0000"/>
            <w:sz w:val="24"/>
            <w:szCs w:val="24"/>
          </w:rPr>
          <w:t>Politéia</w:t>
        </w:r>
        <w:proofErr w:type="spellEnd"/>
        <w:r w:rsidR="00B30CB6" w:rsidRPr="00AD162B">
          <w:rPr>
            <w:rStyle w:val="Collegamentoipertestuale"/>
            <w:rFonts w:eastAsia="Times New Roman"/>
            <w:sz w:val="24"/>
            <w:szCs w:val="24"/>
          </w:rPr>
          <w:t xml:space="preserve"> – B. Spinoza ad Arezzo: dialogo con A. </w:t>
        </w:r>
        <w:proofErr w:type="spellStart"/>
        <w:r w:rsidR="00B30CB6" w:rsidRPr="00AD162B">
          <w:rPr>
            <w:rStyle w:val="Collegamentoipertestuale"/>
            <w:rFonts w:eastAsia="Times New Roman"/>
            <w:sz w:val="24"/>
            <w:szCs w:val="24"/>
          </w:rPr>
          <w:t>Pallassini</w:t>
        </w:r>
        <w:proofErr w:type="spellEnd"/>
        <w:r w:rsidR="00B30CB6" w:rsidRPr="00AD162B">
          <w:rPr>
            <w:rStyle w:val="Collegamentoipertestuale"/>
            <w:rFonts w:eastAsia="Times New Roman"/>
            <w:sz w:val="24"/>
            <w:szCs w:val="24"/>
          </w:rPr>
          <w:t xml:space="preserve"> – Il fine della politica e la libertà umana: «Nulla di più utile all’uomo che l’uomo stesso.</w:t>
        </w:r>
        <w:proofErr w:type="gramEnd"/>
        <w:r w:rsidR="00B30CB6" w:rsidRPr="00AD162B">
          <w:rPr>
            <w:rStyle w:val="Collegamentoipertestuale"/>
            <w:rFonts w:eastAsia="Times New Roman"/>
            <w:sz w:val="24"/>
            <w:szCs w:val="24"/>
          </w:rPr>
          <w:t xml:space="preserve"> Gli uomini che sono guidati dalla ragione non appetiscono nulla per sé che non desiderino per gli altri uomini, e perciò sono giusti, fedeli e onesti».</w:t>
        </w:r>
      </w:hyperlink>
    </w:p>
    <w:p w14:paraId="670EBFF0" w14:textId="77777777" w:rsidR="00154305" w:rsidRPr="00AD162B" w:rsidRDefault="00AA7DB6" w:rsidP="00E50D7C">
      <w:pPr>
        <w:pStyle w:val="Titolo2"/>
        <w:jc w:val="both"/>
        <w:rPr>
          <w:rFonts w:ascii="Times" w:eastAsia="Times New Roman" w:hAnsi="Times"/>
          <w:sz w:val="24"/>
          <w:szCs w:val="24"/>
        </w:rPr>
      </w:pPr>
      <w:hyperlink r:id="rId347" w:history="1">
        <w:r w:rsidR="00154305" w:rsidRPr="00AD162B">
          <w:rPr>
            <w:rStyle w:val="Collegamentoipertestuale"/>
            <w:rFonts w:ascii="Times" w:eastAsia="Times New Roman" w:hAnsi="Times"/>
            <w:color w:val="FF0000"/>
            <w:sz w:val="24"/>
            <w:szCs w:val="24"/>
          </w:rPr>
          <w:t xml:space="preserve">Giovanni Pozzi </w:t>
        </w:r>
        <w:r w:rsidR="00154305" w:rsidRPr="00AD162B">
          <w:rPr>
            <w:rStyle w:val="Collegamentoipertestuale"/>
            <w:rFonts w:ascii="Times" w:eastAsia="Times New Roman" w:hAnsi="Times"/>
            <w:sz w:val="24"/>
            <w:szCs w:val="24"/>
          </w:rPr>
          <w:t xml:space="preserve">(1923-2002) – Per ascoltare occorre tacere. Il libro, deposito della memoria, antidoto al caos dell’oblio, dove la parola giace, ma insonne, pronta a </w:t>
        </w:r>
        <w:proofErr w:type="gramStart"/>
        <w:r w:rsidR="00154305" w:rsidRPr="00AD162B">
          <w:rPr>
            <w:rStyle w:val="Collegamentoipertestuale"/>
            <w:rFonts w:ascii="Times" w:eastAsia="Times New Roman" w:hAnsi="Times"/>
            <w:sz w:val="24"/>
            <w:szCs w:val="24"/>
          </w:rPr>
          <w:t>farsi</w:t>
        </w:r>
        <w:proofErr w:type="gramEnd"/>
        <w:r w:rsidR="00154305" w:rsidRPr="00AD162B">
          <w:rPr>
            <w:rStyle w:val="Collegamentoipertestuale"/>
            <w:rFonts w:ascii="Times" w:eastAsia="Times New Roman" w:hAnsi="Times"/>
            <w:sz w:val="24"/>
            <w:szCs w:val="24"/>
          </w:rPr>
          <w:t xml:space="preserve"> incontro con passo silenzioso a chi la sollecita, è amico discretissimo. Colmo di parole, tace</w:t>
        </w:r>
      </w:hyperlink>
    </w:p>
    <w:p w14:paraId="1CFFA915" w14:textId="77777777" w:rsidR="00146EFA" w:rsidRPr="00AD162B" w:rsidRDefault="00AA7DB6" w:rsidP="00E50D7C">
      <w:pPr>
        <w:pStyle w:val="Titolo1"/>
        <w:jc w:val="both"/>
        <w:rPr>
          <w:rFonts w:eastAsia="Times New Roman"/>
          <w:sz w:val="24"/>
          <w:szCs w:val="24"/>
        </w:rPr>
      </w:pPr>
      <w:hyperlink r:id="rId348" w:history="1">
        <w:proofErr w:type="spellStart"/>
        <w:r w:rsidR="00146EFA" w:rsidRPr="00AD162B">
          <w:rPr>
            <w:rStyle w:val="Collegamentoipertestuale"/>
            <w:rFonts w:eastAsia="Times New Roman"/>
            <w:color w:val="FF0000"/>
            <w:sz w:val="24"/>
            <w:szCs w:val="24"/>
          </w:rPr>
          <w:t>Siegbert</w:t>
        </w:r>
        <w:proofErr w:type="spellEnd"/>
        <w:r w:rsidR="00146EFA" w:rsidRPr="00AD162B">
          <w:rPr>
            <w:rStyle w:val="Collegamentoipertestuale"/>
            <w:rFonts w:eastAsia="Times New Roman"/>
            <w:color w:val="FF0000"/>
            <w:sz w:val="24"/>
            <w:szCs w:val="24"/>
          </w:rPr>
          <w:t xml:space="preserve"> Salomon </w:t>
        </w:r>
        <w:proofErr w:type="spellStart"/>
        <w:r w:rsidR="00146EFA" w:rsidRPr="00AD162B">
          <w:rPr>
            <w:rStyle w:val="Collegamentoipertestuale"/>
            <w:rFonts w:eastAsia="Times New Roman"/>
            <w:color w:val="FF0000"/>
            <w:sz w:val="24"/>
            <w:szCs w:val="24"/>
          </w:rPr>
          <w:t>Prawer</w:t>
        </w:r>
        <w:proofErr w:type="spellEnd"/>
        <w:r w:rsidR="00146EFA" w:rsidRPr="00AD162B">
          <w:rPr>
            <w:rStyle w:val="Collegamentoipertestuale"/>
            <w:rFonts w:eastAsia="Times New Roman"/>
            <w:sz w:val="24"/>
            <w:szCs w:val="24"/>
          </w:rPr>
          <w:t xml:space="preserve"> (1925-2012) – Pochissimi </w:t>
        </w:r>
        <w:proofErr w:type="gramStart"/>
        <w:r w:rsidR="00146EFA" w:rsidRPr="00AD162B">
          <w:rPr>
            <w:rStyle w:val="Collegamentoipertestuale"/>
            <w:rFonts w:eastAsia="Times New Roman"/>
            <w:sz w:val="24"/>
            <w:szCs w:val="24"/>
          </w:rPr>
          <w:t>hanno</w:t>
        </w:r>
        <w:proofErr w:type="gramEnd"/>
        <w:r w:rsidR="00146EFA" w:rsidRPr="00AD162B">
          <w:rPr>
            <w:rStyle w:val="Collegamentoipertestuale"/>
            <w:rFonts w:eastAsia="Times New Roman"/>
            <w:sz w:val="24"/>
            <w:szCs w:val="24"/>
          </w:rPr>
          <w:t xml:space="preserve"> letto tanto e, devo aggiungere, così intelligentemente come Karl </w:t>
        </w:r>
        <w:proofErr w:type="spellStart"/>
        <w:r w:rsidR="00146EFA" w:rsidRPr="00AD162B">
          <w:rPr>
            <w:rStyle w:val="Collegamentoipertestuale"/>
            <w:rFonts w:eastAsia="Times New Roman"/>
            <w:sz w:val="24"/>
            <w:szCs w:val="24"/>
          </w:rPr>
          <w:t>Marx</w:t>
        </w:r>
        <w:proofErr w:type="spellEnd"/>
        <w:r w:rsidR="00146EFA" w:rsidRPr="00AD162B">
          <w:rPr>
            <w:rStyle w:val="Collegamentoipertestuale"/>
            <w:rFonts w:eastAsia="Times New Roman"/>
            <w:sz w:val="24"/>
            <w:szCs w:val="24"/>
          </w:rPr>
          <w:t xml:space="preserve">. Per lui i libri erano strumenti di lavoro, non oggetti di </w:t>
        </w:r>
        <w:proofErr w:type="gramStart"/>
        <w:r w:rsidR="00146EFA" w:rsidRPr="00AD162B">
          <w:rPr>
            <w:rStyle w:val="Collegamentoipertestuale"/>
            <w:rFonts w:eastAsia="Times New Roman"/>
            <w:sz w:val="24"/>
            <w:szCs w:val="24"/>
          </w:rPr>
          <w:t>lusso</w:t>
        </w:r>
      </w:hyperlink>
      <w:proofErr w:type="gramEnd"/>
    </w:p>
    <w:p w14:paraId="6B2714BB" w14:textId="2CF56089" w:rsidR="0033632D" w:rsidRPr="00AD162B" w:rsidRDefault="00AA7DB6" w:rsidP="00005ACB">
      <w:pPr>
        <w:pStyle w:val="Titolo1"/>
        <w:jc w:val="both"/>
        <w:rPr>
          <w:rFonts w:eastAsia="Times New Roman"/>
          <w:sz w:val="24"/>
          <w:szCs w:val="24"/>
        </w:rPr>
      </w:pPr>
      <w:hyperlink r:id="rId349" w:history="1">
        <w:proofErr w:type="gramStart"/>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Recensione a: Carmine Fiorillo – Luca </w:t>
        </w:r>
        <w:proofErr w:type="spellStart"/>
        <w:r w:rsidR="0033632D" w:rsidRPr="00AD162B">
          <w:rPr>
            <w:rStyle w:val="Collegamentoipertestuale"/>
            <w:rFonts w:eastAsia="Times New Roman"/>
            <w:sz w:val="24"/>
            <w:szCs w:val="24"/>
          </w:rPr>
          <w:t>Grecchi</w:t>
        </w:r>
        <w:proofErr w:type="spellEnd"/>
        <w:r w:rsidR="0033632D" w:rsidRPr="00AD162B">
          <w:rPr>
            <w:rStyle w:val="Collegamentoipertestuale"/>
            <w:rFonts w:eastAsia="Times New Roman"/>
            <w:sz w:val="24"/>
            <w:szCs w:val="24"/>
          </w:rPr>
          <w:t xml:space="preserve">, «Il necessario fondamento umanistico del “comunismo”», </w:t>
        </w:r>
        <w:proofErr w:type="spellStart"/>
        <w:r w:rsidR="0033632D" w:rsidRPr="00AD162B">
          <w:rPr>
            <w:rStyle w:val="Collegamentoipertestuale"/>
            <w:rFonts w:eastAsia="Times New Roman"/>
            <w:sz w:val="24"/>
            <w:szCs w:val="24"/>
          </w:rPr>
          <w:t>Petite</w:t>
        </w:r>
        <w:proofErr w:type="spellEnd"/>
        <w:r w:rsidR="0033632D" w:rsidRPr="00AD162B">
          <w:rPr>
            <w:rStyle w:val="Collegamentoipertestuale"/>
            <w:rFonts w:eastAsia="Times New Roman"/>
            <w:sz w:val="24"/>
            <w:szCs w:val="24"/>
          </w:rPr>
          <w:t xml:space="preserve"> </w:t>
        </w:r>
        <w:proofErr w:type="spellStart"/>
        <w:r w:rsidR="0033632D" w:rsidRPr="00AD162B">
          <w:rPr>
            <w:rStyle w:val="Collegamentoipertestuale"/>
            <w:rFonts w:eastAsia="Times New Roman"/>
            <w:sz w:val="24"/>
            <w:szCs w:val="24"/>
          </w:rPr>
          <w:t>Plaisance</w:t>
        </w:r>
        <w:proofErr w:type="spellEnd"/>
        <w:r w:rsidR="0033632D" w:rsidRPr="00AD162B">
          <w:rPr>
            <w:rStyle w:val="Collegamentoipertestuale"/>
            <w:rFonts w:eastAsia="Times New Roman"/>
            <w:sz w:val="24"/>
            <w:szCs w:val="24"/>
          </w:rPr>
          <w:t>, Pis</w:t>
        </w:r>
        <w:proofErr w:type="gramEnd"/>
        <w:r w:rsidR="0033632D" w:rsidRPr="00AD162B">
          <w:rPr>
            <w:rStyle w:val="Collegamentoipertestuale"/>
            <w:rFonts w:eastAsia="Times New Roman"/>
            <w:sz w:val="24"/>
            <w:szCs w:val="24"/>
          </w:rPr>
          <w:t>toia, 2013</w:t>
        </w:r>
      </w:hyperlink>
    </w:p>
    <w:p w14:paraId="555329B1" w14:textId="5C852C2D" w:rsidR="0033632D" w:rsidRPr="00AD162B" w:rsidRDefault="00AA7DB6" w:rsidP="00005ACB">
      <w:pPr>
        <w:pStyle w:val="Titolo1"/>
        <w:jc w:val="both"/>
        <w:rPr>
          <w:rFonts w:eastAsia="Times New Roman"/>
          <w:sz w:val="24"/>
          <w:szCs w:val="24"/>
        </w:rPr>
      </w:pPr>
      <w:hyperlink r:id="rId350" w:history="1">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Introduzione ai </w:t>
        </w:r>
        <w:proofErr w:type="gramStart"/>
        <w:r w:rsidR="0033632D" w:rsidRPr="00AD162B">
          <w:rPr>
            <w:rStyle w:val="Collegamentoipertestuale"/>
            <w:rFonts w:eastAsia="Times New Roman"/>
            <w:sz w:val="24"/>
            <w:szCs w:val="24"/>
          </w:rPr>
          <w:t>«</w:t>
        </w:r>
        <w:proofErr w:type="gramEnd"/>
        <w:r w:rsidR="0033632D" w:rsidRPr="00AD162B">
          <w:rPr>
            <w:rStyle w:val="Collegamentoipertestuale"/>
            <w:rFonts w:eastAsia="Times New Roman"/>
            <w:sz w:val="24"/>
            <w:szCs w:val="24"/>
          </w:rPr>
          <w:t xml:space="preserve">Manoscritti economico-filosofici del 1844» di Karl </w:t>
        </w:r>
        <w:proofErr w:type="spellStart"/>
        <w:r w:rsidR="0033632D" w:rsidRPr="00AD162B">
          <w:rPr>
            <w:rStyle w:val="Collegamentoipertestuale"/>
            <w:rFonts w:eastAsia="Times New Roman"/>
            <w:sz w:val="24"/>
            <w:szCs w:val="24"/>
          </w:rPr>
          <w:t>Marx</w:t>
        </w:r>
        <w:proofErr w:type="spellEnd"/>
        <w:r w:rsidR="0033632D" w:rsidRPr="00AD162B">
          <w:rPr>
            <w:rStyle w:val="Collegamentoipertestuale"/>
            <w:rFonts w:eastAsia="Times New Roman"/>
            <w:sz w:val="24"/>
            <w:szCs w:val="24"/>
          </w:rPr>
          <w:t>.</w:t>
        </w:r>
      </w:hyperlink>
    </w:p>
    <w:p w14:paraId="72734A88" w14:textId="7BFCB454" w:rsidR="0033632D" w:rsidRPr="00AD162B" w:rsidRDefault="00AA7DB6" w:rsidP="00005ACB">
      <w:pPr>
        <w:pStyle w:val="Titolo1"/>
        <w:jc w:val="both"/>
        <w:rPr>
          <w:rFonts w:eastAsia="Times New Roman"/>
          <w:sz w:val="24"/>
          <w:szCs w:val="24"/>
        </w:rPr>
      </w:pPr>
      <w:hyperlink r:id="rId351" w:history="1">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Le avventure della coscienza storica occidentale. </w:t>
        </w:r>
        <w:proofErr w:type="gramStart"/>
        <w:r w:rsidR="0033632D" w:rsidRPr="00AD162B">
          <w:rPr>
            <w:rStyle w:val="Collegamentoipertestuale"/>
            <w:rFonts w:eastAsia="Times New Roman"/>
            <w:sz w:val="24"/>
            <w:szCs w:val="24"/>
          </w:rPr>
          <w:t>Note di ricostruzione alternativa della storia della filosofia e della filosofia della storia</w:t>
        </w:r>
        <w:proofErr w:type="gramEnd"/>
        <w:r w:rsidR="0033632D" w:rsidRPr="00AD162B">
          <w:rPr>
            <w:rStyle w:val="Collegamentoipertestuale"/>
            <w:rFonts w:eastAsia="Times New Roman"/>
            <w:sz w:val="24"/>
            <w:szCs w:val="24"/>
          </w:rPr>
          <w:t>.</w:t>
        </w:r>
      </w:hyperlink>
    </w:p>
    <w:p w14:paraId="4BFF3E70" w14:textId="289EEFA1" w:rsidR="0033632D" w:rsidRPr="00AD162B" w:rsidRDefault="00AA7DB6" w:rsidP="00C52E7D">
      <w:pPr>
        <w:pStyle w:val="Titolo1"/>
        <w:jc w:val="both"/>
        <w:rPr>
          <w:rFonts w:eastAsia="Times New Roman"/>
          <w:sz w:val="24"/>
          <w:szCs w:val="24"/>
        </w:rPr>
      </w:pPr>
      <w:hyperlink r:id="rId352" w:history="1">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Nel labirinto delle scuole filosofiche contemporanee. </w:t>
        </w:r>
        <w:proofErr w:type="gramStart"/>
        <w:r w:rsidR="0033632D" w:rsidRPr="00AD162B">
          <w:rPr>
            <w:rStyle w:val="Collegamentoipertestuale"/>
            <w:rFonts w:eastAsia="Times New Roman"/>
            <w:sz w:val="24"/>
            <w:szCs w:val="24"/>
          </w:rPr>
          <w:t>A partire dalla</w:t>
        </w:r>
        <w:proofErr w:type="gramEnd"/>
        <w:r w:rsidR="0033632D" w:rsidRPr="00AD162B">
          <w:rPr>
            <w:rStyle w:val="Collegamentoipertestuale"/>
            <w:rFonts w:eastAsia="Times New Roman"/>
            <w:sz w:val="24"/>
            <w:szCs w:val="24"/>
          </w:rPr>
          <w:t xml:space="preserve"> bussola di Luca </w:t>
        </w:r>
        <w:proofErr w:type="spellStart"/>
        <w:r w:rsidR="0033632D" w:rsidRPr="00AD162B">
          <w:rPr>
            <w:rStyle w:val="Collegamentoipertestuale"/>
            <w:rFonts w:eastAsia="Times New Roman"/>
            <w:sz w:val="24"/>
            <w:szCs w:val="24"/>
          </w:rPr>
          <w:t>Grecchi</w:t>
        </w:r>
        <w:proofErr w:type="spellEnd"/>
        <w:r w:rsidR="0033632D" w:rsidRPr="00AD162B">
          <w:rPr>
            <w:rStyle w:val="Collegamentoipertestuale"/>
            <w:rFonts w:eastAsia="Times New Roman"/>
            <w:sz w:val="24"/>
            <w:szCs w:val="24"/>
          </w:rPr>
          <w:t>.</w:t>
        </w:r>
      </w:hyperlink>
    </w:p>
    <w:p w14:paraId="1A0B326B" w14:textId="745BC9BA" w:rsidR="0033632D" w:rsidRPr="00AD162B" w:rsidRDefault="00AA7DB6" w:rsidP="00C52E7D">
      <w:pPr>
        <w:pStyle w:val="Titolo1"/>
        <w:jc w:val="both"/>
        <w:rPr>
          <w:rStyle w:val="Collegamentoipertestuale"/>
          <w:rFonts w:eastAsia="Times New Roman"/>
          <w:sz w:val="24"/>
          <w:szCs w:val="24"/>
        </w:rPr>
      </w:pPr>
      <w:hyperlink r:id="rId353" w:history="1">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Questioni di filosofia, di verità, di storia, di comunità. INTERVISTA A COSTANZO PREVE a cura di </w:t>
        </w:r>
        <w:proofErr w:type="spellStart"/>
        <w:r w:rsidR="0033632D" w:rsidRPr="00AD162B">
          <w:rPr>
            <w:rStyle w:val="Collegamentoipertestuale"/>
            <w:rFonts w:eastAsia="Times New Roman"/>
            <w:sz w:val="24"/>
            <w:szCs w:val="24"/>
          </w:rPr>
          <w:t>Saša</w:t>
        </w:r>
        <w:proofErr w:type="spellEnd"/>
        <w:r w:rsidR="0033632D" w:rsidRPr="00AD162B">
          <w:rPr>
            <w:rStyle w:val="Collegamentoipertestuale"/>
            <w:rFonts w:eastAsia="Times New Roman"/>
            <w:sz w:val="24"/>
            <w:szCs w:val="24"/>
          </w:rPr>
          <w:t xml:space="preserve"> </w:t>
        </w:r>
        <w:proofErr w:type="spellStart"/>
        <w:proofErr w:type="gramStart"/>
        <w:r w:rsidR="0033632D" w:rsidRPr="00AD162B">
          <w:rPr>
            <w:rStyle w:val="Collegamentoipertestuale"/>
            <w:rFonts w:eastAsia="Times New Roman"/>
            <w:sz w:val="24"/>
            <w:szCs w:val="24"/>
          </w:rPr>
          <w:t>Hrnjez</w:t>
        </w:r>
        <w:proofErr w:type="spellEnd"/>
      </w:hyperlink>
      <w:proofErr w:type="gramEnd"/>
    </w:p>
    <w:p w14:paraId="191DD1B9" w14:textId="77777777" w:rsidR="002A6CCF" w:rsidRPr="00AD162B" w:rsidRDefault="00AA7DB6" w:rsidP="00C52E7D">
      <w:pPr>
        <w:pStyle w:val="Titolo1"/>
        <w:jc w:val="both"/>
        <w:rPr>
          <w:rFonts w:eastAsia="Times New Roman"/>
          <w:sz w:val="24"/>
          <w:szCs w:val="24"/>
        </w:rPr>
      </w:pPr>
      <w:hyperlink r:id="rId354" w:history="1">
        <w:r w:rsidR="002A6CCF" w:rsidRPr="00AD162B">
          <w:rPr>
            <w:rStyle w:val="Collegamentoipertestuale"/>
            <w:rFonts w:eastAsia="Times New Roman"/>
            <w:color w:val="FF0000"/>
            <w:sz w:val="24"/>
            <w:szCs w:val="24"/>
          </w:rPr>
          <w:t xml:space="preserve">Costanzo </w:t>
        </w:r>
        <w:proofErr w:type="spellStart"/>
        <w:r w:rsidR="002A6CCF" w:rsidRPr="00AD162B">
          <w:rPr>
            <w:rStyle w:val="Collegamentoipertestuale"/>
            <w:rFonts w:eastAsia="Times New Roman"/>
            <w:color w:val="FF0000"/>
            <w:sz w:val="24"/>
            <w:szCs w:val="24"/>
          </w:rPr>
          <w:t>Preve</w:t>
        </w:r>
        <w:proofErr w:type="spellEnd"/>
        <w:r w:rsidR="002A6CCF" w:rsidRPr="00AD162B">
          <w:rPr>
            <w:rStyle w:val="Collegamentoipertestuale"/>
            <w:rFonts w:eastAsia="Times New Roman"/>
            <w:sz w:val="24"/>
            <w:szCs w:val="24"/>
          </w:rPr>
          <w:t xml:space="preserve"> – Capitalismo senza classi e società neofeudale. Ipotesi </w:t>
        </w:r>
        <w:proofErr w:type="gramStart"/>
        <w:r w:rsidR="002A6CCF" w:rsidRPr="00AD162B">
          <w:rPr>
            <w:rStyle w:val="Collegamentoipertestuale"/>
            <w:rFonts w:eastAsia="Times New Roman"/>
            <w:sz w:val="24"/>
            <w:szCs w:val="24"/>
          </w:rPr>
          <w:t>a partire da</w:t>
        </w:r>
        <w:proofErr w:type="gramEnd"/>
        <w:r w:rsidR="002A6CCF" w:rsidRPr="00AD162B">
          <w:rPr>
            <w:rStyle w:val="Collegamentoipertestuale"/>
            <w:rFonts w:eastAsia="Times New Roman"/>
            <w:sz w:val="24"/>
            <w:szCs w:val="24"/>
          </w:rPr>
          <w:t xml:space="preserve"> una interpretazione originale della teoria di </w:t>
        </w:r>
        <w:proofErr w:type="spellStart"/>
        <w:r w:rsidR="002A6CCF" w:rsidRPr="00AD162B">
          <w:rPr>
            <w:rStyle w:val="Collegamentoipertestuale"/>
            <w:rFonts w:eastAsia="Times New Roman"/>
            <w:sz w:val="24"/>
            <w:szCs w:val="24"/>
          </w:rPr>
          <w:t>Marx</w:t>
        </w:r>
        <w:proofErr w:type="spellEnd"/>
        <w:r w:rsidR="002A6CCF" w:rsidRPr="00AD162B">
          <w:rPr>
            <w:rStyle w:val="Collegamentoipertestuale"/>
            <w:rFonts w:eastAsia="Times New Roman"/>
            <w:sz w:val="24"/>
            <w:szCs w:val="24"/>
          </w:rPr>
          <w:t>.</w:t>
        </w:r>
      </w:hyperlink>
    </w:p>
    <w:p w14:paraId="4F549F58" w14:textId="77777777" w:rsidR="002A6CCF" w:rsidRPr="00AD162B" w:rsidRDefault="00AA7DB6" w:rsidP="00C52E7D">
      <w:pPr>
        <w:pStyle w:val="Titolo1"/>
        <w:jc w:val="both"/>
        <w:rPr>
          <w:rFonts w:eastAsia="Times New Roman"/>
          <w:sz w:val="24"/>
          <w:szCs w:val="24"/>
        </w:rPr>
      </w:pPr>
      <w:hyperlink r:id="rId355" w:history="1">
        <w:r w:rsidR="002A6CCF" w:rsidRPr="00AD162B">
          <w:rPr>
            <w:rStyle w:val="Collegamentoipertestuale"/>
            <w:rFonts w:eastAsia="Times New Roman"/>
            <w:color w:val="FF0000"/>
            <w:sz w:val="24"/>
            <w:szCs w:val="24"/>
          </w:rPr>
          <w:t xml:space="preserve">Costanzo </w:t>
        </w:r>
        <w:proofErr w:type="spellStart"/>
        <w:r w:rsidR="002A6CCF" w:rsidRPr="00AD162B">
          <w:rPr>
            <w:rStyle w:val="Collegamentoipertestuale"/>
            <w:rFonts w:eastAsia="Times New Roman"/>
            <w:color w:val="FF0000"/>
            <w:sz w:val="24"/>
            <w:szCs w:val="24"/>
          </w:rPr>
          <w:t>Preve</w:t>
        </w:r>
        <w:proofErr w:type="spellEnd"/>
        <w:r w:rsidR="002A6CCF" w:rsidRPr="00AD162B">
          <w:rPr>
            <w:rStyle w:val="Collegamentoipertestuale"/>
            <w:rFonts w:eastAsia="Times New Roman"/>
            <w:sz w:val="24"/>
            <w:szCs w:val="24"/>
          </w:rPr>
          <w:t xml:space="preserve"> – Elementi di Politicamente Corretto. Studio preliminare su di un fenomeno ideologico destinato a diventare in futuro sempre più invasivo e </w:t>
        </w:r>
        <w:proofErr w:type="gramStart"/>
        <w:r w:rsidR="002A6CCF" w:rsidRPr="00AD162B">
          <w:rPr>
            <w:rStyle w:val="Collegamentoipertestuale"/>
            <w:rFonts w:eastAsia="Times New Roman"/>
            <w:sz w:val="24"/>
            <w:szCs w:val="24"/>
          </w:rPr>
          <w:t>importante</w:t>
        </w:r>
      </w:hyperlink>
      <w:proofErr w:type="gramEnd"/>
    </w:p>
    <w:p w14:paraId="1C3FE693" w14:textId="6EF718D6" w:rsidR="002A6CCF" w:rsidRPr="00AD162B" w:rsidRDefault="00AA7DB6" w:rsidP="00E80C6E">
      <w:pPr>
        <w:pStyle w:val="Titolo1"/>
        <w:jc w:val="both"/>
        <w:rPr>
          <w:rStyle w:val="Collegamentoipertestuale"/>
          <w:rFonts w:eastAsia="Times New Roman"/>
          <w:sz w:val="24"/>
          <w:szCs w:val="24"/>
        </w:rPr>
      </w:pPr>
      <w:hyperlink r:id="rId356" w:history="1">
        <w:r w:rsidR="00C52E7D" w:rsidRPr="00AD162B">
          <w:rPr>
            <w:rStyle w:val="Collegamentoipertestuale"/>
            <w:rFonts w:eastAsia="Times New Roman"/>
            <w:color w:val="FF0000"/>
            <w:sz w:val="24"/>
            <w:szCs w:val="24"/>
          </w:rPr>
          <w:t xml:space="preserve">Costanzo </w:t>
        </w:r>
        <w:proofErr w:type="spellStart"/>
        <w:r w:rsidR="00C52E7D" w:rsidRPr="00AD162B">
          <w:rPr>
            <w:rStyle w:val="Collegamentoipertestuale"/>
            <w:rFonts w:eastAsia="Times New Roman"/>
            <w:color w:val="FF0000"/>
            <w:sz w:val="24"/>
            <w:szCs w:val="24"/>
          </w:rPr>
          <w:t>Preve</w:t>
        </w:r>
        <w:proofErr w:type="spellEnd"/>
        <w:r w:rsidR="00C52E7D" w:rsidRPr="00AD162B">
          <w:rPr>
            <w:rStyle w:val="Collegamentoipertestuale"/>
            <w:rFonts w:eastAsia="Times New Roman"/>
            <w:sz w:val="24"/>
            <w:szCs w:val="24"/>
          </w:rPr>
          <w:t xml:space="preserve"> – Religione Politica Dualista Destra/Sinistra. </w:t>
        </w:r>
        <w:proofErr w:type="gramStart"/>
        <w:r w:rsidR="00C52E7D" w:rsidRPr="00AD162B">
          <w:rPr>
            <w:rStyle w:val="Collegamentoipertestuale"/>
            <w:rFonts w:eastAsia="Times New Roman"/>
            <w:sz w:val="24"/>
            <w:szCs w:val="24"/>
          </w:rPr>
          <w:t xml:space="preserve">Considerazioni preliminari sulla genesi storica passata, sulla funzionalità sistemica presente e sulle prospettive future di questa moderna </w:t>
        </w:r>
        <w:proofErr w:type="gramEnd"/>
        <w:r w:rsidR="00C52E7D" w:rsidRPr="00AD162B">
          <w:rPr>
            <w:rStyle w:val="Collegamentoipertestuale"/>
            <w:rFonts w:eastAsia="Times New Roman"/>
            <w:sz w:val="24"/>
            <w:szCs w:val="24"/>
          </w:rPr>
          <w:t>Religione</w:t>
        </w:r>
      </w:hyperlink>
    </w:p>
    <w:p w14:paraId="4EC5AD4D" w14:textId="77777777" w:rsidR="005107B3" w:rsidRPr="00AD162B" w:rsidRDefault="00AA7DB6" w:rsidP="005A664E">
      <w:pPr>
        <w:pStyle w:val="Titolo1"/>
        <w:jc w:val="both"/>
        <w:rPr>
          <w:rStyle w:val="Collegamentoipertestuale"/>
          <w:rFonts w:eastAsia="Times New Roman"/>
          <w:sz w:val="24"/>
          <w:szCs w:val="24"/>
        </w:rPr>
      </w:pPr>
      <w:hyperlink r:id="rId357" w:history="1">
        <w:r w:rsidR="005107B3" w:rsidRPr="00AD162B">
          <w:rPr>
            <w:rStyle w:val="Collegamentoipertestuale"/>
            <w:rFonts w:eastAsia="Times New Roman"/>
            <w:color w:val="FF0000"/>
            <w:sz w:val="24"/>
            <w:szCs w:val="24"/>
          </w:rPr>
          <w:t xml:space="preserve">Costanzo </w:t>
        </w:r>
        <w:proofErr w:type="spellStart"/>
        <w:r w:rsidR="005107B3" w:rsidRPr="00AD162B">
          <w:rPr>
            <w:rStyle w:val="Collegamentoipertestuale"/>
            <w:rFonts w:eastAsia="Times New Roman"/>
            <w:color w:val="FF0000"/>
            <w:sz w:val="24"/>
            <w:szCs w:val="24"/>
          </w:rPr>
          <w:t>Preve</w:t>
        </w:r>
        <w:proofErr w:type="spellEnd"/>
        <w:r w:rsidR="005107B3" w:rsidRPr="00AD162B">
          <w:rPr>
            <w:rStyle w:val="Collegamentoipertestuale"/>
            <w:rFonts w:eastAsia="Times New Roman"/>
            <w:sz w:val="24"/>
            <w:szCs w:val="24"/>
          </w:rPr>
          <w:t xml:space="preserve"> – Invito allo Straniamento 2° • Costanzo </w:t>
        </w:r>
        <w:proofErr w:type="spellStart"/>
        <w:r w:rsidR="005107B3" w:rsidRPr="00AD162B">
          <w:rPr>
            <w:rStyle w:val="Collegamentoipertestuale"/>
            <w:rFonts w:eastAsia="Times New Roman"/>
            <w:sz w:val="24"/>
            <w:szCs w:val="24"/>
          </w:rPr>
          <w:t>Preve</w:t>
        </w:r>
        <w:proofErr w:type="spellEnd"/>
        <w:r w:rsidR="005107B3" w:rsidRPr="00AD162B">
          <w:rPr>
            <w:rStyle w:val="Collegamentoipertestuale"/>
            <w:rFonts w:eastAsia="Times New Roman"/>
            <w:sz w:val="24"/>
            <w:szCs w:val="24"/>
          </w:rPr>
          <w:t xml:space="preserve"> marxiano ci invita </w:t>
        </w:r>
        <w:proofErr w:type="gramStart"/>
        <w:r w:rsidR="005107B3" w:rsidRPr="00AD162B">
          <w:rPr>
            <w:rStyle w:val="Collegamentoipertestuale"/>
            <w:rFonts w:eastAsia="Times New Roman"/>
            <w:sz w:val="24"/>
            <w:szCs w:val="24"/>
          </w:rPr>
          <w:t>ad</w:t>
        </w:r>
        <w:proofErr w:type="gramEnd"/>
        <w:r w:rsidR="005107B3" w:rsidRPr="00AD162B">
          <w:rPr>
            <w:rStyle w:val="Collegamentoipertestuale"/>
            <w:rFonts w:eastAsia="Times New Roman"/>
            <w:sz w:val="24"/>
            <w:szCs w:val="24"/>
          </w:rPr>
          <w:t xml:space="preserve"> un </w:t>
        </w:r>
        <w:proofErr w:type="spellStart"/>
        <w:r w:rsidR="005107B3" w:rsidRPr="00AD162B">
          <w:rPr>
            <w:rStyle w:val="Collegamentoipertestuale"/>
            <w:rFonts w:eastAsia="Times New Roman"/>
            <w:sz w:val="24"/>
            <w:szCs w:val="24"/>
          </w:rPr>
          <w:t>riorientamento</w:t>
        </w:r>
        <w:proofErr w:type="spellEnd"/>
        <w:r w:rsidR="005107B3" w:rsidRPr="00AD162B">
          <w:rPr>
            <w:rStyle w:val="Collegamentoipertestuale"/>
            <w:rFonts w:eastAsia="Times New Roman"/>
            <w:sz w:val="24"/>
            <w:szCs w:val="24"/>
          </w:rPr>
          <w:t>, ad uno “scuotimento” associato a un mutamento radicale di prospettiva, alla trasformazione dello sguardo con cui ci si accosta al mondo.</w:t>
        </w:r>
      </w:hyperlink>
    </w:p>
    <w:p w14:paraId="0E98A6F0" w14:textId="77777777" w:rsidR="005A664E" w:rsidRPr="00AD162B" w:rsidRDefault="00AA7DB6" w:rsidP="005A664E">
      <w:pPr>
        <w:pStyle w:val="Titolo1"/>
        <w:jc w:val="both"/>
        <w:rPr>
          <w:rFonts w:eastAsia="Times New Roman"/>
          <w:sz w:val="24"/>
          <w:szCs w:val="24"/>
        </w:rPr>
      </w:pPr>
      <w:hyperlink r:id="rId358" w:history="1">
        <w:proofErr w:type="gramStart"/>
        <w:r w:rsidR="005A664E" w:rsidRPr="00AD162B">
          <w:rPr>
            <w:rStyle w:val="Collegamentoipertestuale"/>
            <w:rFonts w:eastAsia="Times New Roman"/>
            <w:color w:val="FF0000"/>
            <w:sz w:val="24"/>
            <w:szCs w:val="24"/>
          </w:rPr>
          <w:t xml:space="preserve">Costanzo </w:t>
        </w:r>
        <w:proofErr w:type="spellStart"/>
        <w:r w:rsidR="005A664E" w:rsidRPr="00AD162B">
          <w:rPr>
            <w:rStyle w:val="Collegamentoipertestuale"/>
            <w:rFonts w:eastAsia="Times New Roman"/>
            <w:color w:val="FF0000"/>
            <w:sz w:val="24"/>
            <w:szCs w:val="24"/>
          </w:rPr>
          <w:t>Preve</w:t>
        </w:r>
        <w:proofErr w:type="spellEnd"/>
        <w:r w:rsidR="005A664E" w:rsidRPr="00AD162B">
          <w:rPr>
            <w:rStyle w:val="Collegamentoipertestuale"/>
            <w:rFonts w:eastAsia="Times New Roman"/>
            <w:color w:val="FF0000"/>
            <w:sz w:val="24"/>
            <w:szCs w:val="24"/>
          </w:rPr>
          <w:t xml:space="preserve"> </w:t>
        </w:r>
        <w:r w:rsidR="005A664E" w:rsidRPr="00AD162B">
          <w:rPr>
            <w:rStyle w:val="Collegamentoipertestuale"/>
            <w:rFonts w:eastAsia="Times New Roman"/>
            <w:sz w:val="24"/>
            <w:szCs w:val="24"/>
          </w:rPr>
          <w:t xml:space="preserve">(1943-2013) – Prefazione di Costanzo </w:t>
        </w:r>
        <w:proofErr w:type="spellStart"/>
        <w:r w:rsidR="005A664E" w:rsidRPr="00AD162B">
          <w:rPr>
            <w:rStyle w:val="Collegamentoipertestuale"/>
            <w:rFonts w:eastAsia="Times New Roman"/>
            <w:sz w:val="24"/>
            <w:szCs w:val="24"/>
          </w:rPr>
          <w:t>Preve</w:t>
        </w:r>
        <w:proofErr w:type="spellEnd"/>
        <w:r w:rsidR="005A664E" w:rsidRPr="00AD162B">
          <w:rPr>
            <w:rStyle w:val="Collegamentoipertestuale"/>
            <w:rFonts w:eastAsia="Times New Roman"/>
            <w:sz w:val="24"/>
            <w:szCs w:val="24"/>
          </w:rPr>
          <w:t xml:space="preserve"> alla traduzione greca (luglio 2012) de “Il Bombardamento Etico”</w:t>
        </w:r>
        <w:proofErr w:type="gramEnd"/>
        <w:r w:rsidR="005A664E" w:rsidRPr="00AD162B">
          <w:rPr>
            <w:rStyle w:val="Collegamentoipertestuale"/>
            <w:rFonts w:eastAsia="Times New Roman"/>
            <w:sz w:val="24"/>
            <w:szCs w:val="24"/>
          </w:rPr>
          <w:t>. Un libro che è ancora più attuale di quando fu scritto, sedici anni or sono.</w:t>
        </w:r>
      </w:hyperlink>
    </w:p>
    <w:p w14:paraId="6A80FFE6" w14:textId="77777777" w:rsidR="00E80C6E" w:rsidRPr="00AD162B" w:rsidRDefault="00AA7DB6" w:rsidP="005A664E">
      <w:pPr>
        <w:pStyle w:val="Titolo1"/>
        <w:jc w:val="both"/>
        <w:rPr>
          <w:rStyle w:val="Collegamentoipertestuale"/>
          <w:rFonts w:eastAsia="Times New Roman"/>
          <w:sz w:val="24"/>
          <w:szCs w:val="24"/>
        </w:rPr>
      </w:pPr>
      <w:hyperlink r:id="rId359" w:history="1">
        <w:r w:rsidR="00E80C6E" w:rsidRPr="00AD162B">
          <w:rPr>
            <w:rStyle w:val="Collegamentoipertestuale"/>
            <w:rFonts w:eastAsia="Times New Roman"/>
            <w:color w:val="FF0000"/>
            <w:sz w:val="24"/>
            <w:szCs w:val="24"/>
          </w:rPr>
          <w:t xml:space="preserve">Costanzo </w:t>
        </w:r>
        <w:proofErr w:type="spellStart"/>
        <w:r w:rsidR="00E80C6E" w:rsidRPr="00AD162B">
          <w:rPr>
            <w:rStyle w:val="Collegamentoipertestuale"/>
            <w:rFonts w:eastAsia="Times New Roman"/>
            <w:color w:val="FF0000"/>
            <w:sz w:val="24"/>
            <w:szCs w:val="24"/>
          </w:rPr>
          <w:t>Preve</w:t>
        </w:r>
        <w:proofErr w:type="spellEnd"/>
        <w:r w:rsidR="00E80C6E" w:rsidRPr="00AD162B">
          <w:rPr>
            <w:rStyle w:val="Collegamentoipertestuale"/>
            <w:rFonts w:eastAsia="Times New Roman"/>
            <w:sz w:val="24"/>
            <w:szCs w:val="24"/>
          </w:rPr>
          <w:t xml:space="preserve"> – </w:t>
        </w:r>
        <w:proofErr w:type="spellStart"/>
        <w:r w:rsidR="00E80C6E" w:rsidRPr="00AD162B">
          <w:rPr>
            <w:rStyle w:val="Collegamentoipertestuale"/>
            <w:rFonts w:eastAsia="Times New Roman"/>
            <w:sz w:val="24"/>
            <w:szCs w:val="24"/>
          </w:rPr>
          <w:t>Marx</w:t>
        </w:r>
        <w:proofErr w:type="spellEnd"/>
        <w:r w:rsidR="00E80C6E" w:rsidRPr="00AD162B">
          <w:rPr>
            <w:rStyle w:val="Collegamentoipertestuale"/>
            <w:rFonts w:eastAsia="Times New Roman"/>
            <w:sz w:val="24"/>
            <w:szCs w:val="24"/>
          </w:rPr>
          <w:t xml:space="preserve"> lettore di </w:t>
        </w:r>
        <w:proofErr w:type="spellStart"/>
        <w:r w:rsidR="00E80C6E" w:rsidRPr="00AD162B">
          <w:rPr>
            <w:rStyle w:val="Collegamentoipertestuale"/>
            <w:rFonts w:eastAsia="Times New Roman"/>
            <w:sz w:val="24"/>
            <w:szCs w:val="24"/>
          </w:rPr>
          <w:t>Hegel</w:t>
        </w:r>
        <w:proofErr w:type="spellEnd"/>
        <w:r w:rsidR="00E80C6E" w:rsidRPr="00AD162B">
          <w:rPr>
            <w:rStyle w:val="Collegamentoipertestuale"/>
            <w:rFonts w:eastAsia="Times New Roman"/>
            <w:sz w:val="24"/>
            <w:szCs w:val="24"/>
          </w:rPr>
          <w:t xml:space="preserve"> e … </w:t>
        </w:r>
        <w:proofErr w:type="spellStart"/>
        <w:r w:rsidR="00E80C6E" w:rsidRPr="00AD162B">
          <w:rPr>
            <w:rStyle w:val="Collegamentoipertestuale"/>
            <w:rFonts w:eastAsia="Times New Roman"/>
            <w:sz w:val="24"/>
            <w:szCs w:val="24"/>
          </w:rPr>
          <w:t>Hegel</w:t>
        </w:r>
        <w:proofErr w:type="spellEnd"/>
        <w:r w:rsidR="00E80C6E" w:rsidRPr="00AD162B">
          <w:rPr>
            <w:rStyle w:val="Collegamentoipertestuale"/>
            <w:rFonts w:eastAsia="Times New Roman"/>
            <w:sz w:val="24"/>
            <w:szCs w:val="24"/>
          </w:rPr>
          <w:t xml:space="preserve"> </w:t>
        </w:r>
        <w:proofErr w:type="gramStart"/>
        <w:r w:rsidR="00E80C6E" w:rsidRPr="00AD162B">
          <w:rPr>
            <w:rStyle w:val="Collegamentoipertestuale"/>
            <w:rFonts w:eastAsia="Times New Roman"/>
            <w:sz w:val="24"/>
            <w:szCs w:val="24"/>
          </w:rPr>
          <w:t>lettore</w:t>
        </w:r>
        <w:proofErr w:type="gramEnd"/>
        <w:r w:rsidR="00E80C6E" w:rsidRPr="00AD162B">
          <w:rPr>
            <w:rStyle w:val="Collegamentoipertestuale"/>
            <w:rFonts w:eastAsia="Times New Roman"/>
            <w:sz w:val="24"/>
            <w:szCs w:val="24"/>
          </w:rPr>
          <w:t xml:space="preserve"> di </w:t>
        </w:r>
        <w:proofErr w:type="spellStart"/>
        <w:r w:rsidR="00E80C6E" w:rsidRPr="00AD162B">
          <w:rPr>
            <w:rStyle w:val="Collegamentoipertestuale"/>
            <w:rFonts w:eastAsia="Times New Roman"/>
            <w:sz w:val="24"/>
            <w:szCs w:val="24"/>
          </w:rPr>
          <w:t>Marx</w:t>
        </w:r>
        <w:proofErr w:type="spellEnd"/>
        <w:r w:rsidR="00E80C6E" w:rsidRPr="00AD162B">
          <w:rPr>
            <w:rStyle w:val="Collegamentoipertestuale"/>
            <w:rFonts w:eastAsia="Times New Roman"/>
            <w:sz w:val="24"/>
            <w:szCs w:val="24"/>
          </w:rPr>
          <w:t>. Considerazioni sull’idealismo, il materialismo e la dialettica</w:t>
        </w:r>
      </w:hyperlink>
    </w:p>
    <w:p w14:paraId="36CE4DDD" w14:textId="77777777" w:rsidR="00810C8A" w:rsidRPr="00AD162B" w:rsidRDefault="00AA7DB6" w:rsidP="00810C8A">
      <w:pPr>
        <w:pStyle w:val="Titolo2"/>
        <w:rPr>
          <w:rFonts w:ascii="Times" w:eastAsia="Times New Roman" w:hAnsi="Times"/>
          <w:sz w:val="24"/>
          <w:szCs w:val="24"/>
        </w:rPr>
      </w:pPr>
      <w:hyperlink r:id="rId360" w:history="1">
        <w:r w:rsidR="00810C8A" w:rsidRPr="00AD162B">
          <w:rPr>
            <w:rStyle w:val="Collegamentoipertestuale"/>
            <w:rFonts w:ascii="Times" w:eastAsia="Times New Roman" w:hAnsi="Times"/>
            <w:color w:val="FF0000"/>
            <w:sz w:val="24"/>
            <w:szCs w:val="24"/>
          </w:rPr>
          <w:t xml:space="preserve">Costanzo </w:t>
        </w:r>
        <w:proofErr w:type="spellStart"/>
        <w:r w:rsidR="00810C8A" w:rsidRPr="00AD162B">
          <w:rPr>
            <w:rStyle w:val="Collegamentoipertestuale"/>
            <w:rFonts w:ascii="Times" w:eastAsia="Times New Roman" w:hAnsi="Times"/>
            <w:color w:val="FF0000"/>
            <w:sz w:val="24"/>
            <w:szCs w:val="24"/>
          </w:rPr>
          <w:t>Preve</w:t>
        </w:r>
        <w:proofErr w:type="spellEnd"/>
        <w:r w:rsidR="00810C8A" w:rsidRPr="00AD162B">
          <w:rPr>
            <w:rStyle w:val="Collegamentoipertestuale"/>
            <w:rFonts w:ascii="Times" w:eastAsia="Times New Roman" w:hAnsi="Times"/>
            <w:sz w:val="24"/>
            <w:szCs w:val="24"/>
          </w:rPr>
          <w:t xml:space="preserve"> (1943 – 2013) – </w:t>
        </w:r>
        <w:proofErr w:type="gramStart"/>
        <w:r w:rsidR="00810C8A" w:rsidRPr="00AD162B">
          <w:rPr>
            <w:rStyle w:val="Collegamentoipertestuale"/>
            <w:rFonts w:ascii="Times" w:eastAsia="Times New Roman" w:hAnsi="Times"/>
            <w:sz w:val="24"/>
            <w:szCs w:val="24"/>
          </w:rPr>
          <w:t>«</w:t>
        </w:r>
        <w:proofErr w:type="gramEnd"/>
        <w:r w:rsidR="00810C8A" w:rsidRPr="00AD162B">
          <w:rPr>
            <w:rStyle w:val="Collegamentoipertestuale"/>
            <w:rFonts w:ascii="Times" w:eastAsia="Times New Roman" w:hAnsi="Times"/>
            <w:sz w:val="24"/>
            <w:szCs w:val="24"/>
          </w:rPr>
          <w:t xml:space="preserve">Il ritorno del clero. La questione degli intellettuali oggi». La ricerca della visibilità a tutti i costi è illusoria. L’impegno intellettuale e morale, conoscitivo e pratico, </w:t>
        </w:r>
        <w:proofErr w:type="gramStart"/>
        <w:r w:rsidR="00810C8A" w:rsidRPr="00AD162B">
          <w:rPr>
            <w:rStyle w:val="Collegamentoipertestuale"/>
            <w:rFonts w:ascii="Times" w:eastAsia="Times New Roman" w:hAnsi="Times"/>
            <w:sz w:val="24"/>
            <w:szCs w:val="24"/>
          </w:rPr>
          <w:t>deve</w:t>
        </w:r>
        <w:proofErr w:type="gramEnd"/>
        <w:r w:rsidR="00810C8A" w:rsidRPr="00AD162B">
          <w:rPr>
            <w:rStyle w:val="Collegamentoipertestuale"/>
            <w:rFonts w:ascii="Times" w:eastAsia="Times New Roman" w:hAnsi="Times"/>
            <w:sz w:val="24"/>
            <w:szCs w:val="24"/>
          </w:rPr>
          <w:t xml:space="preserve"> essere esercitato direttamente. Saremo giudicati solo dalle nostre opere.</w:t>
        </w:r>
      </w:hyperlink>
    </w:p>
    <w:p w14:paraId="3A9A03A5" w14:textId="0056E766" w:rsidR="0033632D" w:rsidRPr="00AD162B" w:rsidRDefault="00AA7DB6" w:rsidP="00E80C6E">
      <w:pPr>
        <w:pStyle w:val="Titolo1"/>
        <w:jc w:val="both"/>
        <w:rPr>
          <w:rStyle w:val="Collegamentoipertestuale"/>
          <w:rFonts w:eastAsia="Times New Roman"/>
          <w:sz w:val="24"/>
          <w:szCs w:val="24"/>
        </w:rPr>
      </w:pPr>
      <w:hyperlink r:id="rId361" w:history="1">
        <w:r w:rsidR="0033632D" w:rsidRPr="00AD162B">
          <w:rPr>
            <w:rStyle w:val="Collegamentoipertestuale"/>
            <w:rFonts w:eastAsia="Times New Roman"/>
            <w:color w:val="FF0000"/>
            <w:sz w:val="24"/>
            <w:szCs w:val="24"/>
          </w:rPr>
          <w:t>Marcel Proust</w:t>
        </w:r>
        <w:r w:rsidR="0033632D" w:rsidRPr="00AD162B">
          <w:rPr>
            <w:rStyle w:val="Collegamentoipertestuale"/>
            <w:rFonts w:eastAsia="Times New Roman"/>
            <w:sz w:val="24"/>
            <w:szCs w:val="24"/>
          </w:rPr>
          <w:t xml:space="preserve"> – La lettura ci insegna ad accrescere il valore della </w:t>
        </w:r>
        <w:proofErr w:type="gramStart"/>
        <w:r w:rsidR="0033632D" w:rsidRPr="00AD162B">
          <w:rPr>
            <w:rStyle w:val="Collegamentoipertestuale"/>
            <w:rFonts w:eastAsia="Times New Roman"/>
            <w:sz w:val="24"/>
            <w:szCs w:val="24"/>
          </w:rPr>
          <w:t>vita</w:t>
        </w:r>
      </w:hyperlink>
      <w:proofErr w:type="gramEnd"/>
    </w:p>
    <w:p w14:paraId="418AA370" w14:textId="20F7ED3A" w:rsidR="0033632D" w:rsidRPr="00AD162B" w:rsidRDefault="00AA7DB6" w:rsidP="00E80C6E">
      <w:pPr>
        <w:pStyle w:val="Titolo1"/>
        <w:jc w:val="both"/>
        <w:rPr>
          <w:rFonts w:eastAsia="Times New Roman"/>
          <w:sz w:val="24"/>
          <w:szCs w:val="24"/>
        </w:rPr>
      </w:pPr>
      <w:hyperlink r:id="rId362" w:history="1">
        <w:r w:rsidR="0033632D" w:rsidRPr="00AD162B">
          <w:rPr>
            <w:rStyle w:val="Collegamentoipertestuale"/>
            <w:rFonts w:eastAsia="Times New Roman"/>
            <w:color w:val="FF0000"/>
            <w:sz w:val="24"/>
            <w:szCs w:val="24"/>
          </w:rPr>
          <w:t>Marcel Proust</w:t>
        </w:r>
        <w:r w:rsidR="0033632D" w:rsidRPr="00AD162B">
          <w:rPr>
            <w:rStyle w:val="Collegamentoipertestuale"/>
            <w:rFonts w:eastAsia="Times New Roman"/>
            <w:sz w:val="24"/>
            <w:szCs w:val="24"/>
          </w:rPr>
          <w:t xml:space="preserve"> – </w:t>
        </w:r>
        <w:proofErr w:type="gramStart"/>
        <w:r w:rsidR="0033632D" w:rsidRPr="00AD162B">
          <w:rPr>
            <w:rStyle w:val="Collegamentoipertestuale"/>
            <w:rFonts w:eastAsia="Times New Roman"/>
            <w:sz w:val="24"/>
            <w:szCs w:val="24"/>
          </w:rPr>
          <w:t>«</w:t>
        </w:r>
        <w:proofErr w:type="gramEnd"/>
        <w:r w:rsidR="0033632D" w:rsidRPr="00AD162B">
          <w:rPr>
            <w:rStyle w:val="Collegamentoipertestuale"/>
            <w:rFonts w:eastAsia="Times New Roman"/>
            <w:sz w:val="24"/>
            <w:szCs w:val="24"/>
          </w:rPr>
          <w:t>Ogni lettore, quando legge, legge se stesso»</w:t>
        </w:r>
      </w:hyperlink>
    </w:p>
    <w:p w14:paraId="7EACD900" w14:textId="62549440" w:rsidR="0033632D" w:rsidRPr="00AD162B" w:rsidRDefault="00AA7DB6" w:rsidP="00DB771B">
      <w:pPr>
        <w:pStyle w:val="Titolo1"/>
        <w:jc w:val="both"/>
        <w:rPr>
          <w:rFonts w:eastAsia="Times New Roman"/>
          <w:sz w:val="24"/>
          <w:szCs w:val="24"/>
        </w:rPr>
      </w:pPr>
      <w:hyperlink r:id="rId363" w:history="1">
        <w:r w:rsidR="0033632D" w:rsidRPr="00AD162B">
          <w:rPr>
            <w:rStyle w:val="Collegamentoipertestuale"/>
            <w:rFonts w:eastAsia="Times New Roman"/>
            <w:color w:val="FF0000"/>
            <w:sz w:val="24"/>
            <w:szCs w:val="24"/>
          </w:rPr>
          <w:t xml:space="preserve">Marcel Proust </w:t>
        </w:r>
        <w:r w:rsidR="0033632D" w:rsidRPr="00AD162B">
          <w:rPr>
            <w:rStyle w:val="Collegamentoipertestuale"/>
            <w:rFonts w:eastAsia="Times New Roman"/>
            <w:sz w:val="24"/>
            <w:szCs w:val="24"/>
          </w:rPr>
          <w:t xml:space="preserve">(1871-1922) – Il libro essenziale esiste già in ciascuno di </w:t>
        </w:r>
        <w:proofErr w:type="gramStart"/>
        <w:r w:rsidR="0033632D" w:rsidRPr="00AD162B">
          <w:rPr>
            <w:rStyle w:val="Collegamentoipertestuale"/>
            <w:rFonts w:eastAsia="Times New Roman"/>
            <w:sz w:val="24"/>
            <w:szCs w:val="24"/>
          </w:rPr>
          <w:t>noi</w:t>
        </w:r>
      </w:hyperlink>
      <w:proofErr w:type="gramEnd"/>
    </w:p>
    <w:p w14:paraId="480DC29F" w14:textId="61C83CBB" w:rsidR="0033632D" w:rsidRPr="00AD162B" w:rsidRDefault="00AA7DB6" w:rsidP="00DB771B">
      <w:pPr>
        <w:pStyle w:val="Titolo1"/>
        <w:jc w:val="both"/>
        <w:rPr>
          <w:rStyle w:val="Collegamentoipertestuale"/>
          <w:rFonts w:eastAsia="Times New Roman"/>
          <w:sz w:val="24"/>
          <w:szCs w:val="24"/>
        </w:rPr>
      </w:pPr>
      <w:hyperlink r:id="rId364" w:history="1">
        <w:r w:rsidR="0033632D" w:rsidRPr="00AD162B">
          <w:rPr>
            <w:rStyle w:val="Collegamentoipertestuale"/>
            <w:rFonts w:eastAsia="Times New Roman"/>
            <w:color w:val="FF0000"/>
            <w:sz w:val="24"/>
            <w:szCs w:val="24"/>
          </w:rPr>
          <w:t>Marcel Proust</w:t>
        </w:r>
        <w:r w:rsidR="0033632D" w:rsidRPr="00AD162B">
          <w:rPr>
            <w:rStyle w:val="Collegamentoipertestuale"/>
            <w:rFonts w:eastAsia="Times New Roman"/>
            <w:sz w:val="24"/>
            <w:szCs w:val="24"/>
          </w:rPr>
          <w:t xml:space="preserve"> (1871-1922) – Leggere è </w:t>
        </w:r>
        <w:proofErr w:type="gramStart"/>
        <w:r w:rsidR="0033632D" w:rsidRPr="00AD162B">
          <w:rPr>
            <w:rStyle w:val="Collegamentoipertestuale"/>
            <w:rFonts w:eastAsia="Times New Roman"/>
            <w:sz w:val="24"/>
            <w:szCs w:val="24"/>
          </w:rPr>
          <w:t>comunicare</w:t>
        </w:r>
      </w:hyperlink>
      <w:proofErr w:type="gramEnd"/>
    </w:p>
    <w:p w14:paraId="0638A1D5" w14:textId="77777777" w:rsidR="00DB771B" w:rsidRPr="00AD162B" w:rsidRDefault="00AA7DB6" w:rsidP="00DB771B">
      <w:pPr>
        <w:pStyle w:val="Titolo1"/>
        <w:jc w:val="both"/>
        <w:rPr>
          <w:rFonts w:eastAsia="Times New Roman"/>
          <w:sz w:val="24"/>
          <w:szCs w:val="24"/>
        </w:rPr>
      </w:pPr>
      <w:hyperlink r:id="rId365" w:history="1">
        <w:r w:rsidR="00DB771B" w:rsidRPr="00AD162B">
          <w:rPr>
            <w:rStyle w:val="Collegamentoipertestuale"/>
            <w:rFonts w:eastAsia="Times New Roman"/>
            <w:color w:val="FF0000"/>
            <w:sz w:val="24"/>
            <w:szCs w:val="24"/>
          </w:rPr>
          <w:t>Pseudo-Longino</w:t>
        </w:r>
        <w:r w:rsidR="00DB771B" w:rsidRPr="00AD162B">
          <w:rPr>
            <w:rStyle w:val="Collegamentoipertestuale"/>
            <w:rFonts w:eastAsia="Times New Roman"/>
            <w:sz w:val="24"/>
            <w:szCs w:val="24"/>
          </w:rPr>
          <w:t xml:space="preserve"> – L’amore per il denaro è </w:t>
        </w:r>
        <w:proofErr w:type="gramStart"/>
        <w:r w:rsidR="00DB771B" w:rsidRPr="00AD162B">
          <w:rPr>
            <w:rStyle w:val="Collegamentoipertestuale"/>
            <w:rFonts w:eastAsia="Times New Roman"/>
            <w:sz w:val="24"/>
            <w:szCs w:val="24"/>
          </w:rPr>
          <w:t>un</w:t>
        </w:r>
        <w:proofErr w:type="gramEnd"/>
        <w:r w:rsidR="00DB771B" w:rsidRPr="00AD162B">
          <w:rPr>
            <w:rStyle w:val="Collegamentoipertestuale"/>
            <w:rFonts w:eastAsia="Times New Roman"/>
            <w:sz w:val="24"/>
            <w:szCs w:val="24"/>
          </w:rPr>
          <w:t xml:space="preserve"> malattia che rimpicciolisce l’animo. Genera insolenza, illegalità, spudoratezza.</w:t>
        </w:r>
      </w:hyperlink>
    </w:p>
    <w:p w14:paraId="52F01DB6" w14:textId="59CEB7D6" w:rsidR="0033632D" w:rsidRPr="00AD162B" w:rsidRDefault="00AA7DB6" w:rsidP="00DB771B">
      <w:pPr>
        <w:pStyle w:val="Titolo1"/>
        <w:jc w:val="both"/>
        <w:rPr>
          <w:rFonts w:eastAsia="Times New Roman"/>
          <w:sz w:val="24"/>
          <w:szCs w:val="24"/>
        </w:rPr>
      </w:pPr>
      <w:hyperlink r:id="rId366" w:history="1">
        <w:r w:rsidR="0033632D" w:rsidRPr="00AD162B">
          <w:rPr>
            <w:rStyle w:val="Collegamentoipertestuale"/>
            <w:rFonts w:eastAsia="Times New Roman"/>
            <w:sz w:val="24"/>
            <w:szCs w:val="24"/>
          </w:rPr>
          <w:t>Francesco Bastiani/</w:t>
        </w:r>
        <w:r w:rsidR="0033632D" w:rsidRPr="00AD162B">
          <w:rPr>
            <w:rStyle w:val="Collegamentoipertestuale"/>
            <w:rFonts w:eastAsia="Times New Roman"/>
            <w:color w:val="FF0000"/>
            <w:sz w:val="24"/>
            <w:szCs w:val="24"/>
          </w:rPr>
          <w:t xml:space="preserve"> Luigi Pulcini</w:t>
        </w:r>
        <w:r w:rsidR="0033632D" w:rsidRPr="00AD162B">
          <w:rPr>
            <w:rStyle w:val="Collegamentoipertestuale"/>
            <w:rFonts w:eastAsia="Times New Roman"/>
            <w:sz w:val="24"/>
            <w:szCs w:val="24"/>
          </w:rPr>
          <w:t xml:space="preserve"> – Storia delle poco conosciute macchine fotografiche italiane.</w:t>
        </w:r>
      </w:hyperlink>
    </w:p>
    <w:p w14:paraId="60B0A1B0" w14:textId="6A6F67C7" w:rsidR="0033632D" w:rsidRPr="00AD162B" w:rsidRDefault="00AA7DB6" w:rsidP="00875FB8">
      <w:pPr>
        <w:pStyle w:val="Titolo1"/>
        <w:jc w:val="both"/>
        <w:rPr>
          <w:rStyle w:val="Collegamentoipertestuale"/>
          <w:rFonts w:eastAsia="Times New Roman"/>
          <w:sz w:val="24"/>
          <w:szCs w:val="24"/>
        </w:rPr>
      </w:pPr>
      <w:hyperlink r:id="rId367" w:history="1">
        <w:r w:rsidR="0033632D" w:rsidRPr="00AD162B">
          <w:rPr>
            <w:rStyle w:val="Collegamentoipertestuale"/>
            <w:rFonts w:eastAsia="Times New Roman"/>
            <w:color w:val="FF0000"/>
            <w:sz w:val="24"/>
            <w:szCs w:val="24"/>
          </w:rPr>
          <w:t>Gabriella Putignano</w:t>
        </w:r>
        <w:r w:rsidR="0033632D" w:rsidRPr="00AD162B">
          <w:rPr>
            <w:rStyle w:val="Collegamentoipertestuale"/>
            <w:rFonts w:eastAsia="Times New Roman"/>
            <w:sz w:val="24"/>
            <w:szCs w:val="24"/>
          </w:rPr>
          <w:t xml:space="preserve"> – Quel che resta di Raoul </w:t>
        </w:r>
        <w:proofErr w:type="spellStart"/>
        <w:proofErr w:type="gramStart"/>
        <w:r w:rsidR="0033632D" w:rsidRPr="00AD162B">
          <w:rPr>
            <w:rStyle w:val="Collegamentoipertestuale"/>
            <w:rFonts w:eastAsia="Times New Roman"/>
            <w:sz w:val="24"/>
            <w:szCs w:val="24"/>
          </w:rPr>
          <w:t>Vaneigem</w:t>
        </w:r>
        <w:proofErr w:type="spellEnd"/>
      </w:hyperlink>
      <w:proofErr w:type="gramEnd"/>
    </w:p>
    <w:p w14:paraId="792E501B" w14:textId="77777777" w:rsidR="00875FB8" w:rsidRPr="00AD162B" w:rsidRDefault="00AA7DB6" w:rsidP="00875FB8">
      <w:pPr>
        <w:pStyle w:val="Titolo2"/>
        <w:jc w:val="both"/>
        <w:rPr>
          <w:rFonts w:ascii="Times" w:eastAsia="Times New Roman" w:hAnsi="Times"/>
          <w:sz w:val="24"/>
          <w:szCs w:val="24"/>
        </w:rPr>
      </w:pPr>
      <w:hyperlink r:id="rId368" w:history="1">
        <w:r w:rsidR="00875FB8" w:rsidRPr="00AD162B">
          <w:rPr>
            <w:rStyle w:val="Collegamentoipertestuale"/>
            <w:rFonts w:ascii="Times" w:eastAsia="Times New Roman" w:hAnsi="Times"/>
            <w:color w:val="FF0000"/>
            <w:sz w:val="24"/>
            <w:szCs w:val="24"/>
          </w:rPr>
          <w:t>Gabriella Putignano</w:t>
        </w:r>
        <w:r w:rsidR="00875FB8" w:rsidRPr="00AD162B">
          <w:rPr>
            <w:rStyle w:val="Collegamentoipertestuale"/>
            <w:rFonts w:ascii="Times" w:eastAsia="Times New Roman" w:hAnsi="Times"/>
            <w:sz w:val="24"/>
            <w:szCs w:val="24"/>
          </w:rPr>
          <w:t xml:space="preserve"> – In Carlo </w:t>
        </w:r>
        <w:proofErr w:type="spellStart"/>
        <w:r w:rsidR="00875FB8" w:rsidRPr="00AD162B">
          <w:rPr>
            <w:rStyle w:val="Collegamentoipertestuale"/>
            <w:rFonts w:ascii="Times" w:eastAsia="Times New Roman" w:hAnsi="Times"/>
            <w:sz w:val="24"/>
            <w:szCs w:val="24"/>
          </w:rPr>
          <w:t>Michelstaedter</w:t>
        </w:r>
        <w:proofErr w:type="spellEnd"/>
        <w:r w:rsidR="00875FB8" w:rsidRPr="00AD162B">
          <w:rPr>
            <w:rStyle w:val="Collegamentoipertestuale"/>
            <w:rFonts w:ascii="Times" w:eastAsia="Times New Roman" w:hAnsi="Times"/>
            <w:sz w:val="24"/>
            <w:szCs w:val="24"/>
          </w:rPr>
          <w:t xml:space="preserve"> c’è una potente richiesta di </w:t>
        </w:r>
        <w:proofErr w:type="spellStart"/>
        <w:r w:rsidR="00875FB8" w:rsidRPr="00AD162B">
          <w:rPr>
            <w:rStyle w:val="Collegamentoipertestuale"/>
            <w:rFonts w:ascii="Times" w:eastAsia="Times New Roman" w:hAnsi="Times"/>
            <w:sz w:val="24"/>
            <w:szCs w:val="24"/>
          </w:rPr>
          <w:t>parresìa</w:t>
        </w:r>
        <w:proofErr w:type="spellEnd"/>
        <w:r w:rsidR="00875FB8" w:rsidRPr="00AD162B">
          <w:rPr>
            <w:rStyle w:val="Collegamentoipertestuale"/>
            <w:rFonts w:ascii="Times" w:eastAsia="Times New Roman" w:hAnsi="Times"/>
            <w:sz w:val="24"/>
            <w:szCs w:val="24"/>
          </w:rPr>
          <w:t xml:space="preserve">, </w:t>
        </w:r>
        <w:proofErr w:type="gramStart"/>
        <w:r w:rsidR="00875FB8" w:rsidRPr="00AD162B">
          <w:rPr>
            <w:rStyle w:val="Collegamentoipertestuale"/>
            <w:rFonts w:ascii="Times" w:eastAsia="Times New Roman" w:hAnsi="Times"/>
            <w:sz w:val="24"/>
            <w:szCs w:val="24"/>
          </w:rPr>
          <w:t xml:space="preserve">una </w:t>
        </w:r>
        <w:proofErr w:type="gramEnd"/>
        <w:r w:rsidR="00875FB8" w:rsidRPr="00AD162B">
          <w:rPr>
            <w:rStyle w:val="Collegamentoipertestuale"/>
            <w:rFonts w:ascii="Times" w:eastAsia="Times New Roman" w:hAnsi="Times"/>
            <w:sz w:val="24"/>
            <w:szCs w:val="24"/>
          </w:rPr>
          <w:t>autentica serietà teoretica ed esistenziale, l’esortazione ad una purissima coerenza etica</w:t>
        </w:r>
      </w:hyperlink>
    </w:p>
    <w:p w14:paraId="7971587A" w14:textId="77777777" w:rsidR="00875FB8" w:rsidRPr="00AD162B" w:rsidRDefault="00875FB8" w:rsidP="00875FB8">
      <w:pPr>
        <w:pStyle w:val="Titolo1"/>
        <w:jc w:val="both"/>
        <w:rPr>
          <w:rFonts w:eastAsia="Times New Roman"/>
          <w:sz w:val="24"/>
          <w:szCs w:val="24"/>
        </w:rPr>
      </w:pPr>
    </w:p>
    <w:p w14:paraId="5395A52F" w14:textId="77777777" w:rsidR="0050639B" w:rsidRPr="00AD162B" w:rsidRDefault="0050639B" w:rsidP="00C52E7D">
      <w:pPr>
        <w:pStyle w:val="Titolo1"/>
        <w:jc w:val="both"/>
        <w:rPr>
          <w:rFonts w:eastAsia="Times New Roman"/>
          <w:sz w:val="24"/>
          <w:szCs w:val="24"/>
        </w:rPr>
      </w:pPr>
    </w:p>
    <w:p w14:paraId="2EEEDD7B" w14:textId="1CB3969F" w:rsidR="0050639B" w:rsidRPr="00AD162B" w:rsidRDefault="0050639B" w:rsidP="00A81ED8">
      <w:pPr>
        <w:pStyle w:val="Titolo1"/>
        <w:jc w:val="center"/>
        <w:rPr>
          <w:rFonts w:eastAsia="Times New Roman"/>
          <w:sz w:val="32"/>
          <w:szCs w:val="32"/>
        </w:rPr>
      </w:pPr>
      <w:r w:rsidRPr="00AD162B">
        <w:rPr>
          <w:rFonts w:eastAsia="Times New Roman"/>
          <w:sz w:val="32"/>
          <w:szCs w:val="32"/>
        </w:rPr>
        <w:t>R</w:t>
      </w:r>
    </w:p>
    <w:p w14:paraId="71678E8F" w14:textId="416F643D" w:rsidR="007663C7" w:rsidRPr="00AD162B" w:rsidRDefault="00AA7DB6" w:rsidP="00AA10CC">
      <w:pPr>
        <w:pStyle w:val="Titolo1"/>
        <w:jc w:val="both"/>
        <w:rPr>
          <w:rFonts w:eastAsia="Times New Roman"/>
          <w:sz w:val="24"/>
          <w:szCs w:val="24"/>
        </w:rPr>
      </w:pPr>
      <w:hyperlink r:id="rId369" w:history="1">
        <w:r w:rsidR="007663C7" w:rsidRPr="00AD162B">
          <w:rPr>
            <w:rStyle w:val="Collegamentoipertestuale"/>
            <w:rFonts w:eastAsia="Times New Roman"/>
            <w:color w:val="FF0000"/>
            <w:sz w:val="24"/>
            <w:szCs w:val="24"/>
          </w:rPr>
          <w:t xml:space="preserve">Ilaria </w:t>
        </w:r>
        <w:proofErr w:type="spellStart"/>
        <w:r w:rsidR="007663C7" w:rsidRPr="00AD162B">
          <w:rPr>
            <w:rStyle w:val="Collegamentoipertestuale"/>
            <w:rFonts w:eastAsia="Times New Roman"/>
            <w:color w:val="FF0000"/>
            <w:sz w:val="24"/>
            <w:szCs w:val="24"/>
          </w:rPr>
          <w:t>Rabatti</w:t>
        </w:r>
        <w:proofErr w:type="spellEnd"/>
        <w:r w:rsidR="007663C7" w:rsidRPr="00AD162B">
          <w:rPr>
            <w:rStyle w:val="Collegamentoipertestuale"/>
            <w:rFonts w:eastAsia="Times New Roman"/>
            <w:sz w:val="24"/>
            <w:szCs w:val="24"/>
          </w:rPr>
          <w:t xml:space="preserve"> – </w:t>
        </w:r>
        <w:proofErr w:type="gramStart"/>
        <w:r w:rsidR="007663C7" w:rsidRPr="00AD162B">
          <w:rPr>
            <w:rStyle w:val="Collegamentoipertestuale"/>
            <w:rFonts w:eastAsia="Times New Roman"/>
            <w:sz w:val="24"/>
            <w:szCs w:val="24"/>
          </w:rPr>
          <w:t>«</w:t>
        </w:r>
        <w:proofErr w:type="gramEnd"/>
        <w:r w:rsidR="007663C7" w:rsidRPr="00AD162B">
          <w:rPr>
            <w:rStyle w:val="Collegamentoipertestuale"/>
            <w:rFonts w:eastAsia="Times New Roman"/>
            <w:sz w:val="24"/>
            <w:szCs w:val="24"/>
          </w:rPr>
          <w:t xml:space="preserve">La casa di carta», di Carlos </w:t>
        </w:r>
        <w:proofErr w:type="spellStart"/>
        <w:r w:rsidR="007663C7" w:rsidRPr="00AD162B">
          <w:rPr>
            <w:rStyle w:val="Collegamentoipertestuale"/>
            <w:rFonts w:eastAsia="Times New Roman"/>
            <w:sz w:val="24"/>
            <w:szCs w:val="24"/>
          </w:rPr>
          <w:t>María</w:t>
        </w:r>
        <w:proofErr w:type="spellEnd"/>
        <w:r w:rsidR="007663C7" w:rsidRPr="00AD162B">
          <w:rPr>
            <w:rStyle w:val="Collegamentoipertestuale"/>
            <w:rFonts w:eastAsia="Times New Roman"/>
            <w:sz w:val="24"/>
            <w:szCs w:val="24"/>
          </w:rPr>
          <w:t xml:space="preserve"> </w:t>
        </w:r>
        <w:proofErr w:type="spellStart"/>
        <w:r w:rsidR="007663C7" w:rsidRPr="00AD162B">
          <w:rPr>
            <w:rStyle w:val="Collegamentoipertestuale"/>
            <w:rFonts w:eastAsia="Times New Roman"/>
            <w:sz w:val="24"/>
            <w:szCs w:val="24"/>
          </w:rPr>
          <w:t>Domínguez</w:t>
        </w:r>
        <w:proofErr w:type="spellEnd"/>
      </w:hyperlink>
    </w:p>
    <w:p w14:paraId="2CD4EE0D" w14:textId="3751351D" w:rsidR="007663C7" w:rsidRPr="00AD162B" w:rsidRDefault="00AA7DB6" w:rsidP="007D3D4C">
      <w:pPr>
        <w:pStyle w:val="Titolo1"/>
        <w:jc w:val="both"/>
        <w:rPr>
          <w:rStyle w:val="Collegamentoipertestuale"/>
          <w:rFonts w:eastAsia="Times New Roman"/>
          <w:sz w:val="24"/>
          <w:szCs w:val="24"/>
        </w:rPr>
      </w:pPr>
      <w:hyperlink r:id="rId370" w:history="1">
        <w:r w:rsidR="007663C7" w:rsidRPr="00AD162B">
          <w:rPr>
            <w:rStyle w:val="Collegamentoipertestuale"/>
            <w:rFonts w:eastAsia="Times New Roman"/>
            <w:color w:val="FF0000"/>
            <w:sz w:val="24"/>
            <w:szCs w:val="24"/>
          </w:rPr>
          <w:t xml:space="preserve">Ilaria </w:t>
        </w:r>
        <w:proofErr w:type="spellStart"/>
        <w:r w:rsidR="007663C7" w:rsidRPr="00AD162B">
          <w:rPr>
            <w:rStyle w:val="Collegamentoipertestuale"/>
            <w:rFonts w:eastAsia="Times New Roman"/>
            <w:color w:val="FF0000"/>
            <w:sz w:val="24"/>
            <w:szCs w:val="24"/>
          </w:rPr>
          <w:t>Rabatti</w:t>
        </w:r>
        <w:proofErr w:type="spellEnd"/>
        <w:r w:rsidR="007663C7" w:rsidRPr="00AD162B">
          <w:rPr>
            <w:rStyle w:val="Collegamentoipertestuale"/>
            <w:rFonts w:eastAsia="Times New Roman"/>
            <w:sz w:val="24"/>
            <w:szCs w:val="24"/>
          </w:rPr>
          <w:t xml:space="preserve"> – Un libro di John Berger: «Da A </w:t>
        </w:r>
        <w:proofErr w:type="spellStart"/>
        <w:r w:rsidR="007663C7" w:rsidRPr="00AD162B">
          <w:rPr>
            <w:rStyle w:val="Collegamentoipertestuale"/>
            <w:rFonts w:eastAsia="Times New Roman"/>
            <w:sz w:val="24"/>
            <w:szCs w:val="24"/>
          </w:rPr>
          <w:t>a</w:t>
        </w:r>
        <w:proofErr w:type="spellEnd"/>
        <w:r w:rsidR="007663C7" w:rsidRPr="00AD162B">
          <w:rPr>
            <w:rStyle w:val="Collegamentoipertestuale"/>
            <w:rFonts w:eastAsia="Times New Roman"/>
            <w:sz w:val="24"/>
            <w:szCs w:val="24"/>
          </w:rPr>
          <w:t xml:space="preserve"> </w:t>
        </w:r>
        <w:proofErr w:type="gramStart"/>
        <w:r w:rsidR="007663C7" w:rsidRPr="00AD162B">
          <w:rPr>
            <w:rStyle w:val="Collegamentoipertestuale"/>
            <w:rFonts w:eastAsia="Times New Roman"/>
            <w:sz w:val="24"/>
            <w:szCs w:val="24"/>
          </w:rPr>
          <w:t>X.</w:t>
        </w:r>
        <w:proofErr w:type="gramEnd"/>
        <w:r w:rsidR="007663C7" w:rsidRPr="00AD162B">
          <w:rPr>
            <w:rStyle w:val="Collegamentoipertestuale"/>
            <w:rFonts w:eastAsia="Times New Roman"/>
            <w:sz w:val="24"/>
            <w:szCs w:val="24"/>
          </w:rPr>
          <w:t xml:space="preserve"> Lettere di una storia»</w:t>
        </w:r>
      </w:hyperlink>
    </w:p>
    <w:p w14:paraId="62FA0B86" w14:textId="77777777" w:rsidR="00AA10CC" w:rsidRPr="00AD162B" w:rsidRDefault="00AA7DB6" w:rsidP="007D3D4C">
      <w:pPr>
        <w:pStyle w:val="Titolo1"/>
        <w:jc w:val="both"/>
        <w:rPr>
          <w:rStyle w:val="Collegamentoipertestuale"/>
          <w:rFonts w:eastAsia="Times New Roman"/>
          <w:sz w:val="24"/>
          <w:szCs w:val="24"/>
        </w:rPr>
      </w:pPr>
      <w:hyperlink r:id="rId371" w:history="1">
        <w:r w:rsidR="00AA10CC" w:rsidRPr="00AD162B">
          <w:rPr>
            <w:rStyle w:val="Collegamentoipertestuale"/>
            <w:rFonts w:eastAsia="Times New Roman"/>
            <w:color w:val="FF0000"/>
            <w:sz w:val="24"/>
            <w:szCs w:val="24"/>
          </w:rPr>
          <w:t xml:space="preserve">Ilaria </w:t>
        </w:r>
        <w:proofErr w:type="spellStart"/>
        <w:r w:rsidR="00AA10CC" w:rsidRPr="00AD162B">
          <w:rPr>
            <w:rStyle w:val="Collegamentoipertestuale"/>
            <w:rFonts w:eastAsia="Times New Roman"/>
            <w:color w:val="FF0000"/>
            <w:sz w:val="24"/>
            <w:szCs w:val="24"/>
          </w:rPr>
          <w:t>Rabatti</w:t>
        </w:r>
        <w:proofErr w:type="spellEnd"/>
        <w:r w:rsidR="00AA10CC" w:rsidRPr="00AD162B">
          <w:rPr>
            <w:rStyle w:val="Collegamentoipertestuale"/>
            <w:rFonts w:eastAsia="Times New Roman"/>
            <w:sz w:val="24"/>
            <w:szCs w:val="24"/>
          </w:rPr>
          <w:t xml:space="preserve"> – Tra poesia e profezia: Il buio e lo splendore, l’ultima fase della poesia di Margherita </w:t>
        </w:r>
        <w:proofErr w:type="spellStart"/>
        <w:r w:rsidR="00AA10CC" w:rsidRPr="00AD162B">
          <w:rPr>
            <w:rStyle w:val="Collegamentoipertestuale"/>
            <w:rFonts w:eastAsia="Times New Roman"/>
            <w:sz w:val="24"/>
            <w:szCs w:val="24"/>
          </w:rPr>
          <w:t>Guidacci</w:t>
        </w:r>
        <w:proofErr w:type="spellEnd"/>
      </w:hyperlink>
    </w:p>
    <w:p w14:paraId="3A1E38D6" w14:textId="77777777" w:rsidR="007D3D4C" w:rsidRPr="00AD162B" w:rsidRDefault="00AA7DB6" w:rsidP="007D3D4C">
      <w:pPr>
        <w:pStyle w:val="Titolo1"/>
        <w:jc w:val="both"/>
        <w:rPr>
          <w:rFonts w:eastAsia="Times New Roman"/>
          <w:sz w:val="24"/>
          <w:szCs w:val="24"/>
        </w:rPr>
      </w:pPr>
      <w:hyperlink r:id="rId372" w:history="1">
        <w:r w:rsidR="007D3D4C" w:rsidRPr="00AD162B">
          <w:rPr>
            <w:rStyle w:val="Collegamentoipertestuale"/>
            <w:rFonts w:eastAsia="Times New Roman"/>
            <w:color w:val="FF0000"/>
            <w:sz w:val="24"/>
            <w:szCs w:val="24"/>
          </w:rPr>
          <w:t xml:space="preserve">Ilaria </w:t>
        </w:r>
        <w:proofErr w:type="spellStart"/>
        <w:r w:rsidR="007D3D4C" w:rsidRPr="00AD162B">
          <w:rPr>
            <w:rStyle w:val="Collegamentoipertestuale"/>
            <w:rFonts w:eastAsia="Times New Roman"/>
            <w:color w:val="FF0000"/>
            <w:sz w:val="24"/>
            <w:szCs w:val="24"/>
          </w:rPr>
          <w:t>Rabatti</w:t>
        </w:r>
        <w:proofErr w:type="spellEnd"/>
        <w:r w:rsidR="007D3D4C" w:rsidRPr="00AD162B">
          <w:rPr>
            <w:rStyle w:val="Collegamentoipertestuale"/>
            <w:rFonts w:eastAsia="Times New Roman"/>
            <w:sz w:val="24"/>
            <w:szCs w:val="24"/>
          </w:rPr>
          <w:t xml:space="preserve"> – </w:t>
        </w:r>
        <w:proofErr w:type="gramStart"/>
        <w:r w:rsidR="007D3D4C" w:rsidRPr="00AD162B">
          <w:rPr>
            <w:rStyle w:val="Collegamentoipertestuale"/>
            <w:rFonts w:eastAsia="Times New Roman"/>
            <w:sz w:val="24"/>
            <w:szCs w:val="24"/>
          </w:rPr>
          <w:t>«</w:t>
        </w:r>
        <w:proofErr w:type="gramEnd"/>
        <w:r w:rsidR="007D3D4C" w:rsidRPr="00AD162B">
          <w:rPr>
            <w:rStyle w:val="Collegamentoipertestuale"/>
            <w:rFonts w:eastAsia="Times New Roman"/>
            <w:sz w:val="24"/>
            <w:szCs w:val="24"/>
          </w:rPr>
          <w:t xml:space="preserve">Al fuoco della carità». Introduzione al libro di Margherita </w:t>
        </w:r>
        <w:proofErr w:type="spellStart"/>
        <w:r w:rsidR="007D3D4C" w:rsidRPr="00AD162B">
          <w:rPr>
            <w:rStyle w:val="Collegamentoipertestuale"/>
            <w:rFonts w:eastAsia="Times New Roman"/>
            <w:sz w:val="24"/>
            <w:szCs w:val="24"/>
          </w:rPr>
          <w:t>Guidacci</w:t>
        </w:r>
        <w:proofErr w:type="spellEnd"/>
        <w:r w:rsidR="007D3D4C" w:rsidRPr="00AD162B">
          <w:rPr>
            <w:rStyle w:val="Collegamentoipertestuale"/>
            <w:rFonts w:eastAsia="Times New Roman"/>
            <w:sz w:val="24"/>
            <w:szCs w:val="24"/>
          </w:rPr>
          <w:t xml:space="preserve">, </w:t>
        </w:r>
        <w:proofErr w:type="gramStart"/>
        <w:r w:rsidR="007D3D4C" w:rsidRPr="00AD162B">
          <w:rPr>
            <w:rStyle w:val="Collegamentoipertestuale"/>
            <w:rFonts w:eastAsia="Times New Roman"/>
            <w:sz w:val="24"/>
            <w:szCs w:val="24"/>
          </w:rPr>
          <w:t>«</w:t>
        </w:r>
        <w:proofErr w:type="gramEnd"/>
        <w:r w:rsidR="007D3D4C" w:rsidRPr="00AD162B">
          <w:rPr>
            <w:rStyle w:val="Collegamentoipertestuale"/>
            <w:rFonts w:eastAsia="Times New Roman"/>
            <w:sz w:val="24"/>
            <w:szCs w:val="24"/>
          </w:rPr>
          <w:t>Il fuoco e la rosa. I “Quattro Quartetti” di Eliot e Studi su Eliot»</w:t>
        </w:r>
      </w:hyperlink>
    </w:p>
    <w:p w14:paraId="7366EDDB" w14:textId="3480412D" w:rsidR="00A432B6" w:rsidRPr="00AD162B" w:rsidRDefault="00AA7DB6" w:rsidP="00C52E7D">
      <w:pPr>
        <w:pStyle w:val="Titolo1"/>
        <w:jc w:val="both"/>
        <w:rPr>
          <w:rFonts w:eastAsia="Times New Roman"/>
          <w:sz w:val="24"/>
          <w:szCs w:val="24"/>
        </w:rPr>
      </w:pPr>
      <w:hyperlink r:id="rId373" w:history="1">
        <w:proofErr w:type="spellStart"/>
        <w:r w:rsidR="00A432B6" w:rsidRPr="00AD162B">
          <w:rPr>
            <w:rStyle w:val="Collegamentoipertestuale"/>
            <w:rFonts w:eastAsia="Times New Roman"/>
            <w:color w:val="FF0000"/>
            <w:sz w:val="24"/>
            <w:szCs w:val="24"/>
          </w:rPr>
          <w:t>Rob</w:t>
        </w:r>
        <w:proofErr w:type="spellEnd"/>
        <w:r w:rsidR="00A432B6" w:rsidRPr="00AD162B">
          <w:rPr>
            <w:rStyle w:val="Collegamentoipertestuale"/>
            <w:rFonts w:eastAsia="Times New Roman"/>
            <w:color w:val="FF0000"/>
            <w:sz w:val="24"/>
            <w:szCs w:val="24"/>
          </w:rPr>
          <w:t xml:space="preserve"> </w:t>
        </w:r>
        <w:proofErr w:type="spellStart"/>
        <w:r w:rsidR="00A432B6" w:rsidRPr="00AD162B">
          <w:rPr>
            <w:rStyle w:val="Collegamentoipertestuale"/>
            <w:rFonts w:eastAsia="Times New Roman"/>
            <w:color w:val="FF0000"/>
            <w:sz w:val="24"/>
            <w:szCs w:val="24"/>
          </w:rPr>
          <w:t>Riemen</w:t>
        </w:r>
        <w:proofErr w:type="spellEnd"/>
        <w:r w:rsidR="00A432B6" w:rsidRPr="00AD162B">
          <w:rPr>
            <w:rStyle w:val="Collegamentoipertestuale"/>
            <w:rFonts w:eastAsia="Times New Roman"/>
            <w:sz w:val="24"/>
            <w:szCs w:val="24"/>
          </w:rPr>
          <w:t xml:space="preserve"> – </w:t>
        </w:r>
        <w:proofErr w:type="gramStart"/>
        <w:r w:rsidR="00A432B6" w:rsidRPr="00AD162B">
          <w:rPr>
            <w:rStyle w:val="Collegamentoipertestuale"/>
            <w:rFonts w:eastAsia="Times New Roman"/>
            <w:sz w:val="24"/>
            <w:szCs w:val="24"/>
          </w:rPr>
          <w:t>«</w:t>
        </w:r>
        <w:proofErr w:type="gramEnd"/>
        <w:r w:rsidR="00A432B6" w:rsidRPr="00AD162B">
          <w:rPr>
            <w:rStyle w:val="Collegamentoipertestuale"/>
            <w:rFonts w:eastAsia="Times New Roman"/>
            <w:sz w:val="24"/>
            <w:szCs w:val="24"/>
          </w:rPr>
          <w:t xml:space="preserve">La nobiltà di spirito. Elogio di una virtù perduta»: La cultura, come l’amore, non ha il potere di </w:t>
        </w:r>
        <w:proofErr w:type="spellStart"/>
        <w:r w:rsidR="00A432B6" w:rsidRPr="00AD162B">
          <w:rPr>
            <w:rStyle w:val="Collegamentoipertestuale"/>
            <w:rFonts w:eastAsia="Times New Roman"/>
            <w:sz w:val="24"/>
            <w:szCs w:val="24"/>
          </w:rPr>
          <w:t>costringerre</w:t>
        </w:r>
        <w:proofErr w:type="spellEnd"/>
        <w:r w:rsidR="00A432B6" w:rsidRPr="00AD162B">
          <w:rPr>
            <w:rStyle w:val="Collegamentoipertestuale"/>
            <w:rFonts w:eastAsia="Times New Roman"/>
            <w:sz w:val="24"/>
            <w:szCs w:val="24"/>
          </w:rPr>
          <w:t>. Non offre garanzie.</w:t>
        </w:r>
      </w:hyperlink>
    </w:p>
    <w:p w14:paraId="4EBFCE4A" w14:textId="60144D85" w:rsidR="00A432B6" w:rsidRPr="00AD162B" w:rsidRDefault="00AA7DB6" w:rsidP="00C52E7D">
      <w:pPr>
        <w:pStyle w:val="Titolo1"/>
        <w:jc w:val="both"/>
        <w:rPr>
          <w:rStyle w:val="Collegamentoipertestuale"/>
          <w:rFonts w:eastAsia="Times New Roman"/>
          <w:sz w:val="24"/>
          <w:szCs w:val="24"/>
        </w:rPr>
      </w:pPr>
      <w:hyperlink r:id="rId374" w:history="1">
        <w:proofErr w:type="spellStart"/>
        <w:r w:rsidR="00A432B6" w:rsidRPr="00AD162B">
          <w:rPr>
            <w:rStyle w:val="Collegamentoipertestuale"/>
            <w:rFonts w:eastAsia="Times New Roman"/>
            <w:color w:val="FF0000"/>
            <w:sz w:val="24"/>
            <w:szCs w:val="24"/>
          </w:rPr>
          <w:t>Rainer</w:t>
        </w:r>
        <w:proofErr w:type="spellEnd"/>
        <w:r w:rsidR="00A432B6" w:rsidRPr="00AD162B">
          <w:rPr>
            <w:rStyle w:val="Collegamentoipertestuale"/>
            <w:rFonts w:eastAsia="Times New Roman"/>
            <w:color w:val="FF0000"/>
            <w:sz w:val="24"/>
            <w:szCs w:val="24"/>
          </w:rPr>
          <w:t xml:space="preserve"> M. </w:t>
        </w:r>
        <w:proofErr w:type="spellStart"/>
        <w:r w:rsidR="00A432B6" w:rsidRPr="00AD162B">
          <w:rPr>
            <w:rStyle w:val="Collegamentoipertestuale"/>
            <w:rFonts w:eastAsia="Times New Roman"/>
            <w:color w:val="FF0000"/>
            <w:sz w:val="24"/>
            <w:szCs w:val="24"/>
          </w:rPr>
          <w:t>Rilke</w:t>
        </w:r>
        <w:proofErr w:type="spellEnd"/>
        <w:r w:rsidR="00A432B6" w:rsidRPr="00AD162B">
          <w:rPr>
            <w:rStyle w:val="Collegamentoipertestuale"/>
            <w:rFonts w:eastAsia="Times New Roman"/>
            <w:sz w:val="24"/>
            <w:szCs w:val="24"/>
          </w:rPr>
          <w:t xml:space="preserve"> (1875-1926) – Non dimenticare mai di formulare un desiderio: i </w:t>
        </w:r>
        <w:proofErr w:type="gramStart"/>
        <w:r w:rsidR="00A432B6" w:rsidRPr="00AD162B">
          <w:rPr>
            <w:rStyle w:val="Collegamentoipertestuale"/>
            <w:rFonts w:eastAsia="Times New Roman"/>
            <w:sz w:val="24"/>
            <w:szCs w:val="24"/>
          </w:rPr>
          <w:t>desideri</w:t>
        </w:r>
        <w:proofErr w:type="gramEnd"/>
        <w:r w:rsidR="00A432B6" w:rsidRPr="00AD162B">
          <w:rPr>
            <w:rStyle w:val="Collegamentoipertestuale"/>
            <w:rFonts w:eastAsia="Times New Roman"/>
            <w:sz w:val="24"/>
            <w:szCs w:val="24"/>
          </w:rPr>
          <w:t xml:space="preserve"> durano a lungo, tutta la vita, tanto che non potremmo aspettarne l’adempimento.</w:t>
        </w:r>
      </w:hyperlink>
    </w:p>
    <w:p w14:paraId="0D1AAB51" w14:textId="77777777" w:rsidR="00FB0EAB" w:rsidRPr="00AD162B" w:rsidRDefault="00AA7DB6" w:rsidP="00FB0EAB">
      <w:pPr>
        <w:pStyle w:val="Titolo2"/>
        <w:jc w:val="both"/>
        <w:rPr>
          <w:rFonts w:ascii="Times" w:eastAsia="Times New Roman" w:hAnsi="Times"/>
          <w:sz w:val="24"/>
          <w:szCs w:val="24"/>
        </w:rPr>
      </w:pPr>
      <w:hyperlink r:id="rId375" w:history="1">
        <w:proofErr w:type="spellStart"/>
        <w:r w:rsidR="00FB0EAB" w:rsidRPr="00AD162B">
          <w:rPr>
            <w:rStyle w:val="Collegamentoipertestuale"/>
            <w:rFonts w:ascii="Times" w:eastAsia="Times New Roman" w:hAnsi="Times"/>
            <w:color w:val="FF0000"/>
            <w:sz w:val="24"/>
            <w:szCs w:val="24"/>
          </w:rPr>
          <w:t>Rainer</w:t>
        </w:r>
        <w:proofErr w:type="spellEnd"/>
        <w:r w:rsidR="00FB0EAB" w:rsidRPr="00AD162B">
          <w:rPr>
            <w:rStyle w:val="Collegamentoipertestuale"/>
            <w:rFonts w:ascii="Times" w:eastAsia="Times New Roman" w:hAnsi="Times"/>
            <w:color w:val="FF0000"/>
            <w:sz w:val="24"/>
            <w:szCs w:val="24"/>
          </w:rPr>
          <w:t xml:space="preserve"> Maria </w:t>
        </w:r>
        <w:proofErr w:type="spellStart"/>
        <w:r w:rsidR="00FB0EAB" w:rsidRPr="00AD162B">
          <w:rPr>
            <w:rStyle w:val="Collegamentoipertestuale"/>
            <w:rFonts w:ascii="Times" w:eastAsia="Times New Roman" w:hAnsi="Times"/>
            <w:color w:val="FF0000"/>
            <w:sz w:val="24"/>
            <w:szCs w:val="24"/>
          </w:rPr>
          <w:t>Rilke</w:t>
        </w:r>
        <w:proofErr w:type="spellEnd"/>
        <w:r w:rsidR="00FB0EAB" w:rsidRPr="00AD162B">
          <w:rPr>
            <w:rStyle w:val="Collegamentoipertestuale"/>
            <w:rFonts w:ascii="Times" w:eastAsia="Times New Roman" w:hAnsi="Times"/>
            <w:color w:val="FF0000"/>
            <w:sz w:val="24"/>
            <w:szCs w:val="24"/>
          </w:rPr>
          <w:t xml:space="preserve"> </w:t>
        </w:r>
        <w:r w:rsidR="00FB0EAB" w:rsidRPr="00AD162B">
          <w:rPr>
            <w:rStyle w:val="Collegamentoipertestuale"/>
            <w:rFonts w:ascii="Times" w:eastAsia="Times New Roman" w:hAnsi="Times"/>
            <w:sz w:val="24"/>
            <w:szCs w:val="24"/>
          </w:rPr>
          <w:t xml:space="preserve">(1875 – 1926) – La pazienza è </w:t>
        </w:r>
        <w:proofErr w:type="gramStart"/>
        <w:r w:rsidR="00FB0EAB" w:rsidRPr="00AD162B">
          <w:rPr>
            <w:rStyle w:val="Collegamentoipertestuale"/>
            <w:rFonts w:ascii="Times" w:eastAsia="Times New Roman" w:hAnsi="Times"/>
            <w:sz w:val="24"/>
            <w:szCs w:val="24"/>
          </w:rPr>
          <w:t>tutto</w:t>
        </w:r>
      </w:hyperlink>
      <w:proofErr w:type="gramEnd"/>
    </w:p>
    <w:p w14:paraId="2F59BDBB" w14:textId="54050817" w:rsidR="00A432B6" w:rsidRPr="00AD162B" w:rsidRDefault="00AA7DB6" w:rsidP="00C52E7D">
      <w:pPr>
        <w:pStyle w:val="Titolo1"/>
        <w:jc w:val="both"/>
        <w:rPr>
          <w:rFonts w:eastAsia="Times New Roman"/>
          <w:sz w:val="24"/>
          <w:szCs w:val="24"/>
        </w:rPr>
      </w:pPr>
      <w:hyperlink r:id="rId376" w:history="1">
        <w:r w:rsidR="00A432B6" w:rsidRPr="00AD162B">
          <w:rPr>
            <w:rStyle w:val="Collegamentoipertestuale"/>
            <w:rFonts w:eastAsia="Times New Roman"/>
            <w:color w:val="FF0000"/>
            <w:sz w:val="24"/>
            <w:szCs w:val="24"/>
          </w:rPr>
          <w:t xml:space="preserve">Gianni </w:t>
        </w:r>
        <w:proofErr w:type="spellStart"/>
        <w:r w:rsidR="00A432B6" w:rsidRPr="00AD162B">
          <w:rPr>
            <w:rStyle w:val="Collegamentoipertestuale"/>
            <w:rFonts w:eastAsia="Times New Roman"/>
            <w:color w:val="FF0000"/>
            <w:sz w:val="24"/>
            <w:szCs w:val="24"/>
          </w:rPr>
          <w:t>Rodari</w:t>
        </w:r>
        <w:proofErr w:type="spellEnd"/>
        <w:r w:rsidR="00A432B6" w:rsidRPr="00AD162B">
          <w:rPr>
            <w:rStyle w:val="Collegamentoipertestuale"/>
            <w:rFonts w:eastAsia="Times New Roman"/>
            <w:sz w:val="24"/>
            <w:szCs w:val="24"/>
          </w:rPr>
          <w:t xml:space="preserve"> – Imparate a fare cose </w:t>
        </w:r>
        <w:proofErr w:type="gramStart"/>
        <w:r w:rsidR="00A432B6" w:rsidRPr="00AD162B">
          <w:rPr>
            <w:rStyle w:val="Collegamentoipertestuale"/>
            <w:rFonts w:eastAsia="Times New Roman"/>
            <w:sz w:val="24"/>
            <w:szCs w:val="24"/>
          </w:rPr>
          <w:t>difficili</w:t>
        </w:r>
      </w:hyperlink>
      <w:proofErr w:type="gramEnd"/>
    </w:p>
    <w:p w14:paraId="20D08866" w14:textId="11ED3488" w:rsidR="00A432B6" w:rsidRPr="00AD162B" w:rsidRDefault="00AA7DB6" w:rsidP="00201A01">
      <w:pPr>
        <w:pStyle w:val="Titolo1"/>
        <w:jc w:val="both"/>
        <w:rPr>
          <w:rStyle w:val="Collegamentoipertestuale"/>
          <w:rFonts w:eastAsia="Times New Roman"/>
          <w:b w:val="0"/>
          <w:sz w:val="24"/>
          <w:szCs w:val="24"/>
        </w:rPr>
      </w:pPr>
      <w:hyperlink r:id="rId377" w:history="1">
        <w:r w:rsidR="00A432B6" w:rsidRPr="00AD162B">
          <w:rPr>
            <w:rStyle w:val="Collegamentoipertestuale"/>
            <w:rFonts w:eastAsia="Times New Roman"/>
            <w:color w:val="FF0000"/>
            <w:sz w:val="24"/>
            <w:szCs w:val="24"/>
          </w:rPr>
          <w:t xml:space="preserve">Gianni </w:t>
        </w:r>
        <w:proofErr w:type="spellStart"/>
        <w:r w:rsidR="00A432B6" w:rsidRPr="00AD162B">
          <w:rPr>
            <w:rStyle w:val="Collegamentoipertestuale"/>
            <w:rFonts w:eastAsia="Times New Roman"/>
            <w:color w:val="FF0000"/>
            <w:sz w:val="24"/>
            <w:szCs w:val="24"/>
          </w:rPr>
          <w:t>Rodari</w:t>
        </w:r>
        <w:proofErr w:type="spellEnd"/>
        <w:r w:rsidR="00A432B6" w:rsidRPr="00AD162B">
          <w:rPr>
            <w:rStyle w:val="Collegamentoipertestuale"/>
            <w:rFonts w:eastAsia="Times New Roman"/>
            <w:sz w:val="24"/>
            <w:szCs w:val="24"/>
          </w:rPr>
          <w:t xml:space="preserve"> (1920-1980) – Vorrei che tutti leggessero perché nessuno sia più </w:t>
        </w:r>
        <w:proofErr w:type="gramStart"/>
        <w:r w:rsidR="00A432B6" w:rsidRPr="00AD162B">
          <w:rPr>
            <w:rStyle w:val="Collegamentoipertestuale"/>
            <w:rFonts w:eastAsia="Times New Roman"/>
            <w:sz w:val="24"/>
            <w:szCs w:val="24"/>
          </w:rPr>
          <w:t>schiavo</w:t>
        </w:r>
      </w:hyperlink>
      <w:proofErr w:type="gramEnd"/>
    </w:p>
    <w:p w14:paraId="58359405" w14:textId="77777777" w:rsidR="00201A01" w:rsidRPr="00AD162B" w:rsidRDefault="00AA7DB6" w:rsidP="00201A01">
      <w:pPr>
        <w:keepNext/>
        <w:keepLines/>
        <w:spacing w:before="200"/>
        <w:jc w:val="both"/>
        <w:outlineLvl w:val="1"/>
        <w:rPr>
          <w:rFonts w:ascii="Times" w:eastAsia="Times New Roman" w:hAnsi="Times" w:cstheme="majorBidi"/>
          <w:b/>
          <w:bCs/>
          <w:color w:val="4F81BD" w:themeColor="accent1"/>
        </w:rPr>
      </w:pPr>
      <w:hyperlink r:id="rId378" w:history="1">
        <w:r w:rsidR="00201A01" w:rsidRPr="00AD162B">
          <w:rPr>
            <w:rFonts w:ascii="Times" w:eastAsia="Times New Roman" w:hAnsi="Times" w:cstheme="majorBidi"/>
            <w:b/>
            <w:bCs/>
            <w:color w:val="FF0000"/>
            <w:u w:val="single"/>
          </w:rPr>
          <w:t>Jean-Jacques Rousseau</w:t>
        </w:r>
        <w:r w:rsidR="00201A01" w:rsidRPr="00AD162B">
          <w:rPr>
            <w:rFonts w:ascii="Times" w:eastAsia="Times New Roman" w:hAnsi="Times" w:cstheme="majorBidi"/>
            <w:b/>
            <w:bCs/>
            <w:color w:val="0000FF"/>
            <w:u w:val="single"/>
          </w:rPr>
          <w:t xml:space="preserve"> (1712-1778) – L’arte di interrogare non è facile come si </w:t>
        </w:r>
        <w:proofErr w:type="gramStart"/>
        <w:r w:rsidR="00201A01" w:rsidRPr="00AD162B">
          <w:rPr>
            <w:rFonts w:ascii="Times" w:eastAsia="Times New Roman" w:hAnsi="Times" w:cstheme="majorBidi"/>
            <w:b/>
            <w:bCs/>
            <w:color w:val="0000FF"/>
            <w:u w:val="single"/>
          </w:rPr>
          <w:t>pensa</w:t>
        </w:r>
      </w:hyperlink>
      <w:proofErr w:type="gramEnd"/>
    </w:p>
    <w:p w14:paraId="30A60A8F" w14:textId="15630548" w:rsidR="0050639B" w:rsidRPr="00AD162B" w:rsidRDefault="00AA7DB6" w:rsidP="00C52E7D">
      <w:pPr>
        <w:pStyle w:val="Titolo1"/>
        <w:jc w:val="both"/>
        <w:rPr>
          <w:rFonts w:eastAsia="Times New Roman"/>
          <w:sz w:val="24"/>
          <w:szCs w:val="24"/>
        </w:rPr>
      </w:pPr>
      <w:hyperlink r:id="rId379" w:history="1">
        <w:r w:rsidR="00A432B6" w:rsidRPr="00AD162B">
          <w:rPr>
            <w:rStyle w:val="Collegamentoipertestuale"/>
            <w:rFonts w:eastAsia="Times New Roman"/>
            <w:color w:val="FF0000"/>
            <w:sz w:val="24"/>
            <w:szCs w:val="24"/>
          </w:rPr>
          <w:t>Lucio Russo</w:t>
        </w:r>
        <w:r w:rsidR="00A432B6" w:rsidRPr="00AD162B">
          <w:rPr>
            <w:rStyle w:val="Collegamentoipertestuale"/>
            <w:rFonts w:eastAsia="Times New Roman"/>
            <w:sz w:val="24"/>
            <w:szCs w:val="24"/>
          </w:rPr>
          <w:t xml:space="preserve"> – </w:t>
        </w:r>
        <w:proofErr w:type="gramStart"/>
        <w:r w:rsidR="00A432B6" w:rsidRPr="00AD162B">
          <w:rPr>
            <w:rStyle w:val="Collegamentoipertestuale"/>
            <w:rFonts w:eastAsia="Times New Roman"/>
            <w:sz w:val="24"/>
            <w:szCs w:val="24"/>
          </w:rPr>
          <w:t>Cosa sta</w:t>
        </w:r>
        <w:proofErr w:type="gramEnd"/>
        <w:r w:rsidR="00A432B6" w:rsidRPr="00AD162B">
          <w:rPr>
            <w:rStyle w:val="Collegamentoipertestuale"/>
            <w:rFonts w:eastAsia="Times New Roman"/>
            <w:sz w:val="24"/>
            <w:szCs w:val="24"/>
          </w:rPr>
          <w:t xml:space="preserve"> accadendo alla scienza?</w:t>
        </w:r>
      </w:hyperlink>
    </w:p>
    <w:p w14:paraId="50E40CE1" w14:textId="77777777" w:rsidR="00A432B6" w:rsidRPr="00AD162B" w:rsidRDefault="00A432B6" w:rsidP="00C52E7D">
      <w:pPr>
        <w:pStyle w:val="Titolo1"/>
        <w:jc w:val="both"/>
        <w:rPr>
          <w:rFonts w:eastAsia="Times New Roman"/>
          <w:sz w:val="24"/>
          <w:szCs w:val="24"/>
        </w:rPr>
      </w:pPr>
    </w:p>
    <w:p w14:paraId="6CEFDDA6" w14:textId="49171101" w:rsidR="0050639B" w:rsidRPr="00AD162B" w:rsidRDefault="0050639B" w:rsidP="00A81ED8">
      <w:pPr>
        <w:pStyle w:val="Titolo1"/>
        <w:jc w:val="center"/>
        <w:rPr>
          <w:rFonts w:eastAsia="Times New Roman"/>
          <w:sz w:val="32"/>
          <w:szCs w:val="32"/>
        </w:rPr>
      </w:pPr>
      <w:r w:rsidRPr="00AD162B">
        <w:rPr>
          <w:rFonts w:eastAsia="Times New Roman"/>
          <w:sz w:val="32"/>
          <w:szCs w:val="32"/>
        </w:rPr>
        <w:t>S</w:t>
      </w:r>
    </w:p>
    <w:p w14:paraId="22C39D90" w14:textId="36F88E66" w:rsidR="00DD49EC" w:rsidRPr="00AD162B" w:rsidRDefault="00AA7DB6" w:rsidP="007A2257">
      <w:pPr>
        <w:pStyle w:val="Titolo1"/>
        <w:jc w:val="both"/>
        <w:rPr>
          <w:rStyle w:val="Collegamentoipertestuale"/>
          <w:rFonts w:eastAsia="Times New Roman"/>
          <w:sz w:val="24"/>
          <w:szCs w:val="24"/>
        </w:rPr>
      </w:pPr>
      <w:hyperlink r:id="rId380" w:history="1">
        <w:r w:rsidR="00DD49EC" w:rsidRPr="00AD162B">
          <w:rPr>
            <w:rStyle w:val="Collegamentoipertestuale"/>
            <w:rFonts w:eastAsia="Times New Roman"/>
            <w:color w:val="FF0000"/>
            <w:sz w:val="24"/>
            <w:szCs w:val="24"/>
          </w:rPr>
          <w:t xml:space="preserve">Nelly Sachs </w:t>
        </w:r>
        <w:r w:rsidR="00DD49EC" w:rsidRPr="00AD162B">
          <w:rPr>
            <w:rStyle w:val="Collegamentoipertestuale"/>
            <w:rFonts w:eastAsia="Times New Roman"/>
            <w:sz w:val="24"/>
            <w:szCs w:val="24"/>
          </w:rPr>
          <w:t xml:space="preserve">(1891-1970) – Non </w:t>
        </w:r>
        <w:proofErr w:type="gramStart"/>
        <w:r w:rsidR="00DD49EC" w:rsidRPr="00AD162B">
          <w:rPr>
            <w:rStyle w:val="Collegamentoipertestuale"/>
            <w:rFonts w:eastAsia="Times New Roman"/>
            <w:sz w:val="24"/>
            <w:szCs w:val="24"/>
          </w:rPr>
          <w:t>distruggete</w:t>
        </w:r>
        <w:proofErr w:type="gramEnd"/>
        <w:r w:rsidR="00DD49EC" w:rsidRPr="00AD162B">
          <w:rPr>
            <w:rStyle w:val="Collegamentoipertestuale"/>
            <w:rFonts w:eastAsia="Times New Roman"/>
            <w:sz w:val="24"/>
            <w:szCs w:val="24"/>
          </w:rPr>
          <w:t xml:space="preserve"> l’universo delle parole, lasciate alla fonte le parole che loro sole fanno avanzare gli orizzonti.</w:t>
        </w:r>
      </w:hyperlink>
    </w:p>
    <w:p w14:paraId="50506F24" w14:textId="77777777" w:rsidR="00572D44" w:rsidRPr="00AD162B" w:rsidRDefault="00AA7DB6" w:rsidP="007A2257">
      <w:pPr>
        <w:pStyle w:val="Titolo1"/>
        <w:jc w:val="both"/>
        <w:rPr>
          <w:rStyle w:val="Collegamentoipertestuale"/>
          <w:rFonts w:eastAsia="Times New Roman"/>
          <w:sz w:val="24"/>
          <w:szCs w:val="24"/>
        </w:rPr>
      </w:pPr>
      <w:hyperlink r:id="rId381" w:history="1">
        <w:r w:rsidR="00572D44" w:rsidRPr="00AD162B">
          <w:rPr>
            <w:rStyle w:val="Collegamentoipertestuale"/>
            <w:rFonts w:eastAsia="Times New Roman"/>
            <w:color w:val="FF0000"/>
            <w:sz w:val="24"/>
            <w:szCs w:val="24"/>
          </w:rPr>
          <w:t>Saffo</w:t>
        </w:r>
        <w:r w:rsidR="00572D44" w:rsidRPr="00AD162B">
          <w:rPr>
            <w:rStyle w:val="Collegamentoipertestuale"/>
            <w:rFonts w:eastAsia="Times New Roman"/>
            <w:sz w:val="24"/>
            <w:szCs w:val="24"/>
          </w:rPr>
          <w:t xml:space="preserve"> </w:t>
        </w:r>
        <w:proofErr w:type="gramStart"/>
        <w:r w:rsidR="00572D44" w:rsidRPr="00AD162B">
          <w:rPr>
            <w:rStyle w:val="Collegamentoipertestuale"/>
            <w:rFonts w:eastAsia="Times New Roman"/>
            <w:sz w:val="24"/>
            <w:szCs w:val="24"/>
          </w:rPr>
          <w:t xml:space="preserve">( </w:t>
        </w:r>
        <w:proofErr w:type="gramEnd"/>
        <w:r w:rsidR="00572D44" w:rsidRPr="00AD162B">
          <w:rPr>
            <w:rStyle w:val="Collegamentoipertestuale"/>
            <w:rFonts w:eastAsia="Times New Roman"/>
            <w:sz w:val="24"/>
            <w:szCs w:val="24"/>
          </w:rPr>
          <w:t xml:space="preserve">VII-VI sec. </w:t>
        </w:r>
        <w:proofErr w:type="gramStart"/>
        <w:r w:rsidR="00572D44" w:rsidRPr="00AD162B">
          <w:rPr>
            <w:rStyle w:val="Collegamentoipertestuale"/>
            <w:rFonts w:eastAsia="Times New Roman"/>
            <w:sz w:val="24"/>
            <w:szCs w:val="24"/>
          </w:rPr>
          <w:t>a.C.</w:t>
        </w:r>
        <w:proofErr w:type="gramEnd"/>
        <w:r w:rsidR="00572D44" w:rsidRPr="00AD162B">
          <w:rPr>
            <w:rStyle w:val="Collegamentoipertestuale"/>
            <w:rFonts w:eastAsia="Times New Roman"/>
            <w:sz w:val="24"/>
            <w:szCs w:val="24"/>
          </w:rPr>
          <w:t xml:space="preserve"> )  – La vera dolcezza di quella mela rosseggiante Saffo ci dice che può essere colta solo se raggiunta nell’alto della sua dimensione eidetica.</w:t>
        </w:r>
      </w:hyperlink>
    </w:p>
    <w:p w14:paraId="141CBBA0" w14:textId="77777777" w:rsidR="007A2257" w:rsidRPr="00AD162B" w:rsidRDefault="00AA7DB6" w:rsidP="00A2717F">
      <w:pPr>
        <w:pStyle w:val="Titolo1"/>
        <w:jc w:val="both"/>
        <w:rPr>
          <w:rFonts w:eastAsia="Times New Roman"/>
          <w:sz w:val="24"/>
          <w:szCs w:val="24"/>
        </w:rPr>
      </w:pPr>
      <w:hyperlink r:id="rId382" w:history="1">
        <w:r w:rsidR="007A2257" w:rsidRPr="00AD162B">
          <w:rPr>
            <w:rStyle w:val="Collegamentoipertestuale"/>
            <w:rFonts w:eastAsia="Times New Roman"/>
            <w:color w:val="FF0000"/>
            <w:sz w:val="24"/>
            <w:szCs w:val="24"/>
          </w:rPr>
          <w:t xml:space="preserve">Edward W. </w:t>
        </w:r>
        <w:proofErr w:type="spellStart"/>
        <w:r w:rsidR="007A2257" w:rsidRPr="00AD162B">
          <w:rPr>
            <w:rStyle w:val="Collegamentoipertestuale"/>
            <w:rFonts w:eastAsia="Times New Roman"/>
            <w:color w:val="FF0000"/>
            <w:sz w:val="24"/>
            <w:szCs w:val="24"/>
          </w:rPr>
          <w:t>Saïd</w:t>
        </w:r>
        <w:proofErr w:type="spellEnd"/>
        <w:r w:rsidR="007A2257" w:rsidRPr="00AD162B">
          <w:rPr>
            <w:rStyle w:val="Collegamentoipertestuale"/>
            <w:rFonts w:eastAsia="Times New Roman"/>
            <w:sz w:val="24"/>
            <w:szCs w:val="24"/>
          </w:rPr>
          <w:t xml:space="preserve"> (1935-2003) – L’essenza dell’umanesimo coincide con la comprensione della storia umana come un processo continuo di autocomprensione e autorealizzazione: un mezzo per interrogare, mettere in discussione e riformulare ciò che ci </w:t>
        </w:r>
        <w:proofErr w:type="gramStart"/>
        <w:r w:rsidR="007A2257" w:rsidRPr="00AD162B">
          <w:rPr>
            <w:rStyle w:val="Collegamentoipertestuale"/>
            <w:rFonts w:eastAsia="Times New Roman"/>
            <w:sz w:val="24"/>
            <w:szCs w:val="24"/>
          </w:rPr>
          <w:t>viene</w:t>
        </w:r>
        <w:proofErr w:type="gramEnd"/>
        <w:r w:rsidR="007A2257" w:rsidRPr="00AD162B">
          <w:rPr>
            <w:rStyle w:val="Collegamentoipertestuale"/>
            <w:rFonts w:eastAsia="Times New Roman"/>
            <w:sz w:val="24"/>
            <w:szCs w:val="24"/>
          </w:rPr>
          <w:t xml:space="preserve"> presentato sotto forma di certezze già mercificate, impacchettate, epurate da ogni elemento controverso e acriticamente codificate.</w:t>
        </w:r>
      </w:hyperlink>
    </w:p>
    <w:p w14:paraId="3E7139C9" w14:textId="173C951C" w:rsidR="008E5C90" w:rsidRDefault="00AA7DB6" w:rsidP="00A2717F">
      <w:pPr>
        <w:pStyle w:val="Titolo1"/>
        <w:jc w:val="both"/>
        <w:rPr>
          <w:rStyle w:val="Collegamentoipertestuale"/>
          <w:rFonts w:eastAsia="Times New Roman"/>
          <w:sz w:val="24"/>
          <w:szCs w:val="24"/>
        </w:rPr>
      </w:pPr>
      <w:hyperlink r:id="rId383" w:history="1">
        <w:r w:rsidR="008E5C90" w:rsidRPr="00AD162B">
          <w:rPr>
            <w:rStyle w:val="Collegamentoipertestuale"/>
            <w:rFonts w:eastAsia="Times New Roman"/>
            <w:color w:val="FF0000"/>
            <w:sz w:val="24"/>
            <w:szCs w:val="24"/>
          </w:rPr>
          <w:t>Antoine de Saint-</w:t>
        </w:r>
        <w:proofErr w:type="spellStart"/>
        <w:r w:rsidR="008E5C90" w:rsidRPr="00AD162B">
          <w:rPr>
            <w:rStyle w:val="Collegamentoipertestuale"/>
            <w:rFonts w:eastAsia="Times New Roman"/>
            <w:color w:val="FF0000"/>
            <w:sz w:val="24"/>
            <w:szCs w:val="24"/>
          </w:rPr>
          <w:t>Exupéry</w:t>
        </w:r>
        <w:proofErr w:type="spellEnd"/>
        <w:r w:rsidR="008E5C90" w:rsidRPr="00AD162B">
          <w:rPr>
            <w:rStyle w:val="Collegamentoipertestuale"/>
            <w:rFonts w:eastAsia="Times New Roman"/>
            <w:sz w:val="24"/>
            <w:szCs w:val="24"/>
          </w:rPr>
          <w:t xml:space="preserve"> (1900-1944) – AMORE E POSSESSO. L’amore non fa soffrire. Quello che fa soffrire è l’istinto della proprietà, che è il contrario dell’</w:t>
        </w:r>
        <w:proofErr w:type="gramStart"/>
        <w:r w:rsidR="008E5C90" w:rsidRPr="00AD162B">
          <w:rPr>
            <w:rStyle w:val="Collegamentoipertestuale"/>
            <w:rFonts w:eastAsia="Times New Roman"/>
            <w:sz w:val="24"/>
            <w:szCs w:val="24"/>
          </w:rPr>
          <w:t>amore</w:t>
        </w:r>
      </w:hyperlink>
      <w:proofErr w:type="gramEnd"/>
    </w:p>
    <w:p w14:paraId="073184F5" w14:textId="77777777" w:rsidR="00AA7DB6" w:rsidRPr="00AA7DB6" w:rsidRDefault="00AA7DB6" w:rsidP="00AA7DB6">
      <w:pPr>
        <w:pStyle w:val="Titolo2"/>
        <w:jc w:val="both"/>
        <w:rPr>
          <w:rFonts w:ascii="Times" w:eastAsia="Times New Roman" w:hAnsi="Times"/>
          <w:sz w:val="24"/>
          <w:szCs w:val="24"/>
        </w:rPr>
      </w:pPr>
      <w:hyperlink r:id="rId384" w:history="1">
        <w:r w:rsidRPr="00AA7DB6">
          <w:rPr>
            <w:rStyle w:val="Collegamentoipertestuale"/>
            <w:rFonts w:ascii="Times" w:eastAsia="Times New Roman" w:hAnsi="Times"/>
            <w:color w:val="FF0000"/>
            <w:sz w:val="24"/>
            <w:szCs w:val="24"/>
          </w:rPr>
          <w:t>Antoine De Saint-</w:t>
        </w:r>
        <w:proofErr w:type="spellStart"/>
        <w:r w:rsidRPr="00AA7DB6">
          <w:rPr>
            <w:rStyle w:val="Collegamentoipertestuale"/>
            <w:rFonts w:ascii="Times" w:eastAsia="Times New Roman" w:hAnsi="Times"/>
            <w:color w:val="FF0000"/>
            <w:sz w:val="24"/>
            <w:szCs w:val="24"/>
          </w:rPr>
          <w:t>Exupéry</w:t>
        </w:r>
        <w:proofErr w:type="spellEnd"/>
        <w:r w:rsidRPr="00AA7DB6">
          <w:rPr>
            <w:rStyle w:val="Collegamentoipertestuale"/>
            <w:rFonts w:ascii="Times" w:eastAsia="Times New Roman" w:hAnsi="Times"/>
            <w:sz w:val="24"/>
            <w:szCs w:val="24"/>
          </w:rPr>
          <w:t xml:space="preserve"> (1900-1944) – Rispetto dell’Uomo! Rispetto dell’Uomo! … Ecco la pietra di paragone! Una civiltà si fonda prima di tutto nella sostanza.</w:t>
        </w:r>
      </w:hyperlink>
    </w:p>
    <w:p w14:paraId="18C2AFA9" w14:textId="083FEB8F" w:rsidR="008E5C90" w:rsidRPr="00AD162B" w:rsidRDefault="00AA7DB6" w:rsidP="00A2717F">
      <w:pPr>
        <w:pStyle w:val="Titolo1"/>
        <w:jc w:val="both"/>
        <w:rPr>
          <w:rFonts w:eastAsia="Times New Roman"/>
          <w:sz w:val="24"/>
          <w:szCs w:val="24"/>
        </w:rPr>
      </w:pPr>
      <w:hyperlink r:id="rId385" w:history="1">
        <w:r w:rsidR="008E5C90" w:rsidRPr="00AD162B">
          <w:rPr>
            <w:rStyle w:val="Collegamentoipertestuale"/>
            <w:rFonts w:eastAsia="Times New Roman"/>
            <w:color w:val="FF0000"/>
            <w:sz w:val="24"/>
            <w:szCs w:val="24"/>
          </w:rPr>
          <w:t xml:space="preserve">Gaio Sallustio </w:t>
        </w:r>
        <w:proofErr w:type="spellStart"/>
        <w:r w:rsidR="008E5C90" w:rsidRPr="00AD162B">
          <w:rPr>
            <w:rStyle w:val="Collegamentoipertestuale"/>
            <w:rFonts w:eastAsia="Times New Roman"/>
            <w:color w:val="FF0000"/>
            <w:sz w:val="24"/>
            <w:szCs w:val="24"/>
          </w:rPr>
          <w:t>Crispo</w:t>
        </w:r>
        <w:proofErr w:type="spellEnd"/>
        <w:r w:rsidR="008E5C90" w:rsidRPr="00AD162B">
          <w:rPr>
            <w:rStyle w:val="Collegamentoipertestuale"/>
            <w:rFonts w:eastAsia="Times New Roman"/>
            <w:sz w:val="24"/>
            <w:szCs w:val="24"/>
          </w:rPr>
          <w:t xml:space="preserve"> (I secolo a.C.) – L’avidità di denaro è sempre </w:t>
        </w:r>
        <w:proofErr w:type="gramStart"/>
        <w:r w:rsidR="008E5C90" w:rsidRPr="00AD162B">
          <w:rPr>
            <w:rStyle w:val="Collegamentoipertestuale"/>
            <w:rFonts w:eastAsia="Times New Roman"/>
            <w:sz w:val="24"/>
            <w:szCs w:val="24"/>
          </w:rPr>
          <w:t>infinita</w:t>
        </w:r>
      </w:hyperlink>
      <w:proofErr w:type="gramEnd"/>
    </w:p>
    <w:p w14:paraId="7FD99F7C" w14:textId="1880AD53" w:rsidR="008E5C90" w:rsidRPr="00AD162B" w:rsidRDefault="00AA7DB6" w:rsidP="00A2717F">
      <w:pPr>
        <w:pStyle w:val="Titolo1"/>
        <w:jc w:val="both"/>
        <w:rPr>
          <w:rStyle w:val="Collegamentoipertestuale"/>
          <w:rFonts w:eastAsia="Times New Roman"/>
          <w:sz w:val="24"/>
          <w:szCs w:val="24"/>
        </w:rPr>
      </w:pPr>
      <w:hyperlink r:id="rId386" w:history="1">
        <w:r w:rsidR="008E5C90" w:rsidRPr="00AD162B">
          <w:rPr>
            <w:rStyle w:val="Collegamentoipertestuale"/>
            <w:rFonts w:eastAsia="Times New Roman"/>
            <w:color w:val="FF0000"/>
            <w:sz w:val="24"/>
            <w:szCs w:val="24"/>
          </w:rPr>
          <w:t xml:space="preserve">Gaetano Salvemini </w:t>
        </w:r>
        <w:r w:rsidR="008E5C90" w:rsidRPr="00AD162B">
          <w:rPr>
            <w:rStyle w:val="Collegamentoipertestuale"/>
            <w:rFonts w:eastAsia="Times New Roman"/>
            <w:sz w:val="24"/>
            <w:szCs w:val="24"/>
          </w:rPr>
          <w:t>(1873-1957) – Siate non conformisti di fronte alla cultura ufficiale.</w:t>
        </w:r>
      </w:hyperlink>
    </w:p>
    <w:p w14:paraId="5179D920" w14:textId="77777777" w:rsidR="00A2717F" w:rsidRPr="00AD162B" w:rsidRDefault="00AA7DB6" w:rsidP="0078762F">
      <w:pPr>
        <w:pStyle w:val="Titolo1"/>
        <w:jc w:val="both"/>
        <w:rPr>
          <w:rFonts w:eastAsia="Times New Roman"/>
          <w:sz w:val="24"/>
          <w:szCs w:val="24"/>
        </w:rPr>
      </w:pPr>
      <w:hyperlink r:id="rId387" w:history="1">
        <w:r w:rsidR="00A2717F" w:rsidRPr="00AD162B">
          <w:rPr>
            <w:rStyle w:val="Collegamentoipertestuale"/>
            <w:rFonts w:eastAsia="Times New Roman"/>
            <w:color w:val="FF0000"/>
            <w:sz w:val="24"/>
            <w:szCs w:val="24"/>
          </w:rPr>
          <w:t xml:space="preserve">Adolfo </w:t>
        </w:r>
        <w:proofErr w:type="spellStart"/>
        <w:r w:rsidR="00A2717F" w:rsidRPr="00AD162B">
          <w:rPr>
            <w:rStyle w:val="Collegamentoipertestuale"/>
            <w:rFonts w:eastAsia="Times New Roman"/>
            <w:color w:val="FF0000"/>
            <w:sz w:val="24"/>
            <w:szCs w:val="24"/>
          </w:rPr>
          <w:t>Sánchez</w:t>
        </w:r>
        <w:proofErr w:type="spellEnd"/>
        <w:r w:rsidR="00A2717F" w:rsidRPr="00AD162B">
          <w:rPr>
            <w:rStyle w:val="Collegamentoipertestuale"/>
            <w:rFonts w:eastAsia="Times New Roman"/>
            <w:color w:val="FF0000"/>
            <w:sz w:val="24"/>
            <w:szCs w:val="24"/>
          </w:rPr>
          <w:t xml:space="preserve"> </w:t>
        </w:r>
        <w:proofErr w:type="spellStart"/>
        <w:r w:rsidR="00A2717F" w:rsidRPr="00AD162B">
          <w:rPr>
            <w:rStyle w:val="Collegamentoipertestuale"/>
            <w:rFonts w:eastAsia="Times New Roman"/>
            <w:color w:val="FF0000"/>
            <w:sz w:val="24"/>
            <w:szCs w:val="24"/>
          </w:rPr>
          <w:t>Vázquez</w:t>
        </w:r>
        <w:proofErr w:type="spellEnd"/>
        <w:r w:rsidR="00A2717F" w:rsidRPr="00AD162B">
          <w:rPr>
            <w:rStyle w:val="Collegamentoipertestuale"/>
            <w:rFonts w:eastAsia="Times New Roman"/>
            <w:color w:val="FF0000"/>
            <w:sz w:val="24"/>
            <w:szCs w:val="24"/>
          </w:rPr>
          <w:t xml:space="preserve"> </w:t>
        </w:r>
        <w:r w:rsidR="00A2717F" w:rsidRPr="00AD162B">
          <w:rPr>
            <w:rStyle w:val="Collegamentoipertestuale"/>
            <w:rFonts w:eastAsia="Times New Roman"/>
            <w:sz w:val="24"/>
            <w:szCs w:val="24"/>
          </w:rPr>
          <w:t xml:space="preserve">(1915-2011) – Il lavoro può avere </w:t>
        </w:r>
        <w:proofErr w:type="gramStart"/>
        <w:r w:rsidR="00A2717F" w:rsidRPr="00AD162B">
          <w:rPr>
            <w:rStyle w:val="Collegamentoipertestuale"/>
            <w:rFonts w:eastAsia="Times New Roman"/>
            <w:sz w:val="24"/>
            <w:szCs w:val="24"/>
          </w:rPr>
          <w:t xml:space="preserve">una </w:t>
        </w:r>
        <w:proofErr w:type="spellStart"/>
        <w:r w:rsidR="00A2717F" w:rsidRPr="00AD162B">
          <w:rPr>
            <w:rStyle w:val="Collegamentoipertestuale"/>
            <w:rFonts w:eastAsia="Times New Roman"/>
            <w:sz w:val="24"/>
            <w:szCs w:val="24"/>
          </w:rPr>
          <w:t>prorpia</w:t>
        </w:r>
        <w:proofErr w:type="spellEnd"/>
        <w:r w:rsidR="00A2717F" w:rsidRPr="00AD162B">
          <w:rPr>
            <w:rStyle w:val="Collegamentoipertestuale"/>
            <w:rFonts w:eastAsia="Times New Roman"/>
            <w:sz w:val="24"/>
            <w:szCs w:val="24"/>
          </w:rPr>
          <w:t xml:space="preserve"> natura artistica solo</w:t>
        </w:r>
        <w:proofErr w:type="gramEnd"/>
        <w:r w:rsidR="00A2717F" w:rsidRPr="00AD162B">
          <w:rPr>
            <w:rStyle w:val="Collegamentoipertestuale"/>
            <w:rFonts w:eastAsia="Times New Roman"/>
            <w:sz w:val="24"/>
            <w:szCs w:val="24"/>
          </w:rPr>
          <w:t xml:space="preserve"> se si avvicina a un’attività attraverso la quale l’uomo realizza e oggettiva la sua essenza umana.</w:t>
        </w:r>
      </w:hyperlink>
    </w:p>
    <w:p w14:paraId="1AB9D19D" w14:textId="1B860C11" w:rsidR="00C52E7D" w:rsidRPr="00AD162B" w:rsidRDefault="00AA7DB6" w:rsidP="0078762F">
      <w:pPr>
        <w:pStyle w:val="Titolo1"/>
        <w:jc w:val="both"/>
        <w:rPr>
          <w:rStyle w:val="Collegamentoipertestuale"/>
          <w:rFonts w:eastAsia="Times New Roman"/>
          <w:sz w:val="24"/>
          <w:szCs w:val="24"/>
        </w:rPr>
      </w:pPr>
      <w:hyperlink r:id="rId388" w:history="1">
        <w:r w:rsidR="00C52E7D" w:rsidRPr="00AD162B">
          <w:rPr>
            <w:rStyle w:val="Collegamentoipertestuale"/>
            <w:rFonts w:eastAsia="Times New Roman"/>
            <w:color w:val="FF0000"/>
            <w:sz w:val="24"/>
            <w:szCs w:val="24"/>
          </w:rPr>
          <w:t xml:space="preserve">George Sand </w:t>
        </w:r>
        <w:r w:rsidR="00C52E7D" w:rsidRPr="00AD162B">
          <w:rPr>
            <w:rStyle w:val="Collegamentoipertestuale"/>
            <w:rFonts w:eastAsia="Times New Roman"/>
            <w:sz w:val="24"/>
            <w:szCs w:val="24"/>
          </w:rPr>
          <w:t xml:space="preserve">(1804-1876) – </w:t>
        </w:r>
        <w:proofErr w:type="gramStart"/>
        <w:r w:rsidR="00C52E7D" w:rsidRPr="00AD162B">
          <w:rPr>
            <w:rStyle w:val="Collegamentoipertestuale"/>
            <w:rFonts w:eastAsia="Times New Roman"/>
            <w:sz w:val="24"/>
            <w:szCs w:val="24"/>
          </w:rPr>
          <w:t>La fonte più viva</w:t>
        </w:r>
        <w:proofErr w:type="gramEnd"/>
        <w:r w:rsidR="00C52E7D" w:rsidRPr="00AD162B">
          <w:rPr>
            <w:rStyle w:val="Collegamentoipertestuale"/>
            <w:rFonts w:eastAsia="Times New Roman"/>
            <w:sz w:val="24"/>
            <w:szCs w:val="24"/>
          </w:rPr>
          <w:t xml:space="preserve"> e più profonda del progresso dello spirito umano è la nozione di solidarietà. La mollezza delle abitudini ci invecchia e finisce con l’ucciderci.</w:t>
        </w:r>
      </w:hyperlink>
    </w:p>
    <w:p w14:paraId="35897549" w14:textId="77777777" w:rsidR="0078762F" w:rsidRPr="00AD162B" w:rsidRDefault="00AA7DB6" w:rsidP="0078762F">
      <w:pPr>
        <w:pStyle w:val="Titolo1"/>
        <w:jc w:val="both"/>
        <w:rPr>
          <w:rStyle w:val="Collegamentoipertestuale"/>
          <w:rFonts w:eastAsia="Times New Roman"/>
          <w:sz w:val="24"/>
          <w:szCs w:val="24"/>
        </w:rPr>
      </w:pPr>
      <w:hyperlink r:id="rId389" w:history="1">
        <w:r w:rsidR="0078762F" w:rsidRPr="00AD162B">
          <w:rPr>
            <w:rStyle w:val="Collegamentoipertestuale"/>
            <w:rFonts w:eastAsia="Times New Roman"/>
            <w:color w:val="FF0000"/>
            <w:sz w:val="24"/>
            <w:szCs w:val="24"/>
          </w:rPr>
          <w:t xml:space="preserve">Luigi </w:t>
        </w:r>
        <w:proofErr w:type="spellStart"/>
        <w:r w:rsidR="0078762F" w:rsidRPr="00AD162B">
          <w:rPr>
            <w:rStyle w:val="Collegamentoipertestuale"/>
            <w:rFonts w:eastAsia="Times New Roman"/>
            <w:color w:val="FF0000"/>
            <w:sz w:val="24"/>
            <w:szCs w:val="24"/>
          </w:rPr>
          <w:t>Sandri</w:t>
        </w:r>
        <w:proofErr w:type="spellEnd"/>
        <w:r w:rsidR="0078762F" w:rsidRPr="00AD162B">
          <w:rPr>
            <w:rStyle w:val="Collegamentoipertestuale"/>
            <w:rFonts w:eastAsia="Times New Roman"/>
            <w:color w:val="FF0000"/>
            <w:sz w:val="24"/>
            <w:szCs w:val="24"/>
          </w:rPr>
          <w:t xml:space="preserve"> </w:t>
        </w:r>
        <w:r w:rsidR="0078762F" w:rsidRPr="00AD162B">
          <w:rPr>
            <w:rStyle w:val="Collegamentoipertestuale"/>
            <w:rFonts w:eastAsia="Times New Roman"/>
            <w:sz w:val="24"/>
            <w:szCs w:val="24"/>
          </w:rPr>
          <w:t xml:space="preserve">– Recensione al libro di Mauro Magini, </w:t>
        </w:r>
        <w:proofErr w:type="gramStart"/>
        <w:r w:rsidR="0078762F" w:rsidRPr="00AD162B">
          <w:rPr>
            <w:rStyle w:val="Collegamentoipertestuale"/>
            <w:rFonts w:eastAsia="Times New Roman"/>
            <w:sz w:val="24"/>
            <w:szCs w:val="24"/>
          </w:rPr>
          <w:t>«</w:t>
        </w:r>
        <w:proofErr w:type="gramEnd"/>
        <w:r w:rsidR="0078762F" w:rsidRPr="00AD162B">
          <w:rPr>
            <w:rStyle w:val="Collegamentoipertestuale"/>
            <w:rFonts w:eastAsia="Times New Roman"/>
            <w:sz w:val="24"/>
            <w:szCs w:val="24"/>
          </w:rPr>
          <w:t>Il mio amico Platone»</w:t>
        </w:r>
      </w:hyperlink>
    </w:p>
    <w:p w14:paraId="1566A1A5" w14:textId="77777777" w:rsidR="002521F9" w:rsidRPr="00AD162B" w:rsidRDefault="00AA7DB6" w:rsidP="002521F9">
      <w:pPr>
        <w:pStyle w:val="Titolo2"/>
        <w:jc w:val="both"/>
        <w:rPr>
          <w:rFonts w:ascii="Times" w:eastAsia="Times New Roman" w:hAnsi="Times"/>
          <w:sz w:val="24"/>
          <w:szCs w:val="24"/>
        </w:rPr>
      </w:pPr>
      <w:hyperlink r:id="rId390" w:history="1">
        <w:proofErr w:type="spellStart"/>
        <w:r w:rsidR="002521F9" w:rsidRPr="00AD162B">
          <w:rPr>
            <w:rStyle w:val="Collegamentoipertestuale"/>
            <w:rFonts w:ascii="Times" w:eastAsia="Times New Roman" w:hAnsi="Times"/>
            <w:color w:val="FF0000"/>
            <w:sz w:val="24"/>
            <w:szCs w:val="24"/>
          </w:rPr>
          <w:t>Josè</w:t>
        </w:r>
        <w:proofErr w:type="spellEnd"/>
        <w:r w:rsidR="002521F9" w:rsidRPr="00AD162B">
          <w:rPr>
            <w:rStyle w:val="Collegamentoipertestuale"/>
            <w:rFonts w:ascii="Times" w:eastAsia="Times New Roman" w:hAnsi="Times"/>
            <w:color w:val="FF0000"/>
            <w:sz w:val="24"/>
            <w:szCs w:val="24"/>
          </w:rPr>
          <w:t xml:space="preserve"> </w:t>
        </w:r>
        <w:proofErr w:type="spellStart"/>
        <w:r w:rsidR="002521F9" w:rsidRPr="00AD162B">
          <w:rPr>
            <w:rStyle w:val="Collegamentoipertestuale"/>
            <w:rFonts w:ascii="Times" w:eastAsia="Times New Roman" w:hAnsi="Times"/>
            <w:color w:val="FF0000"/>
            <w:sz w:val="24"/>
            <w:szCs w:val="24"/>
          </w:rPr>
          <w:t>Saramago</w:t>
        </w:r>
        <w:proofErr w:type="spellEnd"/>
        <w:r w:rsidR="002521F9" w:rsidRPr="00AD162B">
          <w:rPr>
            <w:rStyle w:val="Collegamentoipertestuale"/>
            <w:rFonts w:ascii="Times" w:eastAsia="Times New Roman" w:hAnsi="Times"/>
            <w:sz w:val="24"/>
            <w:szCs w:val="24"/>
          </w:rPr>
          <w:t xml:space="preserve"> (1922-2010) – Mi lascia indifferente il concetto di felicità, ritengo più importanti la serenità e l’</w:t>
        </w:r>
        <w:proofErr w:type="gramStart"/>
        <w:r w:rsidR="002521F9" w:rsidRPr="00AD162B">
          <w:rPr>
            <w:rStyle w:val="Collegamentoipertestuale"/>
            <w:rFonts w:ascii="Times" w:eastAsia="Times New Roman" w:hAnsi="Times"/>
            <w:sz w:val="24"/>
            <w:szCs w:val="24"/>
          </w:rPr>
          <w:t>armonia</w:t>
        </w:r>
      </w:hyperlink>
      <w:proofErr w:type="gramEnd"/>
    </w:p>
    <w:p w14:paraId="5AC867FC" w14:textId="3F4F524E" w:rsidR="008E5C90" w:rsidRPr="00AD162B" w:rsidRDefault="00AA7DB6" w:rsidP="00A2717F">
      <w:pPr>
        <w:pStyle w:val="Titolo1"/>
        <w:jc w:val="both"/>
        <w:rPr>
          <w:rFonts w:eastAsia="Times New Roman"/>
          <w:sz w:val="24"/>
          <w:szCs w:val="24"/>
        </w:rPr>
      </w:pPr>
      <w:hyperlink r:id="rId391" w:history="1">
        <w:r w:rsidR="008E5C90" w:rsidRPr="00AD162B">
          <w:rPr>
            <w:rStyle w:val="Collegamentoipertestuale"/>
            <w:rFonts w:eastAsia="Times New Roman"/>
            <w:color w:val="FF0000"/>
            <w:sz w:val="24"/>
            <w:szCs w:val="24"/>
          </w:rPr>
          <w:t xml:space="preserve">Arnold </w:t>
        </w:r>
        <w:proofErr w:type="spellStart"/>
        <w:r w:rsidR="008E5C90" w:rsidRPr="00AD162B">
          <w:rPr>
            <w:rStyle w:val="Collegamentoipertestuale"/>
            <w:rFonts w:eastAsia="Times New Roman"/>
            <w:color w:val="FF0000"/>
            <w:sz w:val="24"/>
            <w:szCs w:val="24"/>
          </w:rPr>
          <w:t>Schönberg</w:t>
        </w:r>
        <w:proofErr w:type="spellEnd"/>
        <w:r w:rsidR="008E5C90" w:rsidRPr="00AD162B">
          <w:rPr>
            <w:rStyle w:val="Collegamentoipertestuale"/>
            <w:rFonts w:eastAsia="Times New Roman"/>
            <w:sz w:val="24"/>
            <w:szCs w:val="24"/>
          </w:rPr>
          <w:t xml:space="preserve"> – Compito della teoria è risvegliare l’amore per il passato e aprire lo sguardo verso il </w:t>
        </w:r>
        <w:proofErr w:type="gramStart"/>
        <w:r w:rsidR="008E5C90" w:rsidRPr="00AD162B">
          <w:rPr>
            <w:rStyle w:val="Collegamentoipertestuale"/>
            <w:rFonts w:eastAsia="Times New Roman"/>
            <w:sz w:val="24"/>
            <w:szCs w:val="24"/>
          </w:rPr>
          <w:t>futuro</w:t>
        </w:r>
      </w:hyperlink>
      <w:proofErr w:type="gramEnd"/>
    </w:p>
    <w:p w14:paraId="554A05D6" w14:textId="043D50BF" w:rsidR="008E5C90" w:rsidRPr="00AD162B" w:rsidRDefault="00AA7DB6" w:rsidP="00A2717F">
      <w:pPr>
        <w:pStyle w:val="Titolo1"/>
        <w:jc w:val="both"/>
        <w:rPr>
          <w:rFonts w:eastAsia="Times New Roman"/>
          <w:sz w:val="24"/>
          <w:szCs w:val="24"/>
        </w:rPr>
      </w:pPr>
      <w:hyperlink r:id="rId392" w:history="1">
        <w:r w:rsidR="008E5C90" w:rsidRPr="00AD162B">
          <w:rPr>
            <w:rStyle w:val="Collegamentoipertestuale"/>
            <w:rFonts w:eastAsia="Times New Roman"/>
            <w:color w:val="FF0000"/>
            <w:sz w:val="24"/>
            <w:szCs w:val="24"/>
          </w:rPr>
          <w:t xml:space="preserve">Philip </w:t>
        </w:r>
        <w:proofErr w:type="spellStart"/>
        <w:r w:rsidR="008E5C90" w:rsidRPr="00AD162B">
          <w:rPr>
            <w:rStyle w:val="Collegamentoipertestuale"/>
            <w:rFonts w:eastAsia="Times New Roman"/>
            <w:color w:val="FF0000"/>
            <w:sz w:val="24"/>
            <w:szCs w:val="24"/>
          </w:rPr>
          <w:t>Schultz</w:t>
        </w:r>
        <w:proofErr w:type="spellEnd"/>
        <w:r w:rsidR="008E5C90" w:rsidRPr="00AD162B">
          <w:rPr>
            <w:rStyle w:val="Collegamentoipertestuale"/>
            <w:rFonts w:eastAsia="Times New Roman"/>
            <w:sz w:val="24"/>
            <w:szCs w:val="24"/>
          </w:rPr>
          <w:t xml:space="preserve"> – La vita di un artista è simile a quella di un dislessico. La lettura </w:t>
        </w:r>
        <w:proofErr w:type="spellStart"/>
        <w:r w:rsidR="008E5C90" w:rsidRPr="00AD162B">
          <w:rPr>
            <w:rStyle w:val="Collegamentoipertestuale"/>
            <w:rFonts w:eastAsia="Times New Roman"/>
            <w:sz w:val="24"/>
            <w:szCs w:val="24"/>
          </w:rPr>
          <w:t>contiua</w:t>
        </w:r>
        <w:proofErr w:type="spellEnd"/>
        <w:r w:rsidR="008E5C90" w:rsidRPr="00AD162B">
          <w:rPr>
            <w:rStyle w:val="Collegamentoipertestuale"/>
            <w:rFonts w:eastAsia="Times New Roman"/>
            <w:sz w:val="24"/>
            <w:szCs w:val="24"/>
          </w:rPr>
          <w:t xml:space="preserve"> a essere per me una </w:t>
        </w:r>
        <w:proofErr w:type="gramStart"/>
        <w:r w:rsidR="008E5C90" w:rsidRPr="00AD162B">
          <w:rPr>
            <w:rStyle w:val="Collegamentoipertestuale"/>
            <w:rFonts w:eastAsia="Times New Roman"/>
            <w:sz w:val="24"/>
            <w:szCs w:val="24"/>
          </w:rPr>
          <w:t>sfida</w:t>
        </w:r>
      </w:hyperlink>
      <w:proofErr w:type="gramEnd"/>
    </w:p>
    <w:p w14:paraId="13CED409" w14:textId="05B4CD86" w:rsidR="008E5C90" w:rsidRPr="00AD162B" w:rsidRDefault="00AA7DB6" w:rsidP="0098622D">
      <w:pPr>
        <w:pStyle w:val="Titolo1"/>
        <w:jc w:val="both"/>
        <w:rPr>
          <w:rFonts w:eastAsia="Times New Roman"/>
          <w:sz w:val="24"/>
          <w:szCs w:val="24"/>
        </w:rPr>
      </w:pPr>
      <w:hyperlink r:id="rId393" w:history="1">
        <w:r w:rsidR="008E5C90" w:rsidRPr="00AD162B">
          <w:rPr>
            <w:rStyle w:val="Collegamentoipertestuale"/>
            <w:rFonts w:eastAsia="Times New Roman"/>
            <w:color w:val="FF0000"/>
            <w:sz w:val="24"/>
            <w:szCs w:val="24"/>
          </w:rPr>
          <w:t>Albert Schweitzer</w:t>
        </w:r>
        <w:r w:rsidR="008E5C90" w:rsidRPr="00AD162B">
          <w:rPr>
            <w:rStyle w:val="Collegamentoipertestuale"/>
            <w:rFonts w:eastAsia="Times New Roman"/>
            <w:sz w:val="24"/>
            <w:szCs w:val="24"/>
          </w:rPr>
          <w:t xml:space="preserve"> (1875-1965) – Nella maturità dobbiamo lottare per continuare a pensare liberamente e a sentire così profondamente come facemmo in gioventù.</w:t>
        </w:r>
        <w:proofErr w:type="gramStart"/>
      </w:hyperlink>
      <w:proofErr w:type="gramEnd"/>
    </w:p>
    <w:p w14:paraId="00A92953" w14:textId="30F6C373" w:rsidR="008E5C90" w:rsidRPr="00AD162B" w:rsidRDefault="00AA7DB6" w:rsidP="0098622D">
      <w:pPr>
        <w:pStyle w:val="Titolo1"/>
        <w:jc w:val="both"/>
        <w:rPr>
          <w:rStyle w:val="Collegamentoipertestuale"/>
          <w:rFonts w:eastAsia="Times New Roman"/>
          <w:sz w:val="24"/>
          <w:szCs w:val="24"/>
        </w:rPr>
      </w:pPr>
      <w:hyperlink r:id="rId394" w:history="1">
        <w:proofErr w:type="spellStart"/>
        <w:r w:rsidR="008E5C90" w:rsidRPr="00AD162B">
          <w:rPr>
            <w:rStyle w:val="Collegamentoipertestuale"/>
            <w:rFonts w:eastAsia="Times New Roman"/>
            <w:color w:val="FF0000"/>
            <w:sz w:val="24"/>
            <w:szCs w:val="24"/>
          </w:rPr>
          <w:t>Ghiorgos</w:t>
        </w:r>
        <w:proofErr w:type="spellEnd"/>
        <w:r w:rsidR="008E5C90" w:rsidRPr="00AD162B">
          <w:rPr>
            <w:rStyle w:val="Collegamentoipertestuale"/>
            <w:rFonts w:eastAsia="Times New Roman"/>
            <w:color w:val="FF0000"/>
            <w:sz w:val="24"/>
            <w:szCs w:val="24"/>
          </w:rPr>
          <w:t xml:space="preserve"> </w:t>
        </w:r>
        <w:proofErr w:type="spellStart"/>
        <w:r w:rsidR="008E5C90" w:rsidRPr="00AD162B">
          <w:rPr>
            <w:rStyle w:val="Collegamentoipertestuale"/>
            <w:rFonts w:eastAsia="Times New Roman"/>
            <w:color w:val="FF0000"/>
            <w:sz w:val="24"/>
            <w:szCs w:val="24"/>
          </w:rPr>
          <w:t>Seféris</w:t>
        </w:r>
        <w:proofErr w:type="spellEnd"/>
        <w:r w:rsidR="008E5C90" w:rsidRPr="00AD162B">
          <w:rPr>
            <w:rStyle w:val="Collegamentoipertestuale"/>
            <w:rFonts w:eastAsia="Times New Roman"/>
            <w:color w:val="FF0000"/>
            <w:sz w:val="24"/>
            <w:szCs w:val="24"/>
          </w:rPr>
          <w:t xml:space="preserve"> </w:t>
        </w:r>
        <w:r w:rsidR="008E5C90" w:rsidRPr="00AD162B">
          <w:rPr>
            <w:rStyle w:val="Collegamentoipertestuale"/>
            <w:rFonts w:eastAsia="Times New Roman"/>
            <w:sz w:val="24"/>
            <w:szCs w:val="24"/>
          </w:rPr>
          <w:t>(1900-1971) – La poesia nutrila di quella terra e di quella roccia che hai.</w:t>
        </w:r>
      </w:hyperlink>
    </w:p>
    <w:p w14:paraId="6A638BFE" w14:textId="79E65A2D" w:rsidR="0098622D" w:rsidRPr="00AD162B" w:rsidRDefault="00AA7DB6" w:rsidP="0098622D">
      <w:pPr>
        <w:pStyle w:val="Titolo1"/>
        <w:jc w:val="both"/>
        <w:rPr>
          <w:rStyle w:val="Collegamentoipertestuale"/>
          <w:rFonts w:eastAsia="Times New Roman"/>
          <w:sz w:val="24"/>
          <w:szCs w:val="24"/>
        </w:rPr>
      </w:pPr>
      <w:hyperlink r:id="rId395" w:history="1">
        <w:r w:rsidR="0098622D" w:rsidRPr="00AD162B">
          <w:rPr>
            <w:rStyle w:val="Collegamentoipertestuale"/>
            <w:rFonts w:eastAsia="Times New Roman"/>
            <w:color w:val="FF0000"/>
            <w:sz w:val="24"/>
            <w:szCs w:val="24"/>
          </w:rPr>
          <w:t>Domenico Segna</w:t>
        </w:r>
        <w:r w:rsidR="0098622D" w:rsidRPr="00AD162B">
          <w:rPr>
            <w:rStyle w:val="Collegamentoipertestuale"/>
            <w:rFonts w:eastAsia="Times New Roman"/>
            <w:sz w:val="24"/>
            <w:szCs w:val="24"/>
          </w:rPr>
          <w:t xml:space="preserve"> – L’assurdo e la felicità: Albert </w:t>
        </w:r>
        <w:proofErr w:type="spellStart"/>
        <w:r w:rsidR="0098622D" w:rsidRPr="00AD162B">
          <w:rPr>
            <w:rStyle w:val="Collegamentoipertestuale"/>
            <w:rFonts w:eastAsia="Times New Roman"/>
            <w:sz w:val="24"/>
            <w:szCs w:val="24"/>
          </w:rPr>
          <w:t>Camus</w:t>
        </w:r>
        <w:proofErr w:type="spellEnd"/>
        <w:r w:rsidR="0098622D" w:rsidRPr="00AD162B">
          <w:rPr>
            <w:rStyle w:val="Collegamentoipertestuale"/>
            <w:rFonts w:eastAsia="Times New Roman"/>
            <w:sz w:val="24"/>
            <w:szCs w:val="24"/>
          </w:rPr>
          <w:t>.</w:t>
        </w:r>
      </w:hyperlink>
    </w:p>
    <w:p w14:paraId="6D41E32A" w14:textId="77777777" w:rsidR="00DB5476" w:rsidRPr="00AD162B" w:rsidRDefault="00AA7DB6" w:rsidP="00DB5476">
      <w:pPr>
        <w:pStyle w:val="Titolo2"/>
        <w:jc w:val="both"/>
        <w:rPr>
          <w:rFonts w:ascii="Times" w:eastAsia="Times New Roman" w:hAnsi="Times"/>
          <w:sz w:val="24"/>
          <w:szCs w:val="24"/>
        </w:rPr>
      </w:pPr>
      <w:hyperlink r:id="rId396" w:history="1">
        <w:r w:rsidR="00DB5476" w:rsidRPr="00AD162B">
          <w:rPr>
            <w:rStyle w:val="Collegamentoipertestuale"/>
            <w:rFonts w:ascii="Times" w:eastAsia="Times New Roman" w:hAnsi="Times"/>
            <w:color w:val="FF0000"/>
            <w:sz w:val="24"/>
            <w:szCs w:val="24"/>
          </w:rPr>
          <w:t>Domenico Segna</w:t>
        </w:r>
        <w:r w:rsidR="00DB5476" w:rsidRPr="00AD162B">
          <w:rPr>
            <w:rStyle w:val="Collegamentoipertestuale"/>
            <w:rFonts w:ascii="Times" w:eastAsia="Times New Roman" w:hAnsi="Times"/>
            <w:sz w:val="24"/>
            <w:szCs w:val="24"/>
          </w:rPr>
          <w:t xml:space="preserve"> – Un caso di coscienza. Giuseppe </w:t>
        </w:r>
        <w:proofErr w:type="spellStart"/>
        <w:r w:rsidR="00DB5476" w:rsidRPr="00AD162B">
          <w:rPr>
            <w:rStyle w:val="Collegamentoipertestuale"/>
            <w:rFonts w:ascii="Times" w:eastAsia="Times New Roman" w:hAnsi="Times"/>
            <w:sz w:val="24"/>
            <w:szCs w:val="24"/>
          </w:rPr>
          <w:t>Gangale</w:t>
        </w:r>
        <w:proofErr w:type="spellEnd"/>
        <w:r w:rsidR="00DB5476" w:rsidRPr="00AD162B">
          <w:rPr>
            <w:rStyle w:val="Collegamentoipertestuale"/>
            <w:rFonts w:ascii="Times" w:eastAsia="Times New Roman" w:hAnsi="Times"/>
            <w:sz w:val="24"/>
            <w:szCs w:val="24"/>
          </w:rPr>
          <w:t xml:space="preserve"> e “La Rivoluzione protestante”</w:t>
        </w:r>
      </w:hyperlink>
    </w:p>
    <w:p w14:paraId="74A316A3" w14:textId="77777777" w:rsidR="008E5C90" w:rsidRPr="00AD162B" w:rsidRDefault="00AA7DB6" w:rsidP="0098622D">
      <w:pPr>
        <w:pStyle w:val="Titolo1"/>
        <w:jc w:val="both"/>
        <w:rPr>
          <w:rStyle w:val="Collegamentoipertestuale"/>
          <w:rFonts w:eastAsia="Times New Roman"/>
          <w:sz w:val="24"/>
          <w:szCs w:val="24"/>
        </w:rPr>
      </w:pPr>
      <w:hyperlink r:id="rId397" w:history="1">
        <w:r w:rsidR="008E5C90" w:rsidRPr="00AD162B">
          <w:rPr>
            <w:rStyle w:val="Collegamentoipertestuale"/>
            <w:rFonts w:eastAsia="Times New Roman"/>
            <w:color w:val="FF0000"/>
            <w:sz w:val="24"/>
            <w:szCs w:val="24"/>
          </w:rPr>
          <w:t xml:space="preserve">Seneca </w:t>
        </w:r>
        <w:r w:rsidR="008E5C90" w:rsidRPr="00AD162B">
          <w:rPr>
            <w:rStyle w:val="Collegamentoipertestuale"/>
            <w:rFonts w:eastAsia="Times New Roman"/>
            <w:sz w:val="24"/>
            <w:szCs w:val="24"/>
          </w:rPr>
          <w:t xml:space="preserve">– De </w:t>
        </w:r>
        <w:proofErr w:type="spellStart"/>
        <w:r w:rsidR="008E5C90" w:rsidRPr="00AD162B">
          <w:rPr>
            <w:rStyle w:val="Collegamentoipertestuale"/>
            <w:rFonts w:eastAsia="Times New Roman"/>
            <w:sz w:val="24"/>
            <w:szCs w:val="24"/>
          </w:rPr>
          <w:t>brevitate</w:t>
        </w:r>
        <w:proofErr w:type="spellEnd"/>
        <w:r w:rsidR="008E5C90" w:rsidRPr="00AD162B">
          <w:rPr>
            <w:rStyle w:val="Collegamentoipertestuale"/>
            <w:rFonts w:eastAsia="Times New Roman"/>
            <w:sz w:val="24"/>
            <w:szCs w:val="24"/>
          </w:rPr>
          <w:t xml:space="preserve"> vitae. Non è breve la vita, ma tale la rendiamo</w:t>
        </w:r>
      </w:hyperlink>
    </w:p>
    <w:p w14:paraId="2FA861FB" w14:textId="284DA366" w:rsidR="008E5C90" w:rsidRPr="00AD162B" w:rsidRDefault="00AA7DB6" w:rsidP="0098622D">
      <w:pPr>
        <w:pStyle w:val="Titolo1"/>
        <w:jc w:val="both"/>
        <w:rPr>
          <w:rStyle w:val="Collegamentoipertestuale"/>
          <w:rFonts w:eastAsia="Times New Roman"/>
          <w:sz w:val="24"/>
          <w:szCs w:val="24"/>
        </w:rPr>
      </w:pPr>
      <w:hyperlink r:id="rId398" w:history="1">
        <w:r w:rsidR="008E5C90" w:rsidRPr="00AD162B">
          <w:rPr>
            <w:rStyle w:val="Collegamentoipertestuale"/>
            <w:rFonts w:eastAsia="Times New Roman"/>
            <w:color w:val="FF0000"/>
            <w:sz w:val="24"/>
            <w:szCs w:val="24"/>
          </w:rPr>
          <w:t xml:space="preserve">Pierangelo </w:t>
        </w:r>
        <w:proofErr w:type="spellStart"/>
        <w:r w:rsidR="008E5C90" w:rsidRPr="00AD162B">
          <w:rPr>
            <w:rStyle w:val="Collegamentoipertestuale"/>
            <w:rFonts w:eastAsia="Times New Roman"/>
            <w:color w:val="FF0000"/>
            <w:sz w:val="24"/>
            <w:szCs w:val="24"/>
          </w:rPr>
          <w:t>Sequeri</w:t>
        </w:r>
        <w:proofErr w:type="spellEnd"/>
        <w:r w:rsidR="008E5C90" w:rsidRPr="00AD162B">
          <w:rPr>
            <w:rStyle w:val="Collegamentoipertestuale"/>
            <w:rFonts w:eastAsia="Times New Roman"/>
            <w:sz w:val="24"/>
            <w:szCs w:val="24"/>
          </w:rPr>
          <w:t xml:space="preserve"> – Agorà / Oltre il dialogo. Sfida congiunta alle passioni tristi: seguirei </w:t>
        </w:r>
        <w:proofErr w:type="gramStart"/>
        <w:r w:rsidR="008E5C90" w:rsidRPr="00AD162B">
          <w:rPr>
            <w:rStyle w:val="Collegamentoipertestuale"/>
            <w:rFonts w:eastAsia="Times New Roman"/>
            <w:sz w:val="24"/>
            <w:szCs w:val="24"/>
          </w:rPr>
          <w:t>la</w:t>
        </w:r>
        <w:proofErr w:type="gramEnd"/>
        <w:r w:rsidR="008E5C90" w:rsidRPr="00AD162B">
          <w:rPr>
            <w:rStyle w:val="Collegamentoipertestuale"/>
            <w:rFonts w:eastAsia="Times New Roman"/>
            <w:sz w:val="24"/>
            <w:szCs w:val="24"/>
          </w:rPr>
          <w:t xml:space="preserve"> </w:t>
        </w:r>
        <w:proofErr w:type="gramStart"/>
        <w:r w:rsidR="008E5C90" w:rsidRPr="00AD162B">
          <w:rPr>
            <w:rStyle w:val="Collegamentoipertestuale"/>
            <w:rFonts w:eastAsia="Times New Roman"/>
            <w:sz w:val="24"/>
            <w:szCs w:val="24"/>
          </w:rPr>
          <w:t>stella</w:t>
        </w:r>
        <w:proofErr w:type="gramEnd"/>
        <w:r w:rsidR="008E5C90" w:rsidRPr="00AD162B">
          <w:rPr>
            <w:rStyle w:val="Collegamentoipertestuale"/>
            <w:rFonts w:eastAsia="Times New Roman"/>
            <w:sz w:val="24"/>
            <w:szCs w:val="24"/>
          </w:rPr>
          <w:t>, non il satellite</w:t>
        </w:r>
      </w:hyperlink>
    </w:p>
    <w:p w14:paraId="31052A09" w14:textId="77777777" w:rsidR="00450579" w:rsidRPr="00AD162B" w:rsidRDefault="00AA7DB6" w:rsidP="0098622D">
      <w:pPr>
        <w:pStyle w:val="Titolo1"/>
        <w:jc w:val="both"/>
        <w:rPr>
          <w:rFonts w:eastAsia="Times New Roman"/>
          <w:sz w:val="24"/>
          <w:szCs w:val="24"/>
        </w:rPr>
      </w:pPr>
      <w:hyperlink r:id="rId399" w:history="1">
        <w:r w:rsidR="00450579" w:rsidRPr="00AD162B">
          <w:rPr>
            <w:rStyle w:val="Collegamentoipertestuale"/>
            <w:rFonts w:eastAsia="Times New Roman"/>
            <w:color w:val="FF0000"/>
            <w:sz w:val="24"/>
            <w:szCs w:val="24"/>
          </w:rPr>
          <w:t>Luis Sepúlveda</w:t>
        </w:r>
        <w:r w:rsidR="00450579" w:rsidRPr="00AD162B">
          <w:rPr>
            <w:rStyle w:val="Collegamentoipertestuale"/>
            <w:rFonts w:eastAsia="Times New Roman"/>
            <w:sz w:val="24"/>
            <w:szCs w:val="24"/>
          </w:rPr>
          <w:t xml:space="preserve"> – La lettura possiede l’antidoto contro il terribile veleno della vecchiaia.</w:t>
        </w:r>
      </w:hyperlink>
    </w:p>
    <w:p w14:paraId="69C39573" w14:textId="7280B968" w:rsidR="008E5C90" w:rsidRPr="00AD162B" w:rsidRDefault="00AA7DB6" w:rsidP="00450579">
      <w:pPr>
        <w:pStyle w:val="Titolo1"/>
        <w:jc w:val="both"/>
        <w:rPr>
          <w:rStyle w:val="Collegamentoipertestuale"/>
          <w:rFonts w:eastAsia="Times New Roman"/>
          <w:sz w:val="24"/>
          <w:szCs w:val="24"/>
        </w:rPr>
      </w:pPr>
      <w:hyperlink r:id="rId400" w:history="1">
        <w:r w:rsidR="008E5C90" w:rsidRPr="00AD162B">
          <w:rPr>
            <w:rStyle w:val="Collegamentoipertestuale"/>
            <w:rFonts w:eastAsia="Times New Roman"/>
            <w:color w:val="FF0000"/>
            <w:sz w:val="24"/>
            <w:szCs w:val="24"/>
          </w:rPr>
          <w:t xml:space="preserve">William Shakespeare </w:t>
        </w:r>
        <w:r w:rsidR="008E5C90" w:rsidRPr="00AD162B">
          <w:rPr>
            <w:rStyle w:val="Collegamentoipertestuale"/>
            <w:rFonts w:eastAsia="Times New Roman"/>
            <w:sz w:val="24"/>
            <w:szCs w:val="24"/>
          </w:rPr>
          <w:t xml:space="preserve">(1564-1616) – </w:t>
        </w:r>
        <w:proofErr w:type="gramStart"/>
        <w:r w:rsidR="008E5C90" w:rsidRPr="00AD162B">
          <w:rPr>
            <w:rStyle w:val="Collegamentoipertestuale"/>
            <w:rFonts w:eastAsia="Times New Roman"/>
            <w:sz w:val="24"/>
            <w:szCs w:val="24"/>
          </w:rPr>
          <w:t>«</w:t>
        </w:r>
        <w:proofErr w:type="gramEnd"/>
        <w:r w:rsidR="008E5C90" w:rsidRPr="00AD162B">
          <w:rPr>
            <w:rStyle w:val="Collegamentoipertestuale"/>
            <w:rFonts w:eastAsia="Times New Roman"/>
            <w:sz w:val="24"/>
            <w:szCs w:val="24"/>
          </w:rPr>
          <w:t>Cesare non potrebbe fare il lupo se non fossero pecore, e nient’altro che pecore, i romani».</w:t>
        </w:r>
      </w:hyperlink>
    </w:p>
    <w:p w14:paraId="0A970C46" w14:textId="77777777" w:rsidR="004C33CF" w:rsidRPr="00AD162B" w:rsidRDefault="00AA7DB6" w:rsidP="00D746A6">
      <w:pPr>
        <w:pStyle w:val="Titolo1"/>
        <w:jc w:val="both"/>
        <w:rPr>
          <w:rFonts w:eastAsia="Times New Roman"/>
          <w:sz w:val="24"/>
          <w:szCs w:val="24"/>
        </w:rPr>
      </w:pPr>
      <w:hyperlink r:id="rId401" w:history="1">
        <w:r w:rsidR="004C33CF" w:rsidRPr="00AD162B">
          <w:rPr>
            <w:rStyle w:val="Collegamentoipertestuale"/>
            <w:rFonts w:eastAsia="Times New Roman"/>
            <w:color w:val="FF0000"/>
            <w:sz w:val="24"/>
            <w:szCs w:val="24"/>
          </w:rPr>
          <w:t>William Shakespeare</w:t>
        </w:r>
        <w:r w:rsidR="004C33CF" w:rsidRPr="00AD162B">
          <w:rPr>
            <w:rStyle w:val="Collegamentoipertestuale"/>
            <w:rFonts w:eastAsia="Times New Roman"/>
            <w:sz w:val="24"/>
            <w:szCs w:val="24"/>
          </w:rPr>
          <w:t xml:space="preserve"> (1564-1616) – La sua lezione di regia: </w:t>
        </w:r>
        <w:proofErr w:type="gramStart"/>
        <w:r w:rsidR="004C33CF" w:rsidRPr="00AD162B">
          <w:rPr>
            <w:rStyle w:val="Collegamentoipertestuale"/>
            <w:rFonts w:eastAsia="Times New Roman"/>
            <w:sz w:val="24"/>
            <w:szCs w:val="24"/>
          </w:rPr>
          <w:t>«</w:t>
        </w:r>
        <w:proofErr w:type="gramEnd"/>
        <w:r w:rsidR="004C33CF" w:rsidRPr="00AD162B">
          <w:rPr>
            <w:rStyle w:val="Collegamentoipertestuale"/>
            <w:rFonts w:eastAsia="Times New Roman"/>
            <w:sz w:val="24"/>
            <w:szCs w:val="24"/>
          </w:rPr>
          <w:t xml:space="preserve">Tenetevi misurati, dovete ottenere e conservare quella sobrietà che consente morbidezza di toni. Accordate l’azione alla parola, la </w:t>
        </w:r>
        <w:proofErr w:type="gramStart"/>
        <w:r w:rsidR="004C33CF" w:rsidRPr="00AD162B">
          <w:rPr>
            <w:rStyle w:val="Collegamentoipertestuale"/>
            <w:rFonts w:eastAsia="Times New Roman"/>
            <w:sz w:val="24"/>
            <w:szCs w:val="24"/>
          </w:rPr>
          <w:t>parola</w:t>
        </w:r>
        <w:proofErr w:type="gramEnd"/>
        <w:r w:rsidR="004C33CF" w:rsidRPr="00AD162B">
          <w:rPr>
            <w:rStyle w:val="Collegamentoipertestuale"/>
            <w:rFonts w:eastAsia="Times New Roman"/>
            <w:sz w:val="24"/>
            <w:szCs w:val="24"/>
          </w:rPr>
          <w:t xml:space="preserve"> al gesto: lo strafare è contrario alla vocazione dell’arte teatrale. Il gigioneggiare quanto il recitarsi addosso non può che disgustare l’intenditore».</w:t>
        </w:r>
      </w:hyperlink>
    </w:p>
    <w:p w14:paraId="0F49509F" w14:textId="41D70FAA" w:rsidR="008E5C90" w:rsidRPr="00AD162B" w:rsidRDefault="00AA7DB6" w:rsidP="00D746A6">
      <w:pPr>
        <w:pStyle w:val="Titolo1"/>
        <w:jc w:val="both"/>
        <w:rPr>
          <w:rStyle w:val="Collegamentoipertestuale"/>
          <w:rFonts w:eastAsia="Times New Roman"/>
          <w:sz w:val="24"/>
          <w:szCs w:val="24"/>
        </w:rPr>
      </w:pPr>
      <w:hyperlink r:id="rId402" w:history="1">
        <w:r w:rsidR="008E5C90" w:rsidRPr="00AD162B">
          <w:rPr>
            <w:rStyle w:val="Collegamentoipertestuale"/>
            <w:rFonts w:eastAsia="Times New Roman"/>
            <w:color w:val="FF0000"/>
            <w:sz w:val="24"/>
            <w:szCs w:val="24"/>
          </w:rPr>
          <w:t>Roberto Signorini</w:t>
        </w:r>
        <w:r w:rsidR="008E5C90" w:rsidRPr="00AD162B">
          <w:rPr>
            <w:rStyle w:val="Collegamentoipertestuale"/>
            <w:rFonts w:eastAsia="Times New Roman"/>
            <w:sz w:val="24"/>
            <w:szCs w:val="24"/>
          </w:rPr>
          <w:t xml:space="preserve"> – Arte del fotografico. </w:t>
        </w:r>
        <w:proofErr w:type="gramStart"/>
        <w:r w:rsidR="008E5C90" w:rsidRPr="00AD162B">
          <w:rPr>
            <w:rStyle w:val="Collegamentoipertestuale"/>
            <w:rFonts w:eastAsia="Times New Roman"/>
            <w:sz w:val="24"/>
            <w:szCs w:val="24"/>
          </w:rPr>
          <w:t>I confini della fotografia e la riflessione teorica degli ultimi venti anni</w:t>
        </w:r>
        <w:proofErr w:type="gramEnd"/>
        <w:r w:rsidR="008E5C90" w:rsidRPr="00AD162B">
          <w:rPr>
            <w:rStyle w:val="Collegamentoipertestuale"/>
            <w:rFonts w:eastAsia="Times New Roman"/>
            <w:sz w:val="24"/>
            <w:szCs w:val="24"/>
          </w:rPr>
          <w:t>.</w:t>
        </w:r>
      </w:hyperlink>
    </w:p>
    <w:p w14:paraId="604C1834" w14:textId="77777777" w:rsidR="00D746A6" w:rsidRPr="00AD162B" w:rsidRDefault="00AA7DB6" w:rsidP="006C0B31">
      <w:pPr>
        <w:pStyle w:val="Titolo1"/>
        <w:jc w:val="both"/>
        <w:rPr>
          <w:rStyle w:val="Collegamentoipertestuale"/>
          <w:rFonts w:eastAsia="Times New Roman"/>
          <w:sz w:val="24"/>
          <w:szCs w:val="24"/>
        </w:rPr>
      </w:pPr>
      <w:hyperlink r:id="rId403" w:history="1">
        <w:r w:rsidR="00D746A6" w:rsidRPr="00AD162B">
          <w:rPr>
            <w:rStyle w:val="Collegamentoipertestuale"/>
            <w:rFonts w:eastAsia="Times New Roman"/>
            <w:color w:val="FF0000"/>
            <w:sz w:val="24"/>
            <w:szCs w:val="24"/>
          </w:rPr>
          <w:t xml:space="preserve">Ignazio Silone </w:t>
        </w:r>
        <w:r w:rsidR="00D746A6" w:rsidRPr="00AD162B">
          <w:rPr>
            <w:rStyle w:val="Collegamentoipertestuale"/>
            <w:rFonts w:eastAsia="Times New Roman"/>
            <w:sz w:val="24"/>
            <w:szCs w:val="24"/>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AD162B" w:rsidRDefault="00AA7DB6" w:rsidP="006C0B31">
      <w:pPr>
        <w:pStyle w:val="Titolo2"/>
        <w:jc w:val="both"/>
        <w:rPr>
          <w:rStyle w:val="Collegamentoipertestuale"/>
          <w:rFonts w:ascii="Times" w:eastAsia="Times New Roman" w:hAnsi="Times"/>
          <w:sz w:val="24"/>
          <w:szCs w:val="24"/>
        </w:rPr>
      </w:pPr>
      <w:hyperlink r:id="rId404" w:history="1">
        <w:r w:rsidR="006C0B31" w:rsidRPr="00AD162B">
          <w:rPr>
            <w:rStyle w:val="Collegamentoipertestuale"/>
            <w:rFonts w:ascii="Times" w:eastAsia="Times New Roman" w:hAnsi="Times"/>
            <w:color w:val="FF0000"/>
            <w:sz w:val="24"/>
            <w:szCs w:val="24"/>
          </w:rPr>
          <w:t xml:space="preserve">Georg </w:t>
        </w:r>
        <w:proofErr w:type="spellStart"/>
        <w:r w:rsidR="006C0B31" w:rsidRPr="00AD162B">
          <w:rPr>
            <w:rStyle w:val="Collegamentoipertestuale"/>
            <w:rFonts w:ascii="Times" w:eastAsia="Times New Roman" w:hAnsi="Times"/>
            <w:color w:val="FF0000"/>
            <w:sz w:val="24"/>
            <w:szCs w:val="24"/>
          </w:rPr>
          <w:t>Simmel</w:t>
        </w:r>
        <w:proofErr w:type="spellEnd"/>
        <w:r w:rsidR="006C0B31" w:rsidRPr="00AD162B">
          <w:rPr>
            <w:rStyle w:val="Collegamentoipertestuale"/>
            <w:rFonts w:ascii="Times" w:eastAsia="Times New Roman" w:hAnsi="Times"/>
            <w:color w:val="FF0000"/>
            <w:sz w:val="24"/>
            <w:szCs w:val="24"/>
          </w:rPr>
          <w:t xml:space="preserve"> </w:t>
        </w:r>
        <w:r w:rsidR="006C0B31" w:rsidRPr="00AD162B">
          <w:rPr>
            <w:rStyle w:val="Collegamentoipertestuale"/>
            <w:rFonts w:ascii="Times" w:eastAsia="Times New Roman" w:hAnsi="Times"/>
            <w:sz w:val="24"/>
            <w:szCs w:val="24"/>
          </w:rPr>
          <w:t xml:space="preserve">(1858-1918) – Ciò che dobbiamo avere per poterlo godere, prima o poi, lo distruggiamo attraverso il possesso. Ecco la linea di separazione tra la bassezza e la nobiltà dei valori: gli uni </w:t>
        </w:r>
        <w:proofErr w:type="gramStart"/>
        <w:r w:rsidR="006C0B31" w:rsidRPr="00AD162B">
          <w:rPr>
            <w:rStyle w:val="Collegamentoipertestuale"/>
            <w:rFonts w:ascii="Times" w:eastAsia="Times New Roman" w:hAnsi="Times"/>
            <w:sz w:val="24"/>
            <w:szCs w:val="24"/>
          </w:rPr>
          <w:t>possiamo</w:t>
        </w:r>
        <w:proofErr w:type="gramEnd"/>
        <w:r w:rsidR="006C0B31" w:rsidRPr="00AD162B">
          <w:rPr>
            <w:rStyle w:val="Collegamentoipertestuale"/>
            <w:rFonts w:ascii="Times" w:eastAsia="Times New Roman" w:hAnsi="Times"/>
            <w:sz w:val="24"/>
            <w:szCs w:val="24"/>
          </w:rPr>
          <w:t xml:space="preserve"> averli senza che ci rendano appagati, mentre gli altri ci rendono felici anche se non li possediamo</w:t>
        </w:r>
      </w:hyperlink>
    </w:p>
    <w:p w14:paraId="7EF01727" w14:textId="77777777" w:rsidR="00311854" w:rsidRPr="00AD162B" w:rsidRDefault="00AA7DB6" w:rsidP="00311854">
      <w:pPr>
        <w:pStyle w:val="Titolo2"/>
        <w:jc w:val="both"/>
        <w:rPr>
          <w:rFonts w:ascii="Times" w:eastAsia="Times New Roman" w:hAnsi="Times"/>
          <w:sz w:val="24"/>
          <w:szCs w:val="24"/>
        </w:rPr>
      </w:pPr>
      <w:hyperlink r:id="rId405" w:history="1">
        <w:r w:rsidR="00311854" w:rsidRPr="00AD162B">
          <w:rPr>
            <w:rStyle w:val="Collegamentoipertestuale"/>
            <w:rFonts w:ascii="Times" w:eastAsia="Times New Roman" w:hAnsi="Times"/>
            <w:color w:val="FF0000"/>
            <w:sz w:val="24"/>
            <w:szCs w:val="24"/>
          </w:rPr>
          <w:t xml:space="preserve">Georg </w:t>
        </w:r>
        <w:proofErr w:type="spellStart"/>
        <w:r w:rsidR="00311854" w:rsidRPr="00AD162B">
          <w:rPr>
            <w:rStyle w:val="Collegamentoipertestuale"/>
            <w:rFonts w:ascii="Times" w:eastAsia="Times New Roman" w:hAnsi="Times"/>
            <w:color w:val="FF0000"/>
            <w:sz w:val="24"/>
            <w:szCs w:val="24"/>
          </w:rPr>
          <w:t>Simmel</w:t>
        </w:r>
        <w:proofErr w:type="spellEnd"/>
        <w:r w:rsidR="00311854" w:rsidRPr="00AD162B">
          <w:rPr>
            <w:rStyle w:val="Collegamentoipertestuale"/>
            <w:rFonts w:ascii="Times" w:eastAsia="Times New Roman" w:hAnsi="Times"/>
            <w:color w:val="FF0000"/>
            <w:sz w:val="24"/>
            <w:szCs w:val="24"/>
          </w:rPr>
          <w:t xml:space="preserve"> </w:t>
        </w:r>
        <w:r w:rsidR="00311854" w:rsidRPr="00AD162B">
          <w:rPr>
            <w:rStyle w:val="Collegamentoipertestuale"/>
            <w:rFonts w:ascii="Times" w:eastAsia="Times New Roman" w:hAnsi="Times"/>
            <w:sz w:val="24"/>
            <w:szCs w:val="24"/>
          </w:rPr>
          <w:t xml:space="preserve">(1858-1918) – Nell’essenza del denaro si percepisce qualche cosa dell’essenza della </w:t>
        </w:r>
        <w:proofErr w:type="gramStart"/>
        <w:r w:rsidR="00311854" w:rsidRPr="00AD162B">
          <w:rPr>
            <w:rStyle w:val="Collegamentoipertestuale"/>
            <w:rFonts w:ascii="Times" w:eastAsia="Times New Roman" w:hAnsi="Times"/>
            <w:sz w:val="24"/>
            <w:szCs w:val="24"/>
          </w:rPr>
          <w:t>prostituzione</w:t>
        </w:r>
      </w:hyperlink>
      <w:proofErr w:type="gramEnd"/>
    </w:p>
    <w:p w14:paraId="6A0683BA" w14:textId="77777777" w:rsidR="00D746A6" w:rsidRPr="00AD162B" w:rsidRDefault="00AA7DB6" w:rsidP="00D746A6">
      <w:pPr>
        <w:pStyle w:val="Titolo1"/>
        <w:jc w:val="both"/>
        <w:rPr>
          <w:rStyle w:val="Collegamentoipertestuale"/>
          <w:rFonts w:eastAsia="Times New Roman"/>
          <w:sz w:val="24"/>
          <w:szCs w:val="24"/>
        </w:rPr>
      </w:pPr>
      <w:hyperlink r:id="rId406" w:history="1">
        <w:r w:rsidR="00D746A6" w:rsidRPr="00AD162B">
          <w:rPr>
            <w:rStyle w:val="Collegamentoipertestuale"/>
            <w:rFonts w:eastAsia="Times New Roman"/>
            <w:color w:val="FF0000"/>
            <w:sz w:val="24"/>
            <w:szCs w:val="24"/>
          </w:rPr>
          <w:t xml:space="preserve">John </w:t>
        </w:r>
        <w:proofErr w:type="spellStart"/>
        <w:r w:rsidR="00D746A6" w:rsidRPr="00AD162B">
          <w:rPr>
            <w:rStyle w:val="Collegamentoipertestuale"/>
            <w:rFonts w:eastAsia="Times New Roman"/>
            <w:color w:val="FF0000"/>
            <w:sz w:val="24"/>
            <w:szCs w:val="24"/>
          </w:rPr>
          <w:t>Sargent</w:t>
        </w:r>
        <w:proofErr w:type="spellEnd"/>
        <w:r w:rsidR="00D746A6" w:rsidRPr="00AD162B">
          <w:rPr>
            <w:rStyle w:val="Collegamentoipertestuale"/>
            <w:rFonts w:eastAsia="Times New Roman"/>
            <w:color w:val="FF0000"/>
            <w:sz w:val="24"/>
            <w:szCs w:val="24"/>
          </w:rPr>
          <w:t xml:space="preserve"> Singer</w:t>
        </w:r>
        <w:r w:rsidR="00D746A6" w:rsidRPr="00AD162B">
          <w:rPr>
            <w:rStyle w:val="Collegamentoipertestuale"/>
            <w:rFonts w:eastAsia="Times New Roman"/>
            <w:sz w:val="24"/>
            <w:szCs w:val="24"/>
          </w:rPr>
          <w:t xml:space="preserve"> (1856-1925) – La passione della lettura nel ritratto.</w:t>
        </w:r>
      </w:hyperlink>
    </w:p>
    <w:p w14:paraId="39B5BEA0" w14:textId="77777777" w:rsidR="005646CC" w:rsidRPr="00AD162B" w:rsidRDefault="00AA7DB6" w:rsidP="005646CC">
      <w:pPr>
        <w:pStyle w:val="Titolo1"/>
        <w:jc w:val="both"/>
        <w:rPr>
          <w:rStyle w:val="Collegamentoipertestuale"/>
          <w:rFonts w:eastAsia="Times New Roman"/>
          <w:sz w:val="24"/>
          <w:szCs w:val="24"/>
        </w:rPr>
      </w:pPr>
      <w:hyperlink r:id="rId407" w:history="1">
        <w:proofErr w:type="spellStart"/>
        <w:r w:rsidR="005646CC" w:rsidRPr="00AD162B">
          <w:rPr>
            <w:rStyle w:val="Collegamentoipertestuale"/>
            <w:rFonts w:eastAsia="Times New Roman"/>
            <w:color w:val="FF0000"/>
            <w:sz w:val="24"/>
            <w:szCs w:val="24"/>
          </w:rPr>
          <w:t>Burrhus</w:t>
        </w:r>
        <w:proofErr w:type="spellEnd"/>
        <w:r w:rsidR="005646CC" w:rsidRPr="00AD162B">
          <w:rPr>
            <w:rStyle w:val="Collegamentoipertestuale"/>
            <w:rFonts w:eastAsia="Times New Roman"/>
            <w:color w:val="FF0000"/>
            <w:sz w:val="24"/>
            <w:szCs w:val="24"/>
          </w:rPr>
          <w:t xml:space="preserve"> Frederic </w:t>
        </w:r>
        <w:proofErr w:type="spellStart"/>
        <w:r w:rsidR="005646CC" w:rsidRPr="00AD162B">
          <w:rPr>
            <w:rStyle w:val="Collegamentoipertestuale"/>
            <w:rFonts w:eastAsia="Times New Roman"/>
            <w:color w:val="FF0000"/>
            <w:sz w:val="24"/>
            <w:szCs w:val="24"/>
          </w:rPr>
          <w:t>Skinner</w:t>
        </w:r>
        <w:proofErr w:type="spellEnd"/>
        <w:r w:rsidR="005646CC" w:rsidRPr="00AD162B">
          <w:rPr>
            <w:rStyle w:val="Collegamentoipertestuale"/>
            <w:rFonts w:eastAsia="Times New Roman"/>
            <w:color w:val="FF0000"/>
            <w:sz w:val="24"/>
            <w:szCs w:val="24"/>
          </w:rPr>
          <w:t xml:space="preserve"> </w:t>
        </w:r>
        <w:r w:rsidR="005646CC" w:rsidRPr="00AD162B">
          <w:rPr>
            <w:rStyle w:val="Collegamentoipertestuale"/>
            <w:rFonts w:eastAsia="Times New Roman"/>
            <w:sz w:val="24"/>
            <w:szCs w:val="24"/>
          </w:rPr>
          <w:t>(1904-1990) – Se non facciamo nulla permettiamo che un futuro deprimente e probabilmente catastrofico abbia il sopravvento su di noi.</w:t>
        </w:r>
      </w:hyperlink>
    </w:p>
    <w:p w14:paraId="07F35455" w14:textId="77777777" w:rsidR="006021A6" w:rsidRPr="00AD162B" w:rsidRDefault="00AA7DB6" w:rsidP="006021A6">
      <w:pPr>
        <w:pStyle w:val="Titolo1"/>
        <w:rPr>
          <w:rFonts w:eastAsia="Times New Roman"/>
          <w:sz w:val="24"/>
          <w:szCs w:val="24"/>
        </w:rPr>
      </w:pPr>
      <w:hyperlink r:id="rId408" w:history="1">
        <w:r w:rsidR="006021A6" w:rsidRPr="00AD162B">
          <w:rPr>
            <w:rStyle w:val="Collegamentoipertestuale"/>
            <w:rFonts w:eastAsia="Times New Roman"/>
            <w:color w:val="FF0000"/>
            <w:sz w:val="24"/>
            <w:szCs w:val="24"/>
          </w:rPr>
          <w:t>Socrate</w:t>
        </w:r>
        <w:r w:rsidR="006021A6" w:rsidRPr="00AD162B">
          <w:rPr>
            <w:rStyle w:val="Collegamentoipertestuale"/>
            <w:rFonts w:eastAsia="Times New Roman"/>
            <w:sz w:val="24"/>
            <w:szCs w:val="24"/>
          </w:rPr>
          <w:t xml:space="preserve"> (470 a.C.-399 a.C.) – Una vita senza ricerca non </w:t>
        </w:r>
        <w:proofErr w:type="gramStart"/>
        <w:r w:rsidR="006021A6" w:rsidRPr="00AD162B">
          <w:rPr>
            <w:rStyle w:val="Collegamentoipertestuale"/>
            <w:rFonts w:eastAsia="Times New Roman"/>
            <w:sz w:val="24"/>
            <w:szCs w:val="24"/>
          </w:rPr>
          <w:t>è</w:t>
        </w:r>
        <w:proofErr w:type="gramEnd"/>
        <w:r w:rsidR="006021A6" w:rsidRPr="00AD162B">
          <w:rPr>
            <w:rStyle w:val="Collegamentoipertestuale"/>
            <w:rFonts w:eastAsia="Times New Roman"/>
            <w:sz w:val="24"/>
            <w:szCs w:val="24"/>
          </w:rPr>
          <w:t xml:space="preserve"> degna di essere vissuta</w:t>
        </w:r>
      </w:hyperlink>
    </w:p>
    <w:p w14:paraId="32F69CFD" w14:textId="2C1B6EC7" w:rsidR="008E5C90" w:rsidRPr="00AD162B" w:rsidRDefault="00AA7DB6" w:rsidP="003C37FF">
      <w:pPr>
        <w:pStyle w:val="Titolo1"/>
        <w:jc w:val="both"/>
        <w:rPr>
          <w:rStyle w:val="Collegamentoipertestuale"/>
          <w:rFonts w:eastAsia="Times New Roman"/>
          <w:sz w:val="24"/>
          <w:szCs w:val="24"/>
        </w:rPr>
      </w:pPr>
      <w:hyperlink r:id="rId409" w:history="1">
        <w:r w:rsidR="008E5C90" w:rsidRPr="00AD162B">
          <w:rPr>
            <w:rStyle w:val="Collegamentoipertestuale"/>
            <w:rFonts w:eastAsia="Times New Roman"/>
            <w:color w:val="FF0000"/>
            <w:sz w:val="24"/>
            <w:szCs w:val="24"/>
          </w:rPr>
          <w:t>Donato Sperduto </w:t>
        </w:r>
        <w:r w:rsidR="008E5C90" w:rsidRPr="00AD162B">
          <w:rPr>
            <w:rStyle w:val="Collegamentoipertestuale"/>
            <w:rFonts w:eastAsia="Times New Roman"/>
            <w:sz w:val="24"/>
            <w:szCs w:val="24"/>
          </w:rPr>
          <w:t>– Agire o lasciar fluire? Emanuele Severino e Carlo Levi a confronto</w:t>
        </w:r>
      </w:hyperlink>
    </w:p>
    <w:p w14:paraId="370F5328" w14:textId="0089A386" w:rsidR="008B2E79" w:rsidRDefault="00AA7DB6" w:rsidP="003C37FF">
      <w:pPr>
        <w:pStyle w:val="Titolo1"/>
        <w:jc w:val="both"/>
        <w:rPr>
          <w:rStyle w:val="Collegamentoipertestuale"/>
          <w:rFonts w:eastAsia="Times New Roman"/>
          <w:sz w:val="24"/>
          <w:szCs w:val="24"/>
        </w:rPr>
      </w:pPr>
      <w:hyperlink r:id="rId410" w:history="1">
        <w:proofErr w:type="spellStart"/>
        <w:r w:rsidR="008B2E79" w:rsidRPr="00AD162B">
          <w:rPr>
            <w:rStyle w:val="Collegamentoipertestuale"/>
            <w:rFonts w:eastAsia="Times New Roman"/>
            <w:color w:val="FF0000"/>
            <w:sz w:val="24"/>
            <w:szCs w:val="24"/>
          </w:rPr>
          <w:t>Baruch</w:t>
        </w:r>
        <w:proofErr w:type="spellEnd"/>
        <w:r w:rsidR="008B2E79" w:rsidRPr="00AD162B">
          <w:rPr>
            <w:rStyle w:val="Collegamentoipertestuale"/>
            <w:rFonts w:eastAsia="Times New Roman"/>
            <w:color w:val="FF0000"/>
            <w:sz w:val="24"/>
            <w:szCs w:val="24"/>
          </w:rPr>
          <w:t xml:space="preserve"> Spinoza</w:t>
        </w:r>
        <w:r w:rsidR="008B2E79" w:rsidRPr="00AD162B">
          <w:rPr>
            <w:rStyle w:val="Collegamentoipertestuale"/>
            <w:rFonts w:eastAsia="Times New Roman"/>
            <w:sz w:val="24"/>
            <w:szCs w:val="24"/>
          </w:rPr>
          <w:t xml:space="preserve"> (1632-1677) – La via che conduce al vero compiacimento dell’animo sembra </w:t>
        </w:r>
        <w:proofErr w:type="gramStart"/>
        <w:r w:rsidR="008B2E79" w:rsidRPr="00AD162B">
          <w:rPr>
            <w:rStyle w:val="Collegamentoipertestuale"/>
            <w:rFonts w:eastAsia="Times New Roman"/>
            <w:sz w:val="24"/>
            <w:szCs w:val="24"/>
          </w:rPr>
          <w:t>estremamente</w:t>
        </w:r>
        <w:proofErr w:type="gramEnd"/>
        <w:r w:rsidR="008B2E79" w:rsidRPr="00AD162B">
          <w:rPr>
            <w:rStyle w:val="Collegamentoipertestuale"/>
            <w:rFonts w:eastAsia="Times New Roman"/>
            <w:sz w:val="24"/>
            <w:szCs w:val="24"/>
          </w:rPr>
          <w:t xml:space="preserve"> difficile, può tuttavia essere trovata. E arduo, in verità, deve essere ciò che tanto raramente si trova. Ma tutte le cose eccellenti sono tanto difficili quanto </w:t>
        </w:r>
        <w:proofErr w:type="gramStart"/>
        <w:r w:rsidR="008B2E79" w:rsidRPr="00AD162B">
          <w:rPr>
            <w:rStyle w:val="Collegamentoipertestuale"/>
            <w:rFonts w:eastAsia="Times New Roman"/>
            <w:sz w:val="24"/>
            <w:szCs w:val="24"/>
          </w:rPr>
          <w:t>rare</w:t>
        </w:r>
      </w:hyperlink>
      <w:proofErr w:type="gramEnd"/>
    </w:p>
    <w:p w14:paraId="6A439785" w14:textId="77777777" w:rsidR="00F67A85" w:rsidRPr="00F67A85" w:rsidRDefault="00F67A85" w:rsidP="00F67A85">
      <w:pPr>
        <w:pStyle w:val="Titolo2"/>
        <w:jc w:val="both"/>
        <w:rPr>
          <w:rFonts w:ascii="Times" w:eastAsia="Times New Roman" w:hAnsi="Times"/>
          <w:sz w:val="24"/>
          <w:szCs w:val="24"/>
        </w:rPr>
      </w:pPr>
      <w:hyperlink r:id="rId411" w:history="1">
        <w:proofErr w:type="spellStart"/>
        <w:r w:rsidRPr="00F67A85">
          <w:rPr>
            <w:rStyle w:val="Collegamentoipertestuale"/>
            <w:rFonts w:ascii="Times" w:eastAsia="Times New Roman" w:hAnsi="Times"/>
            <w:color w:val="FF0000"/>
            <w:sz w:val="24"/>
            <w:szCs w:val="24"/>
          </w:rPr>
          <w:t>Baruch</w:t>
        </w:r>
        <w:proofErr w:type="spellEnd"/>
        <w:r w:rsidRPr="00F67A85">
          <w:rPr>
            <w:rStyle w:val="Collegamentoipertestuale"/>
            <w:rFonts w:ascii="Times" w:eastAsia="Times New Roman" w:hAnsi="Times"/>
            <w:color w:val="FF0000"/>
            <w:sz w:val="24"/>
            <w:szCs w:val="24"/>
          </w:rPr>
          <w:t xml:space="preserve"> Spinoza</w:t>
        </w:r>
        <w:r w:rsidRPr="00F67A85">
          <w:rPr>
            <w:rStyle w:val="Collegamentoipertestuale"/>
            <w:rFonts w:ascii="Times" w:eastAsia="Times New Roman" w:hAnsi="Times"/>
            <w:sz w:val="24"/>
            <w:szCs w:val="24"/>
          </w:rPr>
          <w:t xml:space="preserve"> (1632-1677) – All’uomo niente è più utile dell’</w:t>
        </w:r>
        <w:proofErr w:type="gramStart"/>
        <w:r w:rsidRPr="00F67A85">
          <w:rPr>
            <w:rStyle w:val="Collegamentoipertestuale"/>
            <w:rFonts w:ascii="Times" w:eastAsia="Times New Roman" w:hAnsi="Times"/>
            <w:sz w:val="24"/>
            <w:szCs w:val="24"/>
          </w:rPr>
          <w:t>uomo</w:t>
        </w:r>
        <w:proofErr w:type="gramEnd"/>
        <w:r w:rsidRPr="00F67A85">
          <w:rPr>
            <w:rStyle w:val="Collegamentoipertestuale"/>
            <w:rFonts w:ascii="Times" w:eastAsia="Times New Roman" w:hAnsi="Times"/>
            <w:sz w:val="24"/>
            <w:szCs w:val="24"/>
          </w:rPr>
          <w:t>. Da questo segue che gli uomini, che siano guidati dalla ragione, cioè quelli che ricercano il proprio utile con la guida della ragione, non bramino per sé niente che non desiderino anche per gli altri, e perciò sono giusti, onesti e fedeli.</w:t>
        </w:r>
      </w:hyperlink>
    </w:p>
    <w:p w14:paraId="39F1730C" w14:textId="3C949B6D" w:rsidR="008E5C90" w:rsidRPr="00AD162B" w:rsidRDefault="00F67A85" w:rsidP="003C37FF">
      <w:pPr>
        <w:pStyle w:val="Titolo1"/>
        <w:jc w:val="both"/>
        <w:rPr>
          <w:rStyle w:val="Collegamentoipertestuale"/>
          <w:rFonts w:eastAsia="Times New Roman"/>
          <w:sz w:val="24"/>
          <w:szCs w:val="24"/>
        </w:rPr>
      </w:pPr>
      <w:hyperlink r:id="rId412" w:history="1">
        <w:r w:rsidR="008E5C90" w:rsidRPr="00AD162B">
          <w:rPr>
            <w:rStyle w:val="Collegamentoipertestuale"/>
            <w:rFonts w:eastAsia="Times New Roman"/>
            <w:color w:val="FF0000"/>
            <w:sz w:val="24"/>
            <w:szCs w:val="24"/>
          </w:rPr>
          <w:t xml:space="preserve">Giovanni Stelli </w:t>
        </w:r>
        <w:r w:rsidR="008E5C90" w:rsidRPr="00AD162B">
          <w:rPr>
            <w:rStyle w:val="Collegamentoipertestuale"/>
            <w:rFonts w:eastAsia="Times New Roman"/>
            <w:sz w:val="24"/>
            <w:szCs w:val="24"/>
          </w:rPr>
          <w:t>– Senso e valore della filosofia. Tre domande, alcune risposte</w:t>
        </w:r>
      </w:hyperlink>
    </w:p>
    <w:p w14:paraId="5FB63901" w14:textId="6ED89276" w:rsidR="003C37FF" w:rsidRPr="00AD162B" w:rsidRDefault="00AA7DB6" w:rsidP="003C37FF">
      <w:pPr>
        <w:pStyle w:val="Titolo1"/>
        <w:jc w:val="both"/>
        <w:rPr>
          <w:rFonts w:eastAsia="Times New Roman"/>
          <w:sz w:val="24"/>
          <w:szCs w:val="24"/>
        </w:rPr>
      </w:pPr>
      <w:hyperlink r:id="rId413" w:history="1">
        <w:r w:rsidR="003C37FF" w:rsidRPr="00AD162B">
          <w:rPr>
            <w:rStyle w:val="Collegamentoipertestuale"/>
            <w:rFonts w:eastAsia="Times New Roman"/>
            <w:color w:val="FF0000"/>
            <w:sz w:val="24"/>
            <w:szCs w:val="24"/>
          </w:rPr>
          <w:t>Giovanni Stelli</w:t>
        </w:r>
        <w:r w:rsidR="003C37FF" w:rsidRPr="00AD162B">
          <w:rPr>
            <w:rStyle w:val="Collegamentoipertestuale"/>
            <w:rFonts w:eastAsia="Times New Roman"/>
            <w:sz w:val="24"/>
            <w:szCs w:val="24"/>
          </w:rPr>
          <w:t xml:space="preserve"> – Tre lezioni sulla politica di Aristotele: </w:t>
        </w:r>
        <w:proofErr w:type="spellStart"/>
        <w:r w:rsidR="003C37FF" w:rsidRPr="00AD162B">
          <w:rPr>
            <w:rStyle w:val="Collegamentoipertestuale"/>
            <w:rFonts w:eastAsia="Times New Roman"/>
            <w:sz w:val="24"/>
            <w:szCs w:val="24"/>
          </w:rPr>
          <w:t>Etica-politica</w:t>
        </w:r>
        <w:proofErr w:type="spellEnd"/>
        <w:r w:rsidR="003C37FF" w:rsidRPr="00AD162B">
          <w:rPr>
            <w:rStyle w:val="Collegamentoipertestuale"/>
            <w:rFonts w:eastAsia="Times New Roman"/>
            <w:sz w:val="24"/>
            <w:szCs w:val="24"/>
          </w:rPr>
          <w:t xml:space="preserve"> come scienza unitaria – L’originaria costituzione intersoggettiva dell’uomo: amicizia e giustizia – La comunità politica e la teoria delle costituzioni</w:t>
        </w:r>
      </w:hyperlink>
    </w:p>
    <w:p w14:paraId="7ED764BA" w14:textId="537EA534" w:rsidR="008E5C90" w:rsidRPr="00AD162B" w:rsidRDefault="00AA7DB6" w:rsidP="003C37FF">
      <w:pPr>
        <w:pStyle w:val="Titolo1"/>
        <w:jc w:val="both"/>
        <w:rPr>
          <w:rFonts w:eastAsia="Times New Roman"/>
          <w:sz w:val="24"/>
          <w:szCs w:val="24"/>
        </w:rPr>
      </w:pPr>
      <w:hyperlink r:id="rId414" w:history="1">
        <w:r w:rsidR="008E5C90" w:rsidRPr="00AD162B">
          <w:rPr>
            <w:rStyle w:val="Collegamentoipertestuale"/>
            <w:rFonts w:eastAsia="Times New Roman"/>
            <w:color w:val="FF0000"/>
            <w:sz w:val="24"/>
            <w:szCs w:val="24"/>
          </w:rPr>
          <w:t>Annalisa Strada</w:t>
        </w:r>
        <w:r w:rsidR="008E5C90" w:rsidRPr="00AD162B">
          <w:rPr>
            <w:rStyle w:val="Collegamentoipertestuale"/>
            <w:rFonts w:eastAsia="Times New Roman"/>
            <w:sz w:val="24"/>
            <w:szCs w:val="24"/>
          </w:rPr>
          <w:t xml:space="preserve"> – Dove inizia e dove finisce un posto? I libri sono una forza …</w:t>
        </w:r>
      </w:hyperlink>
    </w:p>
    <w:p w14:paraId="14F43C31" w14:textId="0A310394" w:rsidR="0050639B" w:rsidRPr="00AD162B" w:rsidRDefault="00AA7DB6" w:rsidP="00C52E7D">
      <w:pPr>
        <w:pStyle w:val="Titolo1"/>
        <w:jc w:val="both"/>
        <w:rPr>
          <w:rFonts w:eastAsia="Times New Roman"/>
          <w:sz w:val="24"/>
          <w:szCs w:val="24"/>
        </w:rPr>
      </w:pPr>
      <w:hyperlink r:id="rId415" w:history="1">
        <w:r w:rsidR="008E5C90" w:rsidRPr="00AD162B">
          <w:rPr>
            <w:rStyle w:val="Collegamentoipertestuale"/>
            <w:rFonts w:eastAsia="Times New Roman"/>
            <w:color w:val="FF0000"/>
            <w:sz w:val="24"/>
            <w:szCs w:val="24"/>
          </w:rPr>
          <w:t xml:space="preserve">Wislawa </w:t>
        </w:r>
        <w:proofErr w:type="spellStart"/>
        <w:r w:rsidR="008E5C90" w:rsidRPr="00AD162B">
          <w:rPr>
            <w:rStyle w:val="Collegamentoipertestuale"/>
            <w:rFonts w:eastAsia="Times New Roman"/>
            <w:color w:val="FF0000"/>
            <w:sz w:val="24"/>
            <w:szCs w:val="24"/>
          </w:rPr>
          <w:t>Szymborska</w:t>
        </w:r>
        <w:proofErr w:type="spellEnd"/>
        <w:r w:rsidR="008E5C90" w:rsidRPr="00AD162B">
          <w:rPr>
            <w:rStyle w:val="Collegamentoipertestuale"/>
            <w:rFonts w:eastAsia="Times New Roman"/>
            <w:sz w:val="24"/>
            <w:szCs w:val="24"/>
          </w:rPr>
          <w:t xml:space="preserve"> – </w:t>
        </w:r>
        <w:proofErr w:type="gramStart"/>
        <w:r w:rsidR="008E5C90" w:rsidRPr="00AD162B">
          <w:rPr>
            <w:rStyle w:val="Collegamentoipertestuale"/>
            <w:rFonts w:eastAsia="Times New Roman"/>
            <w:sz w:val="24"/>
            <w:szCs w:val="24"/>
          </w:rPr>
          <w:t>«</w:t>
        </w:r>
        <w:proofErr w:type="gramEnd"/>
        <w:r w:rsidR="008E5C90" w:rsidRPr="00AD162B">
          <w:rPr>
            <w:rStyle w:val="Collegamentoipertestuale"/>
            <w:rFonts w:eastAsia="Times New Roman"/>
            <w:sz w:val="24"/>
            <w:szCs w:val="24"/>
          </w:rPr>
          <w:t>SULLA MORTE SENZA ESAGERARE». Non c’è vita che almeno per un attimo non sia stata immortale. La morte è sempre in ritardo di quell’attimo.</w:t>
        </w:r>
      </w:hyperlink>
    </w:p>
    <w:p w14:paraId="298D2825" w14:textId="77777777" w:rsidR="004A38CF" w:rsidRPr="00AD162B" w:rsidRDefault="004A38CF" w:rsidP="00C52E7D">
      <w:pPr>
        <w:pStyle w:val="Titolo1"/>
        <w:jc w:val="both"/>
        <w:rPr>
          <w:rFonts w:eastAsia="Times New Roman"/>
          <w:sz w:val="24"/>
          <w:szCs w:val="24"/>
        </w:rPr>
      </w:pPr>
    </w:p>
    <w:p w14:paraId="6FA059C7" w14:textId="3839EA6F" w:rsidR="004A38CF" w:rsidRPr="00AD162B" w:rsidRDefault="004A38CF" w:rsidP="00A81ED8">
      <w:pPr>
        <w:pStyle w:val="Titolo1"/>
        <w:jc w:val="center"/>
        <w:rPr>
          <w:rFonts w:eastAsia="Times New Roman"/>
          <w:sz w:val="32"/>
          <w:szCs w:val="32"/>
        </w:rPr>
      </w:pPr>
      <w:r w:rsidRPr="00AD162B">
        <w:rPr>
          <w:rFonts w:eastAsia="Times New Roman"/>
          <w:sz w:val="32"/>
          <w:szCs w:val="32"/>
        </w:rPr>
        <w:t>T</w:t>
      </w:r>
    </w:p>
    <w:p w14:paraId="4B2039E2" w14:textId="29B9CB35" w:rsidR="004A38CF" w:rsidRPr="00AD162B" w:rsidRDefault="00AA7DB6" w:rsidP="00C52E7D">
      <w:pPr>
        <w:pStyle w:val="Titolo1"/>
        <w:jc w:val="both"/>
        <w:rPr>
          <w:rStyle w:val="Collegamentoipertestuale"/>
          <w:rFonts w:eastAsia="Times New Roman"/>
          <w:sz w:val="24"/>
          <w:szCs w:val="24"/>
        </w:rPr>
      </w:pPr>
      <w:hyperlink r:id="rId416" w:history="1">
        <w:r w:rsidR="004A38CF" w:rsidRPr="00AD162B">
          <w:rPr>
            <w:rStyle w:val="Collegamentoipertestuale"/>
            <w:rFonts w:eastAsia="Times New Roman"/>
            <w:color w:val="FF0000"/>
            <w:sz w:val="24"/>
            <w:szCs w:val="24"/>
          </w:rPr>
          <w:t xml:space="preserve">Walter </w:t>
        </w:r>
        <w:proofErr w:type="spellStart"/>
        <w:r w:rsidR="004A38CF" w:rsidRPr="00AD162B">
          <w:rPr>
            <w:rStyle w:val="Collegamentoipertestuale"/>
            <w:rFonts w:eastAsia="Times New Roman"/>
            <w:color w:val="FF0000"/>
            <w:sz w:val="24"/>
            <w:szCs w:val="24"/>
          </w:rPr>
          <w:t>Tevis</w:t>
        </w:r>
        <w:proofErr w:type="spellEnd"/>
        <w:r w:rsidR="004A38CF" w:rsidRPr="00AD162B">
          <w:rPr>
            <w:rStyle w:val="Collegamentoipertestuale"/>
            <w:rFonts w:eastAsia="Times New Roman"/>
            <w:sz w:val="24"/>
            <w:szCs w:val="24"/>
          </w:rPr>
          <w:t xml:space="preserve">, </w:t>
        </w:r>
        <w:proofErr w:type="gramStart"/>
        <w:r w:rsidR="004A38CF" w:rsidRPr="00AD162B">
          <w:rPr>
            <w:rStyle w:val="Collegamentoipertestuale"/>
            <w:rFonts w:eastAsia="Times New Roman"/>
            <w:sz w:val="24"/>
            <w:szCs w:val="24"/>
          </w:rPr>
          <w:t>«</w:t>
        </w:r>
        <w:proofErr w:type="gramEnd"/>
        <w:r w:rsidR="004A38CF" w:rsidRPr="00AD162B">
          <w:rPr>
            <w:rStyle w:val="Collegamentoipertestuale"/>
            <w:rFonts w:eastAsia="Times New Roman"/>
            <w:sz w:val="24"/>
            <w:szCs w:val="24"/>
          </w:rPr>
          <w:t xml:space="preserve">Solo il mimo canta al limitare del bosco», </w:t>
        </w:r>
        <w:proofErr w:type="spellStart"/>
        <w:r w:rsidR="004A38CF" w:rsidRPr="00AD162B">
          <w:rPr>
            <w:rStyle w:val="Collegamentoipertestuale"/>
            <w:rFonts w:eastAsia="Times New Roman"/>
            <w:sz w:val="24"/>
            <w:szCs w:val="24"/>
          </w:rPr>
          <w:t>Mimimumfax</w:t>
        </w:r>
        <w:proofErr w:type="spellEnd"/>
        <w:r w:rsidR="004A38CF" w:rsidRPr="00AD162B">
          <w:rPr>
            <w:rStyle w:val="Collegamentoipertestuale"/>
            <w:rFonts w:eastAsia="Times New Roman"/>
            <w:sz w:val="24"/>
            <w:szCs w:val="24"/>
          </w:rPr>
          <w:t xml:space="preserve">, 2015. Ecco le accuse mosse dal tribunale dei robot: </w:t>
        </w:r>
        <w:proofErr w:type="gramStart"/>
        <w:r w:rsidR="004A38CF" w:rsidRPr="00AD162B">
          <w:rPr>
            <w:rStyle w:val="Collegamentoipertestuale"/>
            <w:rFonts w:eastAsia="Times New Roman"/>
            <w:sz w:val="24"/>
            <w:szCs w:val="24"/>
          </w:rPr>
          <w:t>«</w:t>
        </w:r>
        <w:proofErr w:type="gramEnd"/>
        <w:r w:rsidR="004A38CF" w:rsidRPr="00AD162B">
          <w:rPr>
            <w:rStyle w:val="Collegamentoipertestuale"/>
            <w:rFonts w:eastAsia="Times New Roman"/>
            <w:sz w:val="24"/>
            <w:szCs w:val="24"/>
          </w:rPr>
          <w:t>Coabitazione, lettura e insegnamento della lettura».</w:t>
        </w:r>
      </w:hyperlink>
    </w:p>
    <w:p w14:paraId="6D2AB6F5" w14:textId="77777777" w:rsidR="00C52E7D" w:rsidRPr="00AD162B" w:rsidRDefault="00AA7DB6" w:rsidP="000961E4">
      <w:pPr>
        <w:pStyle w:val="Titolo1"/>
        <w:jc w:val="both"/>
        <w:rPr>
          <w:rFonts w:eastAsia="Times New Roman"/>
          <w:sz w:val="24"/>
          <w:szCs w:val="24"/>
        </w:rPr>
      </w:pPr>
      <w:hyperlink r:id="rId417" w:history="1">
        <w:r w:rsidR="00C52E7D" w:rsidRPr="00AD162B">
          <w:rPr>
            <w:rStyle w:val="Collegamentoipertestuale"/>
            <w:rFonts w:eastAsia="Times New Roman"/>
            <w:color w:val="FF0000"/>
            <w:sz w:val="24"/>
            <w:szCs w:val="24"/>
          </w:rPr>
          <w:t>Jacques-Joseph Tissot</w:t>
        </w:r>
        <w:r w:rsidR="00C52E7D" w:rsidRPr="00AD162B">
          <w:rPr>
            <w:rStyle w:val="Collegamentoipertestuale"/>
            <w:rFonts w:eastAsia="Times New Roman"/>
            <w:sz w:val="24"/>
            <w:szCs w:val="24"/>
          </w:rPr>
          <w:t>, detto James (1836-1902) – La passione della lettura nell’arte.</w:t>
        </w:r>
      </w:hyperlink>
    </w:p>
    <w:p w14:paraId="2E59763C" w14:textId="419C7177" w:rsidR="004A38CF" w:rsidRPr="00AD162B" w:rsidRDefault="00AA7DB6" w:rsidP="000961E4">
      <w:pPr>
        <w:pStyle w:val="Titolo1"/>
        <w:jc w:val="both"/>
        <w:rPr>
          <w:rStyle w:val="Collegamentoipertestuale"/>
          <w:rFonts w:eastAsia="Times New Roman"/>
          <w:sz w:val="24"/>
          <w:szCs w:val="24"/>
        </w:rPr>
      </w:pPr>
      <w:hyperlink r:id="rId418" w:history="1">
        <w:proofErr w:type="spellStart"/>
        <w:r w:rsidR="004A38CF" w:rsidRPr="00AD162B">
          <w:rPr>
            <w:rStyle w:val="Collegamentoipertestuale"/>
            <w:rFonts w:eastAsia="Times New Roman"/>
            <w:color w:val="FF0000"/>
            <w:sz w:val="24"/>
            <w:szCs w:val="24"/>
          </w:rPr>
          <w:t>Lev</w:t>
        </w:r>
        <w:proofErr w:type="spellEnd"/>
        <w:r w:rsidR="004A38CF" w:rsidRPr="00AD162B">
          <w:rPr>
            <w:rStyle w:val="Collegamentoipertestuale"/>
            <w:rFonts w:eastAsia="Times New Roman"/>
            <w:color w:val="FF0000"/>
            <w:sz w:val="24"/>
            <w:szCs w:val="24"/>
          </w:rPr>
          <w:t xml:space="preserve"> </w:t>
        </w:r>
        <w:proofErr w:type="spellStart"/>
        <w:r w:rsidR="004A38CF" w:rsidRPr="00AD162B">
          <w:rPr>
            <w:rStyle w:val="Collegamentoipertestuale"/>
            <w:rFonts w:eastAsia="Times New Roman"/>
            <w:color w:val="FF0000"/>
            <w:sz w:val="24"/>
            <w:szCs w:val="24"/>
          </w:rPr>
          <w:t>Nikolàevič</w:t>
        </w:r>
        <w:proofErr w:type="spellEnd"/>
        <w:r w:rsidR="004A38CF" w:rsidRPr="00AD162B">
          <w:rPr>
            <w:rStyle w:val="Collegamentoipertestuale"/>
            <w:rFonts w:eastAsia="Times New Roman"/>
            <w:color w:val="FF0000"/>
            <w:sz w:val="24"/>
            <w:szCs w:val="24"/>
          </w:rPr>
          <w:t xml:space="preserve"> </w:t>
        </w:r>
        <w:proofErr w:type="spellStart"/>
        <w:r w:rsidR="004A38CF" w:rsidRPr="00AD162B">
          <w:rPr>
            <w:rStyle w:val="Collegamentoipertestuale"/>
            <w:rFonts w:eastAsia="Times New Roman"/>
            <w:color w:val="FF0000"/>
            <w:sz w:val="24"/>
            <w:szCs w:val="24"/>
          </w:rPr>
          <w:t>Tolstòj</w:t>
        </w:r>
        <w:proofErr w:type="spellEnd"/>
        <w:r w:rsidR="004A38CF" w:rsidRPr="00AD162B">
          <w:rPr>
            <w:rStyle w:val="Collegamentoipertestuale"/>
            <w:rFonts w:eastAsia="Times New Roman"/>
            <w:sz w:val="24"/>
            <w:szCs w:val="24"/>
          </w:rPr>
          <w:t xml:space="preserve"> (1828-1910) – Tutti i grandi cambiamenti cominciano e si compiono nel </w:t>
        </w:r>
        <w:proofErr w:type="gramStart"/>
        <w:r w:rsidR="004A38CF" w:rsidRPr="00AD162B">
          <w:rPr>
            <w:rStyle w:val="Collegamentoipertestuale"/>
            <w:rFonts w:eastAsia="Times New Roman"/>
            <w:sz w:val="24"/>
            <w:szCs w:val="24"/>
          </w:rPr>
          <w:t>pensiero</w:t>
        </w:r>
      </w:hyperlink>
      <w:proofErr w:type="gramEnd"/>
    </w:p>
    <w:p w14:paraId="70F48833" w14:textId="77777777" w:rsidR="000961E4" w:rsidRPr="00AD162B" w:rsidRDefault="00AA7DB6" w:rsidP="000961E4">
      <w:pPr>
        <w:pStyle w:val="Titolo1"/>
        <w:jc w:val="both"/>
        <w:rPr>
          <w:rFonts w:eastAsia="Times New Roman"/>
          <w:sz w:val="24"/>
          <w:szCs w:val="24"/>
        </w:rPr>
      </w:pPr>
      <w:hyperlink r:id="rId419" w:history="1">
        <w:proofErr w:type="spellStart"/>
        <w:r w:rsidR="000961E4" w:rsidRPr="00AD162B">
          <w:rPr>
            <w:rStyle w:val="Collegamentoipertestuale"/>
            <w:rFonts w:eastAsia="Times New Roman"/>
            <w:color w:val="FF0000"/>
            <w:sz w:val="24"/>
            <w:szCs w:val="24"/>
          </w:rPr>
          <w:t>Lev</w:t>
        </w:r>
        <w:proofErr w:type="spellEnd"/>
        <w:r w:rsidR="000961E4" w:rsidRPr="00AD162B">
          <w:rPr>
            <w:rStyle w:val="Collegamentoipertestuale"/>
            <w:rFonts w:eastAsia="Times New Roman"/>
            <w:color w:val="FF0000"/>
            <w:sz w:val="24"/>
            <w:szCs w:val="24"/>
          </w:rPr>
          <w:t xml:space="preserve"> Tolstoj</w:t>
        </w:r>
        <w:r w:rsidR="000961E4" w:rsidRPr="00AD162B">
          <w:rPr>
            <w:rStyle w:val="Collegamentoipertestuale"/>
            <w:rFonts w:eastAsia="Times New Roman"/>
            <w:sz w:val="24"/>
            <w:szCs w:val="24"/>
          </w:rPr>
          <w:t xml:space="preserve"> (1828-1910) – L’elevazione del lavoro a virtù è altrettanto assurda come l’innalzamento del nutrirsi dell’uomo a dignità e a virtù. </w:t>
        </w:r>
        <w:proofErr w:type="gramStart"/>
        <w:r w:rsidR="000961E4" w:rsidRPr="00AD162B">
          <w:rPr>
            <w:rStyle w:val="Collegamentoipertestuale"/>
            <w:rFonts w:eastAsia="Times New Roman"/>
            <w:sz w:val="24"/>
            <w:szCs w:val="24"/>
          </w:rPr>
          <w:t>nella</w:t>
        </w:r>
        <w:proofErr w:type="gramEnd"/>
        <w:r w:rsidR="000961E4" w:rsidRPr="00AD162B">
          <w:rPr>
            <w:rStyle w:val="Collegamentoipertestuale"/>
            <w:rFonts w:eastAsia="Times New Roman"/>
            <w:sz w:val="24"/>
            <w:szCs w:val="24"/>
          </w:rPr>
          <w:t xml:space="preserve"> nostra società falsamente ordinata, esso è per lo più un mezzo che uccide la sensibilità morale …</w:t>
        </w:r>
      </w:hyperlink>
    </w:p>
    <w:p w14:paraId="39199B30" w14:textId="38E4EE73" w:rsidR="004A38CF" w:rsidRPr="00AD162B" w:rsidRDefault="00AA7DB6" w:rsidP="000961E4">
      <w:pPr>
        <w:pStyle w:val="Titolo1"/>
        <w:jc w:val="both"/>
        <w:rPr>
          <w:rStyle w:val="Collegamentoipertestuale"/>
          <w:rFonts w:eastAsia="Times New Roman"/>
          <w:sz w:val="24"/>
          <w:szCs w:val="24"/>
        </w:rPr>
      </w:pPr>
      <w:hyperlink r:id="rId420" w:history="1">
        <w:proofErr w:type="spellStart"/>
        <w:r w:rsidR="004A38CF" w:rsidRPr="00AD162B">
          <w:rPr>
            <w:rStyle w:val="Collegamentoipertestuale"/>
            <w:rFonts w:eastAsia="Times New Roman"/>
            <w:color w:val="FF0000"/>
            <w:sz w:val="24"/>
            <w:szCs w:val="24"/>
          </w:rPr>
          <w:t>Lev</w:t>
        </w:r>
        <w:proofErr w:type="spellEnd"/>
        <w:r w:rsidR="004A38CF" w:rsidRPr="00AD162B">
          <w:rPr>
            <w:rStyle w:val="Collegamentoipertestuale"/>
            <w:rFonts w:eastAsia="Times New Roman"/>
            <w:color w:val="FF0000"/>
            <w:sz w:val="24"/>
            <w:szCs w:val="24"/>
          </w:rPr>
          <w:t xml:space="preserve"> Tolstoj</w:t>
        </w:r>
        <w:r w:rsidR="004A38CF" w:rsidRPr="00AD162B">
          <w:rPr>
            <w:rStyle w:val="Collegamentoipertestuale"/>
            <w:rFonts w:eastAsia="Times New Roman"/>
            <w:sz w:val="24"/>
            <w:szCs w:val="24"/>
          </w:rPr>
          <w:t xml:space="preserve"> – Che cos’è l’arte: L’arte incomincia là, dove incomincia l’appena </w:t>
        </w:r>
        <w:proofErr w:type="gramStart"/>
        <w:r w:rsidR="004A38CF" w:rsidRPr="00AD162B">
          <w:rPr>
            <w:rStyle w:val="Collegamentoipertestuale"/>
            <w:rFonts w:eastAsia="Times New Roman"/>
            <w:sz w:val="24"/>
            <w:szCs w:val="24"/>
          </w:rPr>
          <w:t>appena</w:t>
        </w:r>
      </w:hyperlink>
      <w:proofErr w:type="gramEnd"/>
    </w:p>
    <w:p w14:paraId="2DCE774A" w14:textId="77777777" w:rsidR="00994513" w:rsidRPr="00AD162B" w:rsidRDefault="00AA7DB6" w:rsidP="006F6080">
      <w:pPr>
        <w:pStyle w:val="Titolo1"/>
        <w:jc w:val="both"/>
        <w:rPr>
          <w:rFonts w:eastAsia="Times New Roman"/>
          <w:sz w:val="24"/>
          <w:szCs w:val="24"/>
        </w:rPr>
      </w:pPr>
      <w:hyperlink r:id="rId421" w:history="1">
        <w:proofErr w:type="spellStart"/>
        <w:r w:rsidR="00994513" w:rsidRPr="00AD162B">
          <w:rPr>
            <w:rStyle w:val="Collegamentoipertestuale"/>
            <w:rFonts w:eastAsia="Times New Roman"/>
            <w:color w:val="FF0000"/>
            <w:sz w:val="24"/>
            <w:szCs w:val="24"/>
          </w:rPr>
          <w:t>Lev</w:t>
        </w:r>
        <w:proofErr w:type="spellEnd"/>
        <w:r w:rsidR="00994513" w:rsidRPr="00AD162B">
          <w:rPr>
            <w:rStyle w:val="Collegamentoipertestuale"/>
            <w:rFonts w:eastAsia="Times New Roman"/>
            <w:color w:val="FF0000"/>
            <w:sz w:val="24"/>
            <w:szCs w:val="24"/>
          </w:rPr>
          <w:t xml:space="preserve"> </w:t>
        </w:r>
        <w:proofErr w:type="spellStart"/>
        <w:r w:rsidR="00994513" w:rsidRPr="00AD162B">
          <w:rPr>
            <w:rStyle w:val="Collegamentoipertestuale"/>
            <w:rFonts w:eastAsia="Times New Roman"/>
            <w:color w:val="FF0000"/>
            <w:sz w:val="24"/>
            <w:szCs w:val="24"/>
          </w:rPr>
          <w:t>Nikolàevič</w:t>
        </w:r>
        <w:proofErr w:type="spellEnd"/>
        <w:r w:rsidR="00994513" w:rsidRPr="00AD162B">
          <w:rPr>
            <w:rStyle w:val="Collegamentoipertestuale"/>
            <w:rFonts w:eastAsia="Times New Roman"/>
            <w:color w:val="FF0000"/>
            <w:sz w:val="24"/>
            <w:szCs w:val="24"/>
          </w:rPr>
          <w:t xml:space="preserve"> </w:t>
        </w:r>
        <w:proofErr w:type="spellStart"/>
        <w:r w:rsidR="00994513" w:rsidRPr="00AD162B">
          <w:rPr>
            <w:rStyle w:val="Collegamentoipertestuale"/>
            <w:rFonts w:eastAsia="Times New Roman"/>
            <w:color w:val="FF0000"/>
            <w:sz w:val="24"/>
            <w:szCs w:val="24"/>
          </w:rPr>
          <w:t>Tolstòj</w:t>
        </w:r>
        <w:proofErr w:type="spellEnd"/>
        <w:r w:rsidR="00994513" w:rsidRPr="00AD162B">
          <w:rPr>
            <w:rStyle w:val="Collegamentoipertestuale"/>
            <w:rFonts w:eastAsia="Times New Roman"/>
            <w:color w:val="FF0000"/>
            <w:sz w:val="24"/>
            <w:szCs w:val="24"/>
          </w:rPr>
          <w:t xml:space="preserve"> </w:t>
        </w:r>
        <w:r w:rsidR="00994513" w:rsidRPr="00AD162B">
          <w:rPr>
            <w:rStyle w:val="Collegamentoipertestuale"/>
            <w:rFonts w:eastAsia="Times New Roman"/>
            <w:sz w:val="24"/>
            <w:szCs w:val="24"/>
          </w:rPr>
          <w:t xml:space="preserve">(1828-1910) – Ogni uomo reca in sé, in germe, tutte le qualità umane, e talvolta ne manifesta alcune, talvolta altre, e spesso </w:t>
        </w:r>
        <w:proofErr w:type="gramStart"/>
        <w:r w:rsidR="00994513" w:rsidRPr="00AD162B">
          <w:rPr>
            <w:rStyle w:val="Collegamentoipertestuale"/>
            <w:rFonts w:eastAsia="Times New Roman"/>
            <w:sz w:val="24"/>
            <w:szCs w:val="24"/>
          </w:rPr>
          <w:t>non è affatto</w:t>
        </w:r>
        <w:proofErr w:type="gramEnd"/>
        <w:r w:rsidR="00994513" w:rsidRPr="00AD162B">
          <w:rPr>
            <w:rStyle w:val="Collegamentoipertestuale"/>
            <w:rFonts w:eastAsia="Times New Roman"/>
            <w:sz w:val="24"/>
            <w:szCs w:val="24"/>
          </w:rPr>
          <w:t xml:space="preserve"> simile a sé, pur restando sempre unico e sempre se stesso.</w:t>
        </w:r>
      </w:hyperlink>
    </w:p>
    <w:p w14:paraId="26634D8A" w14:textId="53608541" w:rsidR="004A38CF" w:rsidRPr="00AD162B" w:rsidRDefault="00AA7DB6" w:rsidP="006F6080">
      <w:pPr>
        <w:pStyle w:val="Titolo1"/>
        <w:jc w:val="both"/>
        <w:rPr>
          <w:rFonts w:eastAsia="Times New Roman"/>
          <w:sz w:val="24"/>
          <w:szCs w:val="24"/>
        </w:rPr>
      </w:pPr>
      <w:hyperlink r:id="rId422" w:history="1">
        <w:r w:rsidR="004A38CF" w:rsidRPr="00AD162B">
          <w:rPr>
            <w:rStyle w:val="Collegamentoipertestuale"/>
            <w:rFonts w:eastAsia="Times New Roman"/>
            <w:color w:val="FF0000"/>
            <w:sz w:val="24"/>
            <w:szCs w:val="24"/>
          </w:rPr>
          <w:t xml:space="preserve">Franco Toscani </w:t>
        </w:r>
        <w:r w:rsidR="004A38CF" w:rsidRPr="00AD162B">
          <w:rPr>
            <w:rStyle w:val="Collegamentoipertestuale"/>
            <w:rFonts w:eastAsia="Times New Roman"/>
            <w:sz w:val="24"/>
            <w:szCs w:val="24"/>
          </w:rPr>
          <w:t xml:space="preserve">– Il rapporto </w:t>
        </w:r>
        <w:proofErr w:type="spellStart"/>
        <w:r w:rsidR="004A38CF" w:rsidRPr="00AD162B">
          <w:rPr>
            <w:rStyle w:val="Collegamentoipertestuale"/>
            <w:rFonts w:eastAsia="Times New Roman"/>
            <w:sz w:val="24"/>
            <w:szCs w:val="24"/>
          </w:rPr>
          <w:t>etica-politica</w:t>
        </w:r>
        <w:proofErr w:type="spellEnd"/>
        <w:r w:rsidR="004A38CF" w:rsidRPr="00AD162B">
          <w:rPr>
            <w:rStyle w:val="Collegamentoipertestuale"/>
            <w:rFonts w:eastAsia="Times New Roman"/>
            <w:sz w:val="24"/>
            <w:szCs w:val="24"/>
          </w:rPr>
          <w:t xml:space="preserve"> e il tema dell’amicizia in Aristotele.</w:t>
        </w:r>
      </w:hyperlink>
    </w:p>
    <w:p w14:paraId="2749CE30" w14:textId="1F2E6EE2" w:rsidR="004A38CF" w:rsidRPr="00AD162B" w:rsidRDefault="00AA7DB6" w:rsidP="006F6080">
      <w:pPr>
        <w:pStyle w:val="Titolo1"/>
        <w:jc w:val="both"/>
        <w:rPr>
          <w:rStyle w:val="Collegamentoipertestuale"/>
          <w:rFonts w:eastAsia="Times New Roman"/>
          <w:sz w:val="24"/>
          <w:szCs w:val="24"/>
        </w:rPr>
      </w:pPr>
      <w:hyperlink r:id="rId423" w:history="1">
        <w:r w:rsidR="004A38CF" w:rsidRPr="00AD162B">
          <w:rPr>
            <w:rStyle w:val="Collegamentoipertestuale"/>
            <w:rFonts w:eastAsia="Times New Roman"/>
            <w:color w:val="FF0000"/>
            <w:sz w:val="24"/>
            <w:szCs w:val="24"/>
          </w:rPr>
          <w:t>Franco Toscani</w:t>
        </w:r>
        <w:r w:rsidR="004A38CF" w:rsidRPr="00AD162B">
          <w:rPr>
            <w:rStyle w:val="Collegamentoipertestuale"/>
            <w:rFonts w:eastAsia="Times New Roman"/>
            <w:sz w:val="24"/>
            <w:szCs w:val="24"/>
          </w:rPr>
          <w:t xml:space="preserve"> – L’antropologia culturale e il sogno dell’universalità umana concreta</w:t>
        </w:r>
      </w:hyperlink>
    </w:p>
    <w:p w14:paraId="2A684C2C" w14:textId="77777777" w:rsidR="006F6080" w:rsidRPr="00AD162B" w:rsidRDefault="00AA7DB6" w:rsidP="006F6080">
      <w:pPr>
        <w:pStyle w:val="Titolo1"/>
        <w:jc w:val="both"/>
        <w:rPr>
          <w:rFonts w:eastAsia="Times New Roman"/>
          <w:sz w:val="24"/>
          <w:szCs w:val="24"/>
        </w:rPr>
      </w:pPr>
      <w:hyperlink r:id="rId424" w:history="1">
        <w:proofErr w:type="gramStart"/>
        <w:r w:rsidR="006F6080" w:rsidRPr="00AD162B">
          <w:rPr>
            <w:rStyle w:val="Collegamentoipertestuale"/>
            <w:rFonts w:eastAsia="Times New Roman"/>
            <w:color w:val="FF0000"/>
            <w:sz w:val="24"/>
            <w:szCs w:val="24"/>
          </w:rPr>
          <w:t xml:space="preserve">Camilo Torres </w:t>
        </w:r>
        <w:proofErr w:type="spellStart"/>
        <w:r w:rsidR="006F6080" w:rsidRPr="00AD162B">
          <w:rPr>
            <w:rStyle w:val="Collegamentoipertestuale"/>
            <w:rFonts w:eastAsia="Times New Roman"/>
            <w:color w:val="FF0000"/>
            <w:sz w:val="24"/>
            <w:szCs w:val="24"/>
          </w:rPr>
          <w:t>Restrepo</w:t>
        </w:r>
        <w:proofErr w:type="spellEnd"/>
        <w:r w:rsidR="006F6080" w:rsidRPr="00AD162B">
          <w:rPr>
            <w:rStyle w:val="Collegamentoipertestuale"/>
            <w:rFonts w:eastAsia="Times New Roman"/>
            <w:sz w:val="24"/>
            <w:szCs w:val="24"/>
          </w:rPr>
          <w:t xml:space="preserve"> (1929-1966) – L’umanesimo integrale di un rivoluzionario colombiano, sociologo, cristiano, sacerdote</w:t>
        </w:r>
        <w:proofErr w:type="gramEnd"/>
        <w:r w:rsidR="006F6080" w:rsidRPr="00AD162B">
          <w:rPr>
            <w:rStyle w:val="Collegamentoipertestuale"/>
            <w:rFonts w:eastAsia="Times New Roman"/>
            <w:sz w:val="24"/>
            <w:szCs w:val="24"/>
          </w:rPr>
          <w:t xml:space="preserve">. – A </w:t>
        </w:r>
        <w:proofErr w:type="gramStart"/>
        <w:r w:rsidR="006F6080" w:rsidRPr="00AD162B">
          <w:rPr>
            <w:rStyle w:val="Collegamentoipertestuale"/>
            <w:rFonts w:eastAsia="Times New Roman"/>
            <w:sz w:val="24"/>
            <w:szCs w:val="24"/>
          </w:rPr>
          <w:t>50</w:t>
        </w:r>
        <w:proofErr w:type="gramEnd"/>
        <w:r w:rsidR="006F6080" w:rsidRPr="00AD162B">
          <w:rPr>
            <w:rStyle w:val="Collegamentoipertestuale"/>
            <w:rFonts w:eastAsia="Times New Roman"/>
            <w:sz w:val="24"/>
            <w:szCs w:val="24"/>
          </w:rPr>
          <w:t xml:space="preserve"> anni dalla sua uccisione ad opera dei miliziani governativi colombiani.</w:t>
        </w:r>
      </w:hyperlink>
    </w:p>
    <w:p w14:paraId="75A119DB" w14:textId="77777777" w:rsidR="004A38CF" w:rsidRPr="00AD162B" w:rsidRDefault="004A38CF" w:rsidP="00C52E7D">
      <w:pPr>
        <w:pStyle w:val="Titolo1"/>
        <w:jc w:val="both"/>
        <w:rPr>
          <w:rFonts w:eastAsia="Times New Roman"/>
          <w:sz w:val="24"/>
          <w:szCs w:val="24"/>
        </w:rPr>
      </w:pPr>
    </w:p>
    <w:p w14:paraId="4DBCC06F" w14:textId="78888466" w:rsidR="00E1759D" w:rsidRPr="00AD162B" w:rsidRDefault="00E1759D" w:rsidP="00E1759D">
      <w:pPr>
        <w:pStyle w:val="Titolo1"/>
        <w:jc w:val="center"/>
        <w:rPr>
          <w:rFonts w:eastAsia="Times New Roman"/>
          <w:sz w:val="32"/>
          <w:szCs w:val="32"/>
        </w:rPr>
      </w:pPr>
      <w:r w:rsidRPr="00AD162B">
        <w:rPr>
          <w:rFonts w:eastAsia="Times New Roman"/>
          <w:sz w:val="32"/>
          <w:szCs w:val="32"/>
        </w:rPr>
        <w:t>U</w:t>
      </w:r>
    </w:p>
    <w:p w14:paraId="755D4E79" w14:textId="77777777" w:rsidR="00E1759D" w:rsidRPr="00AD162B" w:rsidRDefault="00AA7DB6" w:rsidP="00E1759D">
      <w:pPr>
        <w:pStyle w:val="Titolo1"/>
        <w:jc w:val="both"/>
        <w:rPr>
          <w:rFonts w:eastAsia="Times New Roman"/>
          <w:sz w:val="24"/>
          <w:szCs w:val="24"/>
        </w:rPr>
      </w:pPr>
      <w:hyperlink r:id="rId425" w:history="1">
        <w:r w:rsidR="00E1759D" w:rsidRPr="00AD162B">
          <w:rPr>
            <w:rStyle w:val="Collegamentoipertestuale"/>
            <w:rFonts w:eastAsia="Times New Roman"/>
            <w:color w:val="FF0000"/>
            <w:sz w:val="24"/>
            <w:szCs w:val="24"/>
          </w:rPr>
          <w:t xml:space="preserve">Ugo di San Vittore </w:t>
        </w:r>
        <w:r w:rsidR="00E1759D" w:rsidRPr="00AD162B">
          <w:rPr>
            <w:rStyle w:val="Collegamentoipertestuale"/>
            <w:rFonts w:eastAsia="Times New Roman"/>
            <w:sz w:val="24"/>
            <w:szCs w:val="24"/>
          </w:rPr>
          <w:t>(1096-1141) – Di tutte le cose da ricercare, la prima è la sapienza.</w:t>
        </w:r>
      </w:hyperlink>
    </w:p>
    <w:p w14:paraId="69CC9793" w14:textId="77777777" w:rsidR="00E1759D" w:rsidRPr="00AD162B" w:rsidRDefault="00E1759D" w:rsidP="00C52E7D">
      <w:pPr>
        <w:pStyle w:val="Titolo1"/>
        <w:jc w:val="both"/>
        <w:rPr>
          <w:rFonts w:eastAsia="Times New Roman"/>
          <w:sz w:val="24"/>
          <w:szCs w:val="24"/>
        </w:rPr>
      </w:pPr>
    </w:p>
    <w:p w14:paraId="78B5DBB2" w14:textId="73BA28D5" w:rsidR="0050639B" w:rsidRPr="00AD162B" w:rsidRDefault="0050639B" w:rsidP="002A0EBE">
      <w:pPr>
        <w:pStyle w:val="Titolo1"/>
        <w:jc w:val="center"/>
        <w:rPr>
          <w:rFonts w:eastAsia="Times New Roman"/>
          <w:sz w:val="24"/>
          <w:szCs w:val="24"/>
        </w:rPr>
      </w:pPr>
      <w:r w:rsidRPr="00AD162B">
        <w:rPr>
          <w:rFonts w:eastAsia="Times New Roman"/>
          <w:sz w:val="32"/>
          <w:szCs w:val="32"/>
        </w:rPr>
        <w:t>V</w:t>
      </w:r>
    </w:p>
    <w:p w14:paraId="2822A544" w14:textId="77777777" w:rsidR="00CB08BF" w:rsidRPr="00AD162B" w:rsidRDefault="00AA7DB6" w:rsidP="002A0EBE">
      <w:pPr>
        <w:pStyle w:val="Titolo2"/>
        <w:jc w:val="both"/>
        <w:rPr>
          <w:rFonts w:ascii="Times" w:eastAsia="Times New Roman" w:hAnsi="Times"/>
          <w:sz w:val="24"/>
          <w:szCs w:val="24"/>
        </w:rPr>
      </w:pPr>
      <w:hyperlink r:id="rId426" w:history="1">
        <w:r w:rsidR="00CB08BF" w:rsidRPr="00AD162B">
          <w:rPr>
            <w:rStyle w:val="Collegamentoipertestuale"/>
            <w:rFonts w:ascii="Times" w:eastAsia="Times New Roman" w:hAnsi="Times"/>
            <w:color w:val="FF0000"/>
            <w:sz w:val="24"/>
            <w:szCs w:val="24"/>
          </w:rPr>
          <w:t>Vincent Van Gogh</w:t>
        </w:r>
        <w:r w:rsidR="00CB08BF" w:rsidRPr="00AD162B">
          <w:rPr>
            <w:rStyle w:val="Collegamentoipertestuale"/>
            <w:rFonts w:ascii="Times" w:eastAsia="Times New Roman" w:hAnsi="Times"/>
            <w:sz w:val="24"/>
            <w:szCs w:val="24"/>
          </w:rPr>
          <w:t xml:space="preserve"> (1853-1890) – Quando c’è convenzionalismo, c’è sempre la sfiducia e la sfiducia dà sempre luogo a ogni sorta </w:t>
        </w:r>
        <w:proofErr w:type="gramStart"/>
        <w:r w:rsidR="00CB08BF" w:rsidRPr="00AD162B">
          <w:rPr>
            <w:rStyle w:val="Collegamentoipertestuale"/>
            <w:rFonts w:ascii="Times" w:eastAsia="Times New Roman" w:hAnsi="Times"/>
            <w:sz w:val="24"/>
            <w:szCs w:val="24"/>
          </w:rPr>
          <w:t xml:space="preserve">di </w:t>
        </w:r>
        <w:proofErr w:type="gramEnd"/>
        <w:r w:rsidR="00CB08BF" w:rsidRPr="00AD162B">
          <w:rPr>
            <w:rStyle w:val="Collegamentoipertestuale"/>
            <w:rFonts w:ascii="Times" w:eastAsia="Times New Roman" w:hAnsi="Times"/>
            <w:sz w:val="24"/>
            <w:szCs w:val="24"/>
          </w:rPr>
          <w:t>intrighi</w:t>
        </w:r>
      </w:hyperlink>
    </w:p>
    <w:p w14:paraId="32944F73" w14:textId="77777777" w:rsidR="002A0EBE" w:rsidRPr="00AD162B" w:rsidRDefault="00AA7DB6" w:rsidP="002A0EBE">
      <w:pPr>
        <w:pStyle w:val="Titolo2"/>
        <w:jc w:val="both"/>
        <w:rPr>
          <w:rStyle w:val="Collegamentoipertestuale"/>
          <w:rFonts w:ascii="Times" w:eastAsia="Times New Roman" w:hAnsi="Times"/>
          <w:sz w:val="24"/>
          <w:szCs w:val="24"/>
        </w:rPr>
      </w:pPr>
      <w:hyperlink r:id="rId427" w:history="1">
        <w:r w:rsidR="002A0EBE" w:rsidRPr="00AD162B">
          <w:rPr>
            <w:rStyle w:val="Collegamentoipertestuale"/>
            <w:rFonts w:ascii="Times" w:eastAsia="Times New Roman" w:hAnsi="Times"/>
            <w:color w:val="FF0000"/>
            <w:sz w:val="24"/>
            <w:szCs w:val="24"/>
          </w:rPr>
          <w:t>Vincent Van Gogh</w:t>
        </w:r>
        <w:r w:rsidR="002A0EBE" w:rsidRPr="00AD162B">
          <w:rPr>
            <w:rStyle w:val="Collegamentoipertestuale"/>
            <w:rFonts w:ascii="Times" w:eastAsia="Times New Roman" w:hAnsi="Times"/>
            <w:sz w:val="24"/>
            <w:szCs w:val="24"/>
          </w:rPr>
          <w:t xml:space="preserve"> (1853-1890) – Ho un grande fuoco nell’anima … qualcuno verrà a sedersi davanti a questo fuoco, e magari </w:t>
        </w:r>
        <w:proofErr w:type="gramStart"/>
        <w:r w:rsidR="002A0EBE" w:rsidRPr="00AD162B">
          <w:rPr>
            <w:rStyle w:val="Collegamentoipertestuale"/>
            <w:rFonts w:ascii="Times" w:eastAsia="Times New Roman" w:hAnsi="Times"/>
            <w:sz w:val="24"/>
            <w:szCs w:val="24"/>
          </w:rPr>
          <w:t>vi</w:t>
        </w:r>
        <w:proofErr w:type="gramEnd"/>
        <w:r w:rsidR="002A0EBE" w:rsidRPr="00AD162B">
          <w:rPr>
            <w:rStyle w:val="Collegamentoipertestuale"/>
            <w:rFonts w:ascii="Times" w:eastAsia="Times New Roman" w:hAnsi="Times"/>
            <w:sz w:val="24"/>
            <w:szCs w:val="24"/>
          </w:rPr>
          <w:t xml:space="preserve"> si fermerà</w:t>
        </w:r>
      </w:hyperlink>
    </w:p>
    <w:p w14:paraId="38C47E88" w14:textId="77777777" w:rsidR="00420F3F" w:rsidRPr="00AD162B" w:rsidRDefault="00AA7DB6" w:rsidP="00420F3F">
      <w:pPr>
        <w:pStyle w:val="Titolo2"/>
        <w:jc w:val="both"/>
        <w:rPr>
          <w:rFonts w:ascii="Times" w:eastAsia="Times New Roman" w:hAnsi="Times"/>
          <w:sz w:val="24"/>
          <w:szCs w:val="24"/>
        </w:rPr>
      </w:pPr>
      <w:hyperlink r:id="rId428" w:history="1">
        <w:r w:rsidR="00420F3F" w:rsidRPr="00AD162B">
          <w:rPr>
            <w:rStyle w:val="Collegamentoipertestuale"/>
            <w:rFonts w:ascii="Times" w:eastAsia="Times New Roman" w:hAnsi="Times"/>
            <w:color w:val="FF0000"/>
            <w:sz w:val="24"/>
            <w:szCs w:val="24"/>
          </w:rPr>
          <w:t>Vincent Van Gogh</w:t>
        </w:r>
        <w:r w:rsidR="00420F3F" w:rsidRPr="00AD162B">
          <w:rPr>
            <w:rStyle w:val="Collegamentoipertestuale"/>
            <w:rFonts w:ascii="Times" w:eastAsia="Times New Roman" w:hAnsi="Times"/>
            <w:sz w:val="24"/>
            <w:szCs w:val="24"/>
          </w:rPr>
          <w:t xml:space="preserve"> (1853-1890) – Preferisco la malinconia che aspira e che </w:t>
        </w:r>
        <w:proofErr w:type="gramStart"/>
        <w:r w:rsidR="00420F3F" w:rsidRPr="00AD162B">
          <w:rPr>
            <w:rStyle w:val="Collegamentoipertestuale"/>
            <w:rFonts w:ascii="Times" w:eastAsia="Times New Roman" w:hAnsi="Times"/>
            <w:sz w:val="24"/>
            <w:szCs w:val="24"/>
          </w:rPr>
          <w:t>cerca</w:t>
        </w:r>
      </w:hyperlink>
      <w:proofErr w:type="gramEnd"/>
    </w:p>
    <w:p w14:paraId="51160751" w14:textId="77777777" w:rsidR="00132A12" w:rsidRPr="00AD162B" w:rsidRDefault="00AA7DB6" w:rsidP="00132A12">
      <w:pPr>
        <w:pStyle w:val="Titolo1"/>
        <w:rPr>
          <w:rFonts w:eastAsia="Times New Roman"/>
          <w:sz w:val="24"/>
          <w:szCs w:val="24"/>
        </w:rPr>
      </w:pPr>
      <w:hyperlink r:id="rId429" w:history="1">
        <w:proofErr w:type="spellStart"/>
        <w:r w:rsidR="00132A12" w:rsidRPr="00AD162B">
          <w:rPr>
            <w:rStyle w:val="Collegamentoipertestuale"/>
            <w:rFonts w:eastAsia="Times New Roman"/>
            <w:color w:val="FF0000"/>
            <w:sz w:val="24"/>
            <w:szCs w:val="24"/>
          </w:rPr>
          <w:t>Vassilis</w:t>
        </w:r>
        <w:proofErr w:type="spellEnd"/>
        <w:r w:rsidR="00132A12" w:rsidRPr="00AD162B">
          <w:rPr>
            <w:rStyle w:val="Collegamentoipertestuale"/>
            <w:rFonts w:eastAsia="Times New Roman"/>
            <w:color w:val="FF0000"/>
            <w:sz w:val="24"/>
            <w:szCs w:val="24"/>
          </w:rPr>
          <w:t xml:space="preserve"> </w:t>
        </w:r>
        <w:proofErr w:type="spellStart"/>
        <w:r w:rsidR="00132A12" w:rsidRPr="00AD162B">
          <w:rPr>
            <w:rStyle w:val="Collegamentoipertestuale"/>
            <w:rFonts w:eastAsia="Times New Roman"/>
            <w:color w:val="FF0000"/>
            <w:sz w:val="24"/>
            <w:szCs w:val="24"/>
          </w:rPr>
          <w:t>Vassilikos</w:t>
        </w:r>
        <w:proofErr w:type="spellEnd"/>
        <w:r w:rsidR="00132A12" w:rsidRPr="00AD162B">
          <w:rPr>
            <w:rStyle w:val="Collegamentoipertestuale"/>
            <w:rFonts w:eastAsia="Times New Roman"/>
            <w:color w:val="FF0000"/>
            <w:sz w:val="24"/>
            <w:szCs w:val="24"/>
          </w:rPr>
          <w:t xml:space="preserve"> </w:t>
        </w:r>
        <w:r w:rsidR="00132A12" w:rsidRPr="00AD162B">
          <w:rPr>
            <w:rStyle w:val="Collegamentoipertestuale"/>
            <w:rFonts w:eastAsia="Times New Roman"/>
            <w:sz w:val="24"/>
            <w:szCs w:val="24"/>
          </w:rPr>
          <w:t xml:space="preserve">– Il nemico è il mercato. Occorre una nuova utopia: il mondo va avanti grazie alle </w:t>
        </w:r>
        <w:proofErr w:type="gramStart"/>
        <w:r w:rsidR="00132A12" w:rsidRPr="00AD162B">
          <w:rPr>
            <w:rStyle w:val="Collegamentoipertestuale"/>
            <w:rFonts w:eastAsia="Times New Roman"/>
            <w:sz w:val="24"/>
            <w:szCs w:val="24"/>
          </w:rPr>
          <w:t>utopie</w:t>
        </w:r>
      </w:hyperlink>
      <w:proofErr w:type="gramEnd"/>
    </w:p>
    <w:p w14:paraId="3637F204" w14:textId="645EAD62" w:rsidR="00A06B59" w:rsidRPr="00AD162B" w:rsidRDefault="00AA7DB6" w:rsidP="004A6F7F">
      <w:pPr>
        <w:pStyle w:val="Titolo1"/>
        <w:jc w:val="both"/>
        <w:rPr>
          <w:rFonts w:eastAsia="Times New Roman"/>
          <w:sz w:val="24"/>
          <w:szCs w:val="24"/>
        </w:rPr>
      </w:pPr>
      <w:hyperlink r:id="rId430" w:history="1">
        <w:r w:rsidR="00A06B59" w:rsidRPr="00AD162B">
          <w:rPr>
            <w:rStyle w:val="Collegamentoipertestuale"/>
            <w:rFonts w:eastAsia="Times New Roman"/>
            <w:color w:val="FF0000"/>
            <w:sz w:val="24"/>
            <w:szCs w:val="24"/>
          </w:rPr>
          <w:t xml:space="preserve">Mario </w:t>
        </w:r>
        <w:proofErr w:type="spellStart"/>
        <w:r w:rsidR="00A06B59" w:rsidRPr="00AD162B">
          <w:rPr>
            <w:rStyle w:val="Collegamentoipertestuale"/>
            <w:rFonts w:eastAsia="Times New Roman"/>
            <w:color w:val="FF0000"/>
            <w:sz w:val="24"/>
            <w:szCs w:val="24"/>
          </w:rPr>
          <w:t>Vegetti</w:t>
        </w:r>
        <w:proofErr w:type="spellEnd"/>
        <w:r w:rsidR="00A06B59" w:rsidRPr="00AD162B">
          <w:rPr>
            <w:rStyle w:val="Collegamentoipertestuale"/>
            <w:rFonts w:eastAsia="Times New Roman"/>
            <w:color w:val="FF0000"/>
            <w:sz w:val="24"/>
            <w:szCs w:val="24"/>
          </w:rPr>
          <w:t xml:space="preserve"> </w:t>
        </w:r>
        <w:r w:rsidR="00A06B59" w:rsidRPr="00AD162B">
          <w:rPr>
            <w:rStyle w:val="Collegamentoipertestuale"/>
            <w:rFonts w:eastAsia="Times New Roman"/>
            <w:sz w:val="24"/>
            <w:szCs w:val="24"/>
          </w:rPr>
          <w:t>– La filosofia e la città: processi e assoluzioni</w:t>
        </w:r>
        <w:proofErr w:type="gramStart"/>
        <w:r w:rsidR="00A06B59" w:rsidRPr="00AD162B">
          <w:rPr>
            <w:rStyle w:val="Collegamentoipertestuale"/>
            <w:rFonts w:eastAsia="Times New Roman"/>
            <w:sz w:val="24"/>
            <w:szCs w:val="24"/>
          </w:rPr>
          <w:t xml:space="preserve"> .</w:t>
        </w:r>
        <w:proofErr w:type="gramEnd"/>
      </w:hyperlink>
    </w:p>
    <w:p w14:paraId="1B4C4BFC" w14:textId="254996B4" w:rsidR="00A06B59" w:rsidRPr="00AD162B" w:rsidRDefault="00AA7DB6" w:rsidP="00FC30BE">
      <w:pPr>
        <w:pStyle w:val="Titolo1"/>
        <w:jc w:val="both"/>
        <w:rPr>
          <w:rStyle w:val="Collegamentoipertestuale"/>
          <w:rFonts w:eastAsia="Times New Roman"/>
          <w:sz w:val="24"/>
          <w:szCs w:val="24"/>
        </w:rPr>
      </w:pPr>
      <w:hyperlink r:id="rId431" w:history="1">
        <w:proofErr w:type="spellStart"/>
        <w:r w:rsidR="00A06B59" w:rsidRPr="00AD162B">
          <w:rPr>
            <w:rStyle w:val="Collegamentoipertestuale"/>
            <w:rFonts w:eastAsia="Times New Roman"/>
            <w:color w:val="FF0000"/>
            <w:sz w:val="24"/>
            <w:szCs w:val="24"/>
          </w:rPr>
          <w:t>Jan</w:t>
        </w:r>
        <w:proofErr w:type="spellEnd"/>
        <w:r w:rsidR="00A06B59" w:rsidRPr="00AD162B">
          <w:rPr>
            <w:rStyle w:val="Collegamentoipertestuale"/>
            <w:rFonts w:eastAsia="Times New Roman"/>
            <w:color w:val="FF0000"/>
            <w:sz w:val="24"/>
            <w:szCs w:val="24"/>
          </w:rPr>
          <w:t xml:space="preserve"> </w:t>
        </w:r>
        <w:proofErr w:type="spellStart"/>
        <w:r w:rsidR="00A06B59" w:rsidRPr="00AD162B">
          <w:rPr>
            <w:rStyle w:val="Collegamentoipertestuale"/>
            <w:rFonts w:eastAsia="Times New Roman"/>
            <w:color w:val="FF0000"/>
            <w:sz w:val="24"/>
            <w:szCs w:val="24"/>
          </w:rPr>
          <w:t>Vermeer</w:t>
        </w:r>
        <w:proofErr w:type="spellEnd"/>
        <w:r w:rsidR="00A06B59" w:rsidRPr="00AD162B">
          <w:rPr>
            <w:rStyle w:val="Collegamentoipertestuale"/>
            <w:rFonts w:eastAsia="Times New Roman"/>
            <w:sz w:val="24"/>
            <w:szCs w:val="24"/>
          </w:rPr>
          <w:t xml:space="preserve"> (1632-1675) – La passione della lettura nel ritratto.</w:t>
        </w:r>
      </w:hyperlink>
    </w:p>
    <w:p w14:paraId="67AD145F" w14:textId="77777777" w:rsidR="00522BD7" w:rsidRPr="00AD162B" w:rsidRDefault="00AA7DB6" w:rsidP="00FC30BE">
      <w:pPr>
        <w:pStyle w:val="Titolo1"/>
        <w:jc w:val="both"/>
        <w:rPr>
          <w:rFonts w:eastAsia="Times New Roman"/>
          <w:sz w:val="24"/>
          <w:szCs w:val="24"/>
        </w:rPr>
      </w:pPr>
      <w:hyperlink r:id="rId432" w:history="1">
        <w:proofErr w:type="gramStart"/>
        <w:r w:rsidR="00522BD7" w:rsidRPr="00AD162B">
          <w:rPr>
            <w:rStyle w:val="Collegamentoipertestuale"/>
            <w:rFonts w:eastAsia="Times New Roman"/>
            <w:color w:val="FF0000"/>
            <w:sz w:val="24"/>
            <w:szCs w:val="24"/>
          </w:rPr>
          <w:t>Marcello Vigli</w:t>
        </w:r>
        <w:r w:rsidR="00522BD7" w:rsidRPr="00AD162B">
          <w:rPr>
            <w:rStyle w:val="Collegamentoipertestuale"/>
            <w:rFonts w:eastAsia="Times New Roman"/>
            <w:sz w:val="24"/>
            <w:szCs w:val="24"/>
          </w:rPr>
          <w:t xml:space="preserve"> – Recensione al libro di Mauro Magini «Il mio amico Platone»</w:t>
        </w:r>
        <w:proofErr w:type="gramEnd"/>
        <w:r w:rsidR="00522BD7" w:rsidRPr="00AD162B">
          <w:rPr>
            <w:rStyle w:val="Collegamentoipertestuale"/>
            <w:rFonts w:eastAsia="Times New Roman"/>
            <w:sz w:val="24"/>
            <w:szCs w:val="24"/>
          </w:rPr>
          <w:t>.</w:t>
        </w:r>
      </w:hyperlink>
    </w:p>
    <w:p w14:paraId="590BD5CA" w14:textId="132743BF" w:rsidR="00A06B59" w:rsidRPr="00AD162B" w:rsidRDefault="00AA7DB6" w:rsidP="00FC30BE">
      <w:pPr>
        <w:pStyle w:val="Titolo1"/>
        <w:jc w:val="both"/>
        <w:rPr>
          <w:rStyle w:val="Collegamentoipertestuale"/>
          <w:rFonts w:eastAsia="Times New Roman"/>
          <w:sz w:val="24"/>
          <w:szCs w:val="24"/>
        </w:rPr>
      </w:pPr>
      <w:hyperlink r:id="rId433" w:history="1">
        <w:r w:rsidR="00A06B59" w:rsidRPr="00AD162B">
          <w:rPr>
            <w:rStyle w:val="Collegamentoipertestuale"/>
            <w:rFonts w:eastAsia="Times New Roman"/>
            <w:color w:val="FF0000"/>
            <w:sz w:val="24"/>
            <w:szCs w:val="24"/>
          </w:rPr>
          <w:t xml:space="preserve">Elio Vittorini </w:t>
        </w:r>
        <w:r w:rsidR="00A06B59" w:rsidRPr="00AD162B">
          <w:rPr>
            <w:rStyle w:val="Collegamentoipertestuale"/>
            <w:rFonts w:eastAsia="Times New Roman"/>
            <w:sz w:val="24"/>
            <w:szCs w:val="24"/>
          </w:rPr>
          <w:t>(1908-11966) – La cultura è una condizione per tutti.</w:t>
        </w:r>
      </w:hyperlink>
    </w:p>
    <w:p w14:paraId="29742731" w14:textId="77777777" w:rsidR="00FC30BE" w:rsidRPr="00AD162B" w:rsidRDefault="00AA7DB6" w:rsidP="00FC30BE">
      <w:pPr>
        <w:pStyle w:val="Titolo1"/>
        <w:jc w:val="both"/>
        <w:rPr>
          <w:rFonts w:eastAsia="Times New Roman"/>
          <w:sz w:val="24"/>
          <w:szCs w:val="24"/>
        </w:rPr>
      </w:pPr>
      <w:hyperlink r:id="rId434" w:history="1">
        <w:r w:rsidR="00FC30BE" w:rsidRPr="00AD162B">
          <w:rPr>
            <w:rStyle w:val="Collegamentoipertestuale"/>
            <w:rFonts w:eastAsia="Times New Roman"/>
            <w:color w:val="FF0000"/>
            <w:sz w:val="24"/>
            <w:szCs w:val="24"/>
          </w:rPr>
          <w:t>Alessandro Volpi</w:t>
        </w:r>
        <w:r w:rsidR="00FC30BE" w:rsidRPr="00AD162B">
          <w:rPr>
            <w:rStyle w:val="Collegamentoipertestuale"/>
            <w:rFonts w:eastAsia="Times New Roman"/>
            <w:sz w:val="24"/>
            <w:szCs w:val="24"/>
          </w:rPr>
          <w:t xml:space="preserve"> – Socialismo di popolo e sinistra progressista. Jean-Claude </w:t>
        </w:r>
        <w:proofErr w:type="spellStart"/>
        <w:r w:rsidR="00FC30BE" w:rsidRPr="00AD162B">
          <w:rPr>
            <w:rStyle w:val="Collegamentoipertestuale"/>
            <w:rFonts w:eastAsia="Times New Roman"/>
            <w:sz w:val="24"/>
            <w:szCs w:val="24"/>
          </w:rPr>
          <w:t>Michéa</w:t>
        </w:r>
        <w:proofErr w:type="spellEnd"/>
        <w:r w:rsidR="00FC30BE" w:rsidRPr="00AD162B">
          <w:rPr>
            <w:rStyle w:val="Collegamentoipertestuale"/>
            <w:rFonts w:eastAsia="Times New Roman"/>
            <w:sz w:val="24"/>
            <w:szCs w:val="24"/>
          </w:rPr>
          <w:t xml:space="preserve"> e i suoi detrattori</w:t>
        </w:r>
      </w:hyperlink>
    </w:p>
    <w:p w14:paraId="36159F05" w14:textId="7C9CC54A" w:rsidR="00A06B59" w:rsidRPr="00AD162B" w:rsidRDefault="00AA7DB6" w:rsidP="00FC30BE">
      <w:pPr>
        <w:pStyle w:val="Titolo1"/>
        <w:jc w:val="both"/>
        <w:rPr>
          <w:rFonts w:eastAsia="Times New Roman"/>
          <w:sz w:val="24"/>
          <w:szCs w:val="24"/>
        </w:rPr>
      </w:pPr>
      <w:hyperlink r:id="rId435" w:history="1">
        <w:proofErr w:type="spellStart"/>
        <w:r w:rsidR="00A06B59" w:rsidRPr="00AD162B">
          <w:rPr>
            <w:rStyle w:val="Collegamentoipertestuale"/>
            <w:rFonts w:eastAsia="Times New Roman"/>
            <w:color w:val="FF0000"/>
            <w:sz w:val="24"/>
            <w:szCs w:val="24"/>
          </w:rPr>
          <w:t>Lev</w:t>
        </w:r>
        <w:proofErr w:type="spellEnd"/>
        <w:r w:rsidR="00A06B59" w:rsidRPr="00AD162B">
          <w:rPr>
            <w:rStyle w:val="Collegamentoipertestuale"/>
            <w:rFonts w:eastAsia="Times New Roman"/>
            <w:color w:val="FF0000"/>
            <w:sz w:val="24"/>
            <w:szCs w:val="24"/>
          </w:rPr>
          <w:t xml:space="preserve"> S. </w:t>
        </w:r>
        <w:proofErr w:type="spellStart"/>
        <w:r w:rsidR="00A06B59" w:rsidRPr="00AD162B">
          <w:rPr>
            <w:rStyle w:val="Collegamentoipertestuale"/>
            <w:rFonts w:eastAsia="Times New Roman"/>
            <w:color w:val="FF0000"/>
            <w:sz w:val="24"/>
            <w:szCs w:val="24"/>
          </w:rPr>
          <w:t>Vygotskij</w:t>
        </w:r>
        <w:proofErr w:type="spellEnd"/>
        <w:r w:rsidR="00A06B59" w:rsidRPr="00AD162B">
          <w:rPr>
            <w:rStyle w:val="Collegamentoipertestuale"/>
            <w:rFonts w:eastAsia="Times New Roman"/>
            <w:sz w:val="24"/>
            <w:szCs w:val="24"/>
          </w:rPr>
          <w:t xml:space="preserve"> – Diventiamo noi stessi attraverso gli altri. La cultura è il prodotto della vita sociale e dell’attività collettiva dell’</w:t>
        </w:r>
        <w:proofErr w:type="gramStart"/>
        <w:r w:rsidR="00A06B59" w:rsidRPr="00AD162B">
          <w:rPr>
            <w:rStyle w:val="Collegamentoipertestuale"/>
            <w:rFonts w:eastAsia="Times New Roman"/>
            <w:sz w:val="24"/>
            <w:szCs w:val="24"/>
          </w:rPr>
          <w:t>uomo</w:t>
        </w:r>
      </w:hyperlink>
      <w:proofErr w:type="gramEnd"/>
    </w:p>
    <w:p w14:paraId="76824739" w14:textId="7E78D553" w:rsidR="00A06B59" w:rsidRPr="00AD162B" w:rsidRDefault="00AA7DB6" w:rsidP="00FC30BE">
      <w:pPr>
        <w:pStyle w:val="Titolo1"/>
        <w:jc w:val="both"/>
        <w:rPr>
          <w:rFonts w:eastAsia="Times New Roman"/>
          <w:sz w:val="24"/>
          <w:szCs w:val="24"/>
        </w:rPr>
      </w:pPr>
      <w:hyperlink r:id="rId436" w:history="1">
        <w:proofErr w:type="spellStart"/>
        <w:r w:rsidR="00A06B59" w:rsidRPr="00AD162B">
          <w:rPr>
            <w:rStyle w:val="Collegamentoipertestuale"/>
            <w:rFonts w:eastAsia="Times New Roman"/>
            <w:color w:val="FF0000"/>
            <w:sz w:val="24"/>
            <w:szCs w:val="24"/>
          </w:rPr>
          <w:t>Lev</w:t>
        </w:r>
        <w:proofErr w:type="spellEnd"/>
        <w:r w:rsidR="00A06B59" w:rsidRPr="00AD162B">
          <w:rPr>
            <w:rStyle w:val="Collegamentoipertestuale"/>
            <w:rFonts w:eastAsia="Times New Roman"/>
            <w:color w:val="FF0000"/>
            <w:sz w:val="24"/>
            <w:szCs w:val="24"/>
          </w:rPr>
          <w:t xml:space="preserve"> </w:t>
        </w:r>
        <w:proofErr w:type="spellStart"/>
        <w:r w:rsidR="00A06B59" w:rsidRPr="00AD162B">
          <w:rPr>
            <w:rStyle w:val="Collegamentoipertestuale"/>
            <w:rFonts w:eastAsia="Times New Roman"/>
            <w:color w:val="FF0000"/>
            <w:sz w:val="24"/>
            <w:szCs w:val="24"/>
          </w:rPr>
          <w:t>Semenovich</w:t>
        </w:r>
        <w:proofErr w:type="spellEnd"/>
        <w:r w:rsidR="00A06B59" w:rsidRPr="00AD162B">
          <w:rPr>
            <w:rStyle w:val="Collegamentoipertestuale"/>
            <w:rFonts w:eastAsia="Times New Roman"/>
            <w:color w:val="FF0000"/>
            <w:sz w:val="24"/>
            <w:szCs w:val="24"/>
          </w:rPr>
          <w:t xml:space="preserve"> </w:t>
        </w:r>
        <w:proofErr w:type="spellStart"/>
        <w:r w:rsidR="00A06B59" w:rsidRPr="00AD162B">
          <w:rPr>
            <w:rStyle w:val="Collegamentoipertestuale"/>
            <w:rFonts w:eastAsia="Times New Roman"/>
            <w:color w:val="FF0000"/>
            <w:sz w:val="24"/>
            <w:szCs w:val="24"/>
          </w:rPr>
          <w:t>Vygotsky</w:t>
        </w:r>
        <w:proofErr w:type="spellEnd"/>
        <w:r w:rsidR="00A06B59" w:rsidRPr="00AD162B">
          <w:rPr>
            <w:rStyle w:val="Collegamentoipertestuale"/>
            <w:rFonts w:eastAsia="Times New Roman"/>
            <w:color w:val="FF0000"/>
            <w:sz w:val="24"/>
            <w:szCs w:val="24"/>
          </w:rPr>
          <w:t xml:space="preserve"> </w:t>
        </w:r>
        <w:r w:rsidR="00A06B59" w:rsidRPr="00AD162B">
          <w:rPr>
            <w:rStyle w:val="Collegamentoipertestuale"/>
            <w:rFonts w:eastAsia="Times New Roman"/>
            <w:sz w:val="24"/>
            <w:szCs w:val="24"/>
          </w:rPr>
          <w:t xml:space="preserve">– La coscienza si riflette nelle parole che pronunciamo. La parola è il microcosmo della coscienza </w:t>
        </w:r>
        <w:proofErr w:type="gramStart"/>
        <w:r w:rsidR="00A06B59" w:rsidRPr="00AD162B">
          <w:rPr>
            <w:rStyle w:val="Collegamentoipertestuale"/>
            <w:rFonts w:eastAsia="Times New Roman"/>
            <w:sz w:val="24"/>
            <w:szCs w:val="24"/>
          </w:rPr>
          <w:t>umana</w:t>
        </w:r>
      </w:hyperlink>
      <w:proofErr w:type="gramEnd"/>
    </w:p>
    <w:p w14:paraId="7F92C885" w14:textId="77777777" w:rsidR="00542CFB" w:rsidRPr="00AD162B" w:rsidRDefault="00542CFB" w:rsidP="00C52E7D">
      <w:pPr>
        <w:pStyle w:val="Titolo1"/>
        <w:jc w:val="both"/>
        <w:rPr>
          <w:rStyle w:val="Collegamentoipertestuale"/>
          <w:rFonts w:eastAsia="Times New Roman"/>
          <w:sz w:val="24"/>
          <w:szCs w:val="24"/>
        </w:rPr>
      </w:pPr>
    </w:p>
    <w:p w14:paraId="1A2134C1" w14:textId="7CD30CAF" w:rsidR="00542CFB" w:rsidRPr="00AD162B" w:rsidRDefault="00542CFB" w:rsidP="00A81ED8">
      <w:pPr>
        <w:pStyle w:val="Titolo1"/>
        <w:jc w:val="center"/>
        <w:rPr>
          <w:rFonts w:eastAsia="Times New Roman"/>
          <w:sz w:val="32"/>
          <w:szCs w:val="32"/>
        </w:rPr>
      </w:pPr>
      <w:r w:rsidRPr="00AD162B">
        <w:rPr>
          <w:rFonts w:eastAsia="Times New Roman"/>
          <w:sz w:val="32"/>
          <w:szCs w:val="32"/>
        </w:rPr>
        <w:t>W</w:t>
      </w:r>
    </w:p>
    <w:p w14:paraId="546129C4" w14:textId="5D0CBCB1" w:rsidR="00542CFB" w:rsidRPr="00AD162B" w:rsidRDefault="00AA7DB6" w:rsidP="00C52E7D">
      <w:pPr>
        <w:pStyle w:val="Titolo1"/>
        <w:jc w:val="both"/>
        <w:rPr>
          <w:rFonts w:eastAsia="Times New Roman"/>
          <w:sz w:val="24"/>
          <w:szCs w:val="24"/>
        </w:rPr>
      </w:pPr>
      <w:hyperlink r:id="rId437" w:history="1">
        <w:r w:rsidR="00542CFB" w:rsidRPr="00AD162B">
          <w:rPr>
            <w:rStyle w:val="Collegamentoipertestuale"/>
            <w:rFonts w:eastAsia="Times New Roman"/>
            <w:color w:val="FF0000"/>
            <w:sz w:val="24"/>
            <w:szCs w:val="24"/>
          </w:rPr>
          <w:t>David Foster Wallace</w:t>
        </w:r>
        <w:r w:rsidR="00542CFB" w:rsidRPr="00AD162B">
          <w:rPr>
            <w:rStyle w:val="Collegamentoipertestuale"/>
            <w:rFonts w:eastAsia="Times New Roman"/>
            <w:sz w:val="24"/>
            <w:szCs w:val="24"/>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2E8C2277" w14:textId="76F71D8E" w:rsidR="00542CFB" w:rsidRPr="00AD162B" w:rsidRDefault="00AA7DB6" w:rsidP="00C52E7D">
      <w:pPr>
        <w:pStyle w:val="Titolo1"/>
        <w:jc w:val="both"/>
        <w:rPr>
          <w:rFonts w:eastAsia="Times New Roman"/>
          <w:sz w:val="24"/>
          <w:szCs w:val="24"/>
        </w:rPr>
      </w:pPr>
      <w:hyperlink r:id="rId438" w:history="1">
        <w:r w:rsidR="00542CFB" w:rsidRPr="00AD162B">
          <w:rPr>
            <w:rStyle w:val="Collegamentoipertestuale"/>
            <w:rFonts w:eastAsia="Times New Roman"/>
            <w:color w:val="FF0000"/>
            <w:sz w:val="24"/>
            <w:szCs w:val="24"/>
          </w:rPr>
          <w:t>Simone Weil</w:t>
        </w:r>
        <w:r w:rsidR="00542CFB" w:rsidRPr="00AD162B">
          <w:rPr>
            <w:rStyle w:val="Collegamentoipertestuale"/>
            <w:rFonts w:eastAsia="Times New Roman"/>
            <w:sz w:val="24"/>
            <w:szCs w:val="24"/>
          </w:rPr>
          <w:t xml:space="preserve"> (1909-1943) – Silenzi che </w:t>
        </w:r>
        <w:proofErr w:type="gramStart"/>
        <w:r w:rsidR="00542CFB" w:rsidRPr="00AD162B">
          <w:rPr>
            <w:rStyle w:val="Collegamentoipertestuale"/>
            <w:rFonts w:eastAsia="Times New Roman"/>
            <w:sz w:val="24"/>
            <w:szCs w:val="24"/>
          </w:rPr>
          <w:t>educano</w:t>
        </w:r>
        <w:proofErr w:type="gramEnd"/>
        <w:r w:rsidR="00542CFB" w:rsidRPr="00AD162B">
          <w:rPr>
            <w:rStyle w:val="Collegamentoipertestuale"/>
            <w:rFonts w:eastAsia="Times New Roman"/>
            <w:sz w:val="24"/>
            <w:szCs w:val="24"/>
          </w:rPr>
          <w:t xml:space="preserve"> l’intelligenza</w:t>
        </w:r>
      </w:hyperlink>
    </w:p>
    <w:p w14:paraId="5112F609" w14:textId="0135BD89" w:rsidR="00542CFB" w:rsidRPr="00AD162B" w:rsidRDefault="00AA7DB6" w:rsidP="00D629DE">
      <w:pPr>
        <w:pStyle w:val="Titolo1"/>
        <w:jc w:val="both"/>
        <w:rPr>
          <w:rFonts w:eastAsia="Times New Roman"/>
          <w:sz w:val="24"/>
          <w:szCs w:val="24"/>
        </w:rPr>
      </w:pPr>
      <w:hyperlink r:id="rId439" w:history="1">
        <w:r w:rsidR="00542CFB" w:rsidRPr="00AD162B">
          <w:rPr>
            <w:rStyle w:val="Collegamentoipertestuale"/>
            <w:rFonts w:eastAsia="Times New Roman"/>
            <w:color w:val="FF0000"/>
            <w:sz w:val="24"/>
            <w:szCs w:val="24"/>
          </w:rPr>
          <w:t>Simone Weil</w:t>
        </w:r>
        <w:r w:rsidR="00542CFB" w:rsidRPr="00AD162B">
          <w:rPr>
            <w:rStyle w:val="Collegamentoipertestuale"/>
            <w:rFonts w:eastAsia="Times New Roman"/>
            <w:sz w:val="24"/>
            <w:szCs w:val="24"/>
          </w:rPr>
          <w:t xml:space="preserve">, </w:t>
        </w:r>
        <w:proofErr w:type="gramStart"/>
        <w:r w:rsidR="00542CFB" w:rsidRPr="00AD162B">
          <w:rPr>
            <w:rStyle w:val="Collegamentoipertestuale"/>
            <w:rFonts w:eastAsia="Times New Roman"/>
            <w:sz w:val="24"/>
            <w:szCs w:val="24"/>
          </w:rPr>
          <w:t>«</w:t>
        </w:r>
        <w:proofErr w:type="gramEnd"/>
        <w:r w:rsidR="00542CFB" w:rsidRPr="00AD162B">
          <w:rPr>
            <w:rStyle w:val="Collegamentoipertestuale"/>
            <w:rFonts w:eastAsia="Times New Roman"/>
            <w:sz w:val="24"/>
            <w:szCs w:val="24"/>
          </w:rPr>
          <w:t xml:space="preserve">Oppressione e libertà», </w:t>
        </w:r>
        <w:proofErr w:type="spellStart"/>
        <w:r w:rsidR="00542CFB" w:rsidRPr="00AD162B">
          <w:rPr>
            <w:rStyle w:val="Collegamentoipertestuale"/>
            <w:rFonts w:eastAsia="Times New Roman"/>
            <w:sz w:val="24"/>
            <w:szCs w:val="24"/>
          </w:rPr>
          <w:t>Orthotes</w:t>
        </w:r>
        <w:proofErr w:type="spellEnd"/>
        <w:r w:rsidR="00542CFB" w:rsidRPr="00AD162B">
          <w:rPr>
            <w:rStyle w:val="Collegamentoipertestuale"/>
            <w:rFonts w:eastAsia="Times New Roman"/>
            <w:sz w:val="24"/>
            <w:szCs w:val="24"/>
          </w:rPr>
          <w:t xml:space="preserve"> Editrice, 2015</w:t>
        </w:r>
      </w:hyperlink>
    </w:p>
    <w:p w14:paraId="5F75AA0F" w14:textId="05B4E872" w:rsidR="00542CFB" w:rsidRPr="00AD162B" w:rsidRDefault="00AA7DB6" w:rsidP="00D629DE">
      <w:pPr>
        <w:pStyle w:val="Titolo1"/>
        <w:jc w:val="both"/>
        <w:rPr>
          <w:rStyle w:val="Collegamentoipertestuale"/>
          <w:rFonts w:eastAsia="Times New Roman"/>
          <w:sz w:val="24"/>
          <w:szCs w:val="24"/>
        </w:rPr>
      </w:pPr>
      <w:hyperlink r:id="rId440" w:history="1">
        <w:r w:rsidR="00542CFB" w:rsidRPr="00AD162B">
          <w:rPr>
            <w:rStyle w:val="Collegamentoipertestuale"/>
            <w:rFonts w:eastAsia="Times New Roman"/>
            <w:color w:val="FF0000"/>
            <w:sz w:val="24"/>
            <w:szCs w:val="24"/>
          </w:rPr>
          <w:t xml:space="preserve">Simone </w:t>
        </w:r>
        <w:proofErr w:type="spellStart"/>
        <w:r w:rsidR="00542CFB" w:rsidRPr="00AD162B">
          <w:rPr>
            <w:rStyle w:val="Collegamentoipertestuale"/>
            <w:rFonts w:eastAsia="Times New Roman"/>
            <w:color w:val="FF0000"/>
            <w:sz w:val="24"/>
            <w:szCs w:val="24"/>
          </w:rPr>
          <w:t>Weill</w:t>
        </w:r>
        <w:proofErr w:type="spellEnd"/>
        <w:r w:rsidR="00542CFB" w:rsidRPr="00AD162B">
          <w:rPr>
            <w:rStyle w:val="Collegamentoipertestuale"/>
            <w:rFonts w:eastAsia="Times New Roman"/>
            <w:color w:val="FF0000"/>
            <w:sz w:val="24"/>
            <w:szCs w:val="24"/>
          </w:rPr>
          <w:t xml:space="preserve"> </w:t>
        </w:r>
        <w:r w:rsidR="00542CFB" w:rsidRPr="00AD162B">
          <w:rPr>
            <w:rStyle w:val="Collegamentoipertestuale"/>
            <w:rFonts w:eastAsia="Times New Roman"/>
            <w:sz w:val="24"/>
            <w:szCs w:val="24"/>
          </w:rPr>
          <w:t xml:space="preserve">(1909-1943) – Trovare uomini che </w:t>
        </w:r>
        <w:proofErr w:type="gramStart"/>
        <w:r w:rsidR="00542CFB" w:rsidRPr="00AD162B">
          <w:rPr>
            <w:rStyle w:val="Collegamentoipertestuale"/>
            <w:rFonts w:eastAsia="Times New Roman"/>
            <w:sz w:val="24"/>
            <w:szCs w:val="24"/>
          </w:rPr>
          <w:t>amino</w:t>
        </w:r>
        <w:proofErr w:type="gramEnd"/>
        <w:r w:rsidR="00542CFB" w:rsidRPr="00AD162B">
          <w:rPr>
            <w:rStyle w:val="Collegamentoipertestuale"/>
            <w:rFonts w:eastAsia="Times New Roman"/>
            <w:sz w:val="24"/>
            <w:szCs w:val="24"/>
          </w:rPr>
          <w:t xml:space="preserve"> la verità</w:t>
        </w:r>
      </w:hyperlink>
    </w:p>
    <w:p w14:paraId="70496241" w14:textId="77777777" w:rsidR="00AD162B" w:rsidRPr="00AD162B" w:rsidRDefault="00AA7DB6" w:rsidP="00AD162B">
      <w:pPr>
        <w:pStyle w:val="Titolo2"/>
        <w:jc w:val="both"/>
        <w:rPr>
          <w:rFonts w:ascii="Times" w:eastAsia="Times New Roman" w:hAnsi="Times"/>
          <w:sz w:val="24"/>
          <w:szCs w:val="24"/>
        </w:rPr>
      </w:pPr>
      <w:hyperlink r:id="rId441" w:history="1">
        <w:r w:rsidR="00AD162B" w:rsidRPr="00AD162B">
          <w:rPr>
            <w:rStyle w:val="Collegamentoipertestuale"/>
            <w:rFonts w:ascii="Times" w:eastAsia="Times New Roman" w:hAnsi="Times"/>
            <w:color w:val="FF0000"/>
            <w:sz w:val="24"/>
            <w:szCs w:val="24"/>
          </w:rPr>
          <w:t>Simone Weil</w:t>
        </w:r>
        <w:r w:rsidR="00AD162B" w:rsidRPr="00AD162B">
          <w:rPr>
            <w:rStyle w:val="Collegamentoipertestuale"/>
            <w:rFonts w:ascii="Times" w:eastAsia="Times New Roman" w:hAnsi="Times"/>
            <w:sz w:val="24"/>
            <w:szCs w:val="24"/>
          </w:rPr>
          <w:t xml:space="preserve"> (1909-1943) – Il desiderio di luce produce luce: un tesoro che nulla al mondo </w:t>
        </w:r>
        <w:proofErr w:type="gramStart"/>
        <w:r w:rsidR="00AD162B" w:rsidRPr="00AD162B">
          <w:rPr>
            <w:rStyle w:val="Collegamentoipertestuale"/>
            <w:rFonts w:ascii="Times" w:eastAsia="Times New Roman" w:hAnsi="Times"/>
            <w:sz w:val="24"/>
            <w:szCs w:val="24"/>
          </w:rPr>
          <w:t>ci</w:t>
        </w:r>
        <w:proofErr w:type="gramEnd"/>
        <w:r w:rsidR="00AD162B" w:rsidRPr="00AD162B">
          <w:rPr>
            <w:rStyle w:val="Collegamentoipertestuale"/>
            <w:rFonts w:ascii="Times" w:eastAsia="Times New Roman" w:hAnsi="Times"/>
            <w:sz w:val="24"/>
            <w:szCs w:val="24"/>
          </w:rPr>
          <w:t xml:space="preserve"> può sottrarre.</w:t>
        </w:r>
      </w:hyperlink>
    </w:p>
    <w:p w14:paraId="4009E5C7" w14:textId="08460F52" w:rsidR="00542CFB" w:rsidRPr="00AD162B" w:rsidRDefault="00AA7DB6" w:rsidP="00D629DE">
      <w:pPr>
        <w:pStyle w:val="Titolo1"/>
        <w:jc w:val="both"/>
        <w:rPr>
          <w:rFonts w:eastAsia="Times New Roman"/>
          <w:sz w:val="24"/>
          <w:szCs w:val="24"/>
        </w:rPr>
      </w:pPr>
      <w:hyperlink r:id="rId442" w:history="1">
        <w:r w:rsidR="00542CFB" w:rsidRPr="00AD162B">
          <w:rPr>
            <w:rStyle w:val="Collegamentoipertestuale"/>
            <w:rFonts w:eastAsia="Times New Roman"/>
            <w:color w:val="FF0000"/>
            <w:sz w:val="24"/>
            <w:szCs w:val="24"/>
          </w:rPr>
          <w:t>Walt Whitman</w:t>
        </w:r>
        <w:r w:rsidR="00542CFB" w:rsidRPr="00AD162B">
          <w:rPr>
            <w:rStyle w:val="Collegamentoipertestuale"/>
            <w:rFonts w:eastAsia="Times New Roman"/>
            <w:sz w:val="24"/>
            <w:szCs w:val="24"/>
          </w:rPr>
          <w:t xml:space="preserve"> (1819-1892) – Gioventù … lo sai che la Vecchiaia può succedere a te con grazia uguale, fascino e uguale vigore?</w:t>
        </w:r>
        <w:proofErr w:type="gramStart"/>
      </w:hyperlink>
      <w:proofErr w:type="gramEnd"/>
    </w:p>
    <w:p w14:paraId="3B53D627" w14:textId="02C67AB7" w:rsidR="00A06B59" w:rsidRPr="00AD162B" w:rsidRDefault="00AA7DB6" w:rsidP="00D629DE">
      <w:pPr>
        <w:pStyle w:val="Titolo1"/>
        <w:jc w:val="both"/>
        <w:rPr>
          <w:rStyle w:val="Collegamentoipertestuale"/>
          <w:rFonts w:eastAsia="Times New Roman"/>
          <w:sz w:val="24"/>
          <w:szCs w:val="24"/>
        </w:rPr>
      </w:pPr>
      <w:hyperlink r:id="rId443" w:history="1">
        <w:r w:rsidR="00A06B59" w:rsidRPr="00AD162B">
          <w:rPr>
            <w:rStyle w:val="Collegamentoipertestuale"/>
            <w:rFonts w:eastAsia="Times New Roman"/>
            <w:color w:val="FF0000"/>
            <w:sz w:val="24"/>
            <w:szCs w:val="24"/>
          </w:rPr>
          <w:t>Oscar Wilde</w:t>
        </w:r>
        <w:r w:rsidR="00A06B59" w:rsidRPr="00AD162B">
          <w:rPr>
            <w:rStyle w:val="Collegamentoipertestuale"/>
            <w:rFonts w:eastAsia="Times New Roman"/>
            <w:sz w:val="24"/>
            <w:szCs w:val="24"/>
          </w:rPr>
          <w:t xml:space="preserve"> – Libri morali e/o immorali?</w:t>
        </w:r>
      </w:hyperlink>
    </w:p>
    <w:p w14:paraId="24135BD8" w14:textId="77777777" w:rsidR="00D629DE" w:rsidRPr="00AD162B" w:rsidRDefault="00AA7DB6" w:rsidP="00D629DE">
      <w:pPr>
        <w:pStyle w:val="Titolo1"/>
        <w:jc w:val="both"/>
        <w:rPr>
          <w:rFonts w:eastAsia="Times New Roman"/>
          <w:sz w:val="24"/>
          <w:szCs w:val="24"/>
        </w:rPr>
      </w:pPr>
      <w:hyperlink r:id="rId444" w:history="1">
        <w:r w:rsidR="00D629DE" w:rsidRPr="00AD162B">
          <w:rPr>
            <w:rStyle w:val="Collegamentoipertestuale"/>
            <w:rFonts w:eastAsia="Times New Roman"/>
            <w:color w:val="FF0000"/>
            <w:sz w:val="24"/>
            <w:szCs w:val="24"/>
          </w:rPr>
          <w:t xml:space="preserve">Elie </w:t>
        </w:r>
        <w:proofErr w:type="spellStart"/>
        <w:r w:rsidR="00D629DE" w:rsidRPr="00AD162B">
          <w:rPr>
            <w:rStyle w:val="Collegamentoipertestuale"/>
            <w:rFonts w:eastAsia="Times New Roman"/>
            <w:color w:val="FF0000"/>
            <w:sz w:val="24"/>
            <w:szCs w:val="24"/>
          </w:rPr>
          <w:t>Wiesel</w:t>
        </w:r>
        <w:proofErr w:type="spellEnd"/>
        <w:proofErr w:type="gramStart"/>
        <w:r w:rsidR="00D629DE" w:rsidRPr="00AD162B">
          <w:rPr>
            <w:rStyle w:val="Collegamentoipertestuale"/>
            <w:rFonts w:eastAsia="Times New Roman"/>
            <w:sz w:val="24"/>
            <w:szCs w:val="24"/>
          </w:rPr>
          <w:t>  </w:t>
        </w:r>
        <w:proofErr w:type="gramEnd"/>
        <w:r w:rsidR="00D629DE" w:rsidRPr="00AD162B">
          <w:rPr>
            <w:rStyle w:val="Collegamentoipertestuale"/>
            <w:rFonts w:eastAsia="Times New Roman"/>
            <w:sz w:val="24"/>
            <w:szCs w:val="24"/>
          </w:rPr>
          <w:t>–  Sai cos’è il riso? Te lo dico io cos’è. È l’errore di Dio!</w:t>
        </w:r>
      </w:hyperlink>
    </w:p>
    <w:p w14:paraId="1A4B7BB3" w14:textId="135E825A" w:rsidR="00A06B59" w:rsidRPr="00AD162B" w:rsidRDefault="00AA7DB6" w:rsidP="00D629DE">
      <w:pPr>
        <w:pStyle w:val="Titolo1"/>
        <w:jc w:val="both"/>
        <w:rPr>
          <w:rStyle w:val="Collegamentoipertestuale"/>
          <w:rFonts w:eastAsia="Times New Roman"/>
          <w:sz w:val="24"/>
          <w:szCs w:val="24"/>
        </w:rPr>
      </w:pPr>
      <w:hyperlink r:id="rId445" w:history="1">
        <w:r w:rsidR="00A06B59" w:rsidRPr="00AD162B">
          <w:rPr>
            <w:rStyle w:val="Collegamentoipertestuale"/>
            <w:rFonts w:eastAsia="Times New Roman"/>
            <w:color w:val="FF0000"/>
            <w:sz w:val="24"/>
            <w:szCs w:val="24"/>
          </w:rPr>
          <w:t xml:space="preserve">John Williams </w:t>
        </w:r>
        <w:r w:rsidR="00A06B59" w:rsidRPr="00AD162B">
          <w:rPr>
            <w:rStyle w:val="Collegamentoipertestuale"/>
            <w:rFonts w:eastAsia="Times New Roman"/>
            <w:sz w:val="24"/>
            <w:szCs w:val="24"/>
          </w:rPr>
          <w:t>– La sostanza specifica dell’amore</w:t>
        </w:r>
      </w:hyperlink>
    </w:p>
    <w:p w14:paraId="31035174" w14:textId="77777777" w:rsidR="00697DCF" w:rsidRPr="00AD162B" w:rsidRDefault="00697DCF" w:rsidP="00C52E7D">
      <w:pPr>
        <w:pStyle w:val="Titolo1"/>
        <w:jc w:val="both"/>
        <w:rPr>
          <w:rFonts w:eastAsia="Times New Roman"/>
          <w:sz w:val="24"/>
          <w:szCs w:val="24"/>
        </w:rPr>
      </w:pPr>
    </w:p>
    <w:p w14:paraId="23C0A83F" w14:textId="4D9CCAC5" w:rsidR="00697DCF" w:rsidRPr="00AD162B" w:rsidRDefault="00697DCF" w:rsidP="00A81ED8">
      <w:pPr>
        <w:pStyle w:val="Titolo1"/>
        <w:jc w:val="center"/>
        <w:rPr>
          <w:rFonts w:eastAsia="Times New Roman"/>
          <w:sz w:val="32"/>
          <w:szCs w:val="32"/>
        </w:rPr>
      </w:pPr>
      <w:r w:rsidRPr="00AD162B">
        <w:rPr>
          <w:rFonts w:eastAsia="Times New Roman"/>
          <w:sz w:val="32"/>
          <w:szCs w:val="32"/>
        </w:rPr>
        <w:t>X</w:t>
      </w:r>
    </w:p>
    <w:p w14:paraId="2DE56147" w14:textId="518100E9" w:rsidR="00697DCF" w:rsidRPr="00AD162B" w:rsidRDefault="00AA7DB6" w:rsidP="00C52E7D">
      <w:pPr>
        <w:pStyle w:val="Titolo1"/>
        <w:jc w:val="both"/>
        <w:rPr>
          <w:rFonts w:eastAsia="Times New Roman"/>
          <w:sz w:val="24"/>
          <w:szCs w:val="24"/>
        </w:rPr>
      </w:pPr>
      <w:hyperlink r:id="rId446" w:history="1">
        <w:r w:rsidR="00697DCF" w:rsidRPr="00AD162B">
          <w:rPr>
            <w:rStyle w:val="Collegamentoipertestuale"/>
            <w:rFonts w:eastAsia="Times New Roman"/>
            <w:color w:val="FF0000"/>
            <w:sz w:val="24"/>
            <w:szCs w:val="24"/>
          </w:rPr>
          <w:t xml:space="preserve">Gao </w:t>
        </w:r>
        <w:proofErr w:type="spellStart"/>
        <w:r w:rsidR="00697DCF" w:rsidRPr="00AD162B">
          <w:rPr>
            <w:rStyle w:val="Collegamentoipertestuale"/>
            <w:rFonts w:eastAsia="Times New Roman"/>
            <w:color w:val="FF0000"/>
            <w:sz w:val="24"/>
            <w:szCs w:val="24"/>
          </w:rPr>
          <w:t>Xingjian</w:t>
        </w:r>
        <w:proofErr w:type="spellEnd"/>
        <w:r w:rsidR="00697DCF" w:rsidRPr="00AD162B">
          <w:rPr>
            <w:rStyle w:val="Collegamentoipertestuale"/>
            <w:rFonts w:eastAsia="Times New Roman"/>
            <w:sz w:val="24"/>
            <w:szCs w:val="24"/>
          </w:rPr>
          <w:t xml:space="preserve"> – La filosofia si situa dove matematica e scienze esatte non arrivano.</w:t>
        </w:r>
      </w:hyperlink>
    </w:p>
    <w:p w14:paraId="3D239BEA" w14:textId="77777777" w:rsidR="00542CFB" w:rsidRPr="00AD162B" w:rsidRDefault="00542CFB" w:rsidP="00C52E7D">
      <w:pPr>
        <w:pStyle w:val="Titolo1"/>
        <w:jc w:val="both"/>
        <w:rPr>
          <w:rFonts w:eastAsia="Times New Roman"/>
          <w:sz w:val="24"/>
          <w:szCs w:val="24"/>
        </w:rPr>
      </w:pPr>
    </w:p>
    <w:p w14:paraId="2E9E79C9" w14:textId="396D78D7" w:rsidR="00697DCF" w:rsidRPr="00AD162B" w:rsidRDefault="00697DCF" w:rsidP="00A81ED8">
      <w:pPr>
        <w:pStyle w:val="Titolo1"/>
        <w:jc w:val="center"/>
        <w:rPr>
          <w:rFonts w:eastAsia="Times New Roman"/>
          <w:sz w:val="32"/>
          <w:szCs w:val="32"/>
        </w:rPr>
      </w:pPr>
      <w:r w:rsidRPr="00AD162B">
        <w:rPr>
          <w:rFonts w:eastAsia="Times New Roman"/>
          <w:sz w:val="32"/>
          <w:szCs w:val="32"/>
        </w:rPr>
        <w:t>Y</w:t>
      </w:r>
    </w:p>
    <w:p w14:paraId="188DDE06" w14:textId="3F87A2E5" w:rsidR="00697DCF" w:rsidRPr="00AD162B" w:rsidRDefault="00AA7DB6" w:rsidP="00C52E7D">
      <w:pPr>
        <w:pStyle w:val="Titolo1"/>
        <w:jc w:val="both"/>
        <w:rPr>
          <w:rFonts w:eastAsia="Times New Roman"/>
          <w:sz w:val="24"/>
          <w:szCs w:val="24"/>
        </w:rPr>
      </w:pPr>
      <w:hyperlink r:id="rId447" w:history="1">
        <w:proofErr w:type="spellStart"/>
        <w:r w:rsidR="00697DCF" w:rsidRPr="00AD162B">
          <w:rPr>
            <w:rStyle w:val="Collegamentoipertestuale"/>
            <w:rFonts w:eastAsia="Times New Roman"/>
            <w:color w:val="FF0000"/>
            <w:sz w:val="24"/>
            <w:szCs w:val="24"/>
          </w:rPr>
          <w:t>Marguerite</w:t>
        </w:r>
        <w:proofErr w:type="spellEnd"/>
        <w:r w:rsidR="00697DCF" w:rsidRPr="00AD162B">
          <w:rPr>
            <w:rStyle w:val="Collegamentoipertestuale"/>
            <w:rFonts w:eastAsia="Times New Roman"/>
            <w:color w:val="FF0000"/>
            <w:sz w:val="24"/>
            <w:szCs w:val="24"/>
          </w:rPr>
          <w:t xml:space="preserve"> Yourcenar</w:t>
        </w:r>
        <w:r w:rsidR="00697DCF" w:rsidRPr="00AD162B">
          <w:rPr>
            <w:rStyle w:val="Collegamentoipertestuale"/>
            <w:rFonts w:eastAsia="Times New Roman"/>
            <w:sz w:val="24"/>
            <w:szCs w:val="24"/>
          </w:rPr>
          <w:t xml:space="preserve"> (1903-1987) – Leggere la vita</w:t>
        </w:r>
      </w:hyperlink>
    </w:p>
    <w:p w14:paraId="5FE9E829" w14:textId="77777777" w:rsidR="00697DCF" w:rsidRPr="00AD162B" w:rsidRDefault="00697DCF" w:rsidP="00C52E7D">
      <w:pPr>
        <w:pStyle w:val="Titolo1"/>
        <w:jc w:val="both"/>
        <w:rPr>
          <w:rFonts w:eastAsia="Times New Roman"/>
          <w:sz w:val="24"/>
          <w:szCs w:val="24"/>
        </w:rPr>
      </w:pPr>
    </w:p>
    <w:p w14:paraId="1C82C5C5" w14:textId="5E55968E" w:rsidR="00697DCF" w:rsidRPr="00AD162B" w:rsidRDefault="00697DCF" w:rsidP="00A81ED8">
      <w:pPr>
        <w:pStyle w:val="Titolo1"/>
        <w:jc w:val="center"/>
        <w:rPr>
          <w:rFonts w:eastAsia="Times New Roman"/>
          <w:sz w:val="32"/>
          <w:szCs w:val="32"/>
        </w:rPr>
      </w:pPr>
      <w:r w:rsidRPr="00AD162B">
        <w:rPr>
          <w:rFonts w:eastAsia="Times New Roman"/>
          <w:sz w:val="32"/>
          <w:szCs w:val="32"/>
        </w:rPr>
        <w:t>Z</w:t>
      </w:r>
    </w:p>
    <w:p w14:paraId="283B2594" w14:textId="3457468D" w:rsidR="00697DCF" w:rsidRPr="00AD162B" w:rsidRDefault="00AA7DB6" w:rsidP="00C52E7D">
      <w:pPr>
        <w:pStyle w:val="Titolo1"/>
        <w:jc w:val="both"/>
        <w:rPr>
          <w:rFonts w:eastAsia="Times New Roman"/>
          <w:sz w:val="24"/>
          <w:szCs w:val="24"/>
        </w:rPr>
      </w:pPr>
      <w:hyperlink r:id="rId448" w:history="1">
        <w:r w:rsidR="00697DCF" w:rsidRPr="00AD162B">
          <w:rPr>
            <w:rStyle w:val="Collegamentoipertestuale"/>
            <w:rFonts w:eastAsia="Times New Roman"/>
            <w:color w:val="FF0000"/>
            <w:sz w:val="24"/>
            <w:szCs w:val="24"/>
          </w:rPr>
          <w:t>Maria Zambrano</w:t>
        </w:r>
        <w:r w:rsidR="00697DCF" w:rsidRPr="00AD162B">
          <w:rPr>
            <w:rStyle w:val="Collegamentoipertestuale"/>
            <w:rFonts w:eastAsia="Times New Roman"/>
            <w:sz w:val="24"/>
            <w:szCs w:val="24"/>
          </w:rPr>
          <w:t xml:space="preserve"> – La virtù della delicatezza</w:t>
        </w:r>
      </w:hyperlink>
    </w:p>
    <w:p w14:paraId="479A970D" w14:textId="133A52D0" w:rsidR="00542CFB" w:rsidRPr="00AD162B" w:rsidRDefault="00AA7DB6" w:rsidP="00C52E7D">
      <w:pPr>
        <w:pStyle w:val="Titolo1"/>
        <w:jc w:val="both"/>
        <w:rPr>
          <w:rStyle w:val="Collegamentoipertestuale"/>
          <w:rFonts w:eastAsia="Times New Roman"/>
          <w:sz w:val="24"/>
          <w:szCs w:val="24"/>
        </w:rPr>
      </w:pPr>
      <w:hyperlink r:id="rId449" w:history="1">
        <w:r w:rsidR="00697DCF" w:rsidRPr="00AD162B">
          <w:rPr>
            <w:rStyle w:val="Collegamentoipertestuale"/>
            <w:rFonts w:eastAsia="Times New Roman"/>
            <w:color w:val="FF0000"/>
            <w:sz w:val="24"/>
            <w:szCs w:val="24"/>
          </w:rPr>
          <w:t>Maria Zambrano</w:t>
        </w:r>
        <w:r w:rsidR="00697DCF" w:rsidRPr="00AD162B">
          <w:rPr>
            <w:rStyle w:val="Collegamentoipertestuale"/>
            <w:rFonts w:eastAsia="Times New Roman"/>
            <w:sz w:val="24"/>
            <w:szCs w:val="24"/>
          </w:rPr>
          <w:t xml:space="preserve"> (1904-1991) – Il silenzio che accoglie la parola assoluta del pensiero umano diventa il dialogo silenzioso dell’anima con se stessa.</w:t>
        </w:r>
      </w:hyperlink>
    </w:p>
    <w:p w14:paraId="3DB03926" w14:textId="77777777" w:rsidR="000B3CBC" w:rsidRPr="00AD162B" w:rsidRDefault="00AA7DB6" w:rsidP="000B3CBC">
      <w:pPr>
        <w:pStyle w:val="Titolo2"/>
        <w:jc w:val="both"/>
        <w:rPr>
          <w:rFonts w:ascii="Times" w:eastAsia="Times New Roman" w:hAnsi="Times"/>
          <w:b w:val="0"/>
          <w:sz w:val="24"/>
          <w:szCs w:val="24"/>
        </w:rPr>
      </w:pPr>
      <w:hyperlink r:id="rId450" w:history="1">
        <w:r w:rsidR="000B3CBC" w:rsidRPr="00AD162B">
          <w:rPr>
            <w:rStyle w:val="Collegamentoipertestuale"/>
            <w:rFonts w:ascii="Times" w:eastAsia="Times New Roman" w:hAnsi="Times"/>
            <w:color w:val="FF0000"/>
            <w:sz w:val="24"/>
            <w:szCs w:val="24"/>
          </w:rPr>
          <w:t>Maria Zambrano</w:t>
        </w:r>
        <w:r w:rsidR="000B3CBC" w:rsidRPr="00AD162B">
          <w:rPr>
            <w:rStyle w:val="Collegamentoipertestuale"/>
            <w:rFonts w:ascii="Times" w:eastAsia="Times New Roman" w:hAnsi="Times"/>
            <w:b w:val="0"/>
            <w:sz w:val="24"/>
            <w:szCs w:val="24"/>
          </w:rPr>
          <w:t xml:space="preserve"> (1904-1991) – Saper guardare un’icona significa liberarne l’essenza, portarla alla nostra </w:t>
        </w:r>
        <w:proofErr w:type="gramStart"/>
        <w:r w:rsidR="000B3CBC" w:rsidRPr="00AD162B">
          <w:rPr>
            <w:rStyle w:val="Collegamentoipertestuale"/>
            <w:rFonts w:ascii="Times" w:eastAsia="Times New Roman" w:hAnsi="Times"/>
            <w:b w:val="0"/>
            <w:sz w:val="24"/>
            <w:szCs w:val="24"/>
          </w:rPr>
          <w:t>vita</w:t>
        </w:r>
      </w:hyperlink>
      <w:proofErr w:type="gramEnd"/>
    </w:p>
    <w:p w14:paraId="31D1A1AF" w14:textId="77777777" w:rsidR="000B3CBC" w:rsidRPr="00AD162B" w:rsidRDefault="000B3CBC" w:rsidP="00C52E7D">
      <w:pPr>
        <w:pStyle w:val="Titolo1"/>
        <w:jc w:val="both"/>
        <w:rPr>
          <w:rFonts w:eastAsia="Times New Roman"/>
          <w:sz w:val="24"/>
          <w:szCs w:val="24"/>
        </w:rPr>
      </w:pPr>
    </w:p>
    <w:sectPr w:rsidR="000B3CBC" w:rsidRPr="00AD162B"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4792"/>
    <w:rsid w:val="00005ACB"/>
    <w:rsid w:val="00007D72"/>
    <w:rsid w:val="00014A10"/>
    <w:rsid w:val="0003127B"/>
    <w:rsid w:val="00056026"/>
    <w:rsid w:val="00056A29"/>
    <w:rsid w:val="00067AC0"/>
    <w:rsid w:val="000961E4"/>
    <w:rsid w:val="000B3CBC"/>
    <w:rsid w:val="000D2593"/>
    <w:rsid w:val="00106EEC"/>
    <w:rsid w:val="00114205"/>
    <w:rsid w:val="001256B9"/>
    <w:rsid w:val="001267A4"/>
    <w:rsid w:val="00132A12"/>
    <w:rsid w:val="00146542"/>
    <w:rsid w:val="00146EFA"/>
    <w:rsid w:val="00147A78"/>
    <w:rsid w:val="00154305"/>
    <w:rsid w:val="001617D0"/>
    <w:rsid w:val="00161907"/>
    <w:rsid w:val="00177C6C"/>
    <w:rsid w:val="001943F7"/>
    <w:rsid w:val="001A49B3"/>
    <w:rsid w:val="001E6EF7"/>
    <w:rsid w:val="00201A01"/>
    <w:rsid w:val="00201E62"/>
    <w:rsid w:val="00212232"/>
    <w:rsid w:val="00226765"/>
    <w:rsid w:val="00227590"/>
    <w:rsid w:val="002521F9"/>
    <w:rsid w:val="00266297"/>
    <w:rsid w:val="00270F00"/>
    <w:rsid w:val="0028018D"/>
    <w:rsid w:val="002A0EBE"/>
    <w:rsid w:val="002A6CCF"/>
    <w:rsid w:val="002C7E3A"/>
    <w:rsid w:val="002E41BF"/>
    <w:rsid w:val="002F349C"/>
    <w:rsid w:val="00307B13"/>
    <w:rsid w:val="00311854"/>
    <w:rsid w:val="00317C07"/>
    <w:rsid w:val="00321CB0"/>
    <w:rsid w:val="0033632D"/>
    <w:rsid w:val="00337305"/>
    <w:rsid w:val="00351743"/>
    <w:rsid w:val="00364333"/>
    <w:rsid w:val="00381F55"/>
    <w:rsid w:val="003A0D5F"/>
    <w:rsid w:val="003A78FF"/>
    <w:rsid w:val="003C13C0"/>
    <w:rsid w:val="003C37FF"/>
    <w:rsid w:val="003C5197"/>
    <w:rsid w:val="003D2572"/>
    <w:rsid w:val="003E4388"/>
    <w:rsid w:val="003E749D"/>
    <w:rsid w:val="003F2A02"/>
    <w:rsid w:val="003F4028"/>
    <w:rsid w:val="00413F59"/>
    <w:rsid w:val="00420F3F"/>
    <w:rsid w:val="004305B0"/>
    <w:rsid w:val="00450579"/>
    <w:rsid w:val="00464ECC"/>
    <w:rsid w:val="004743AE"/>
    <w:rsid w:val="0048128E"/>
    <w:rsid w:val="004A38CF"/>
    <w:rsid w:val="004A3B25"/>
    <w:rsid w:val="004A6F7F"/>
    <w:rsid w:val="004C33CF"/>
    <w:rsid w:val="004D2F3B"/>
    <w:rsid w:val="004E311C"/>
    <w:rsid w:val="004F36D3"/>
    <w:rsid w:val="0050444C"/>
    <w:rsid w:val="0050639B"/>
    <w:rsid w:val="005107B3"/>
    <w:rsid w:val="00513AF9"/>
    <w:rsid w:val="00522BD7"/>
    <w:rsid w:val="00542CFB"/>
    <w:rsid w:val="00553E15"/>
    <w:rsid w:val="005646CC"/>
    <w:rsid w:val="005712E0"/>
    <w:rsid w:val="00572D44"/>
    <w:rsid w:val="005908F4"/>
    <w:rsid w:val="005A553B"/>
    <w:rsid w:val="005A664E"/>
    <w:rsid w:val="005A6A29"/>
    <w:rsid w:val="005F2D5E"/>
    <w:rsid w:val="006021A6"/>
    <w:rsid w:val="00607BB3"/>
    <w:rsid w:val="00614E3E"/>
    <w:rsid w:val="00615D35"/>
    <w:rsid w:val="006544D2"/>
    <w:rsid w:val="0069185C"/>
    <w:rsid w:val="00693F91"/>
    <w:rsid w:val="00697DCF"/>
    <w:rsid w:val="006A6B51"/>
    <w:rsid w:val="006B1F73"/>
    <w:rsid w:val="006C0B31"/>
    <w:rsid w:val="006E5B73"/>
    <w:rsid w:val="006F53F0"/>
    <w:rsid w:val="006F6080"/>
    <w:rsid w:val="00702561"/>
    <w:rsid w:val="00704D30"/>
    <w:rsid w:val="007071A9"/>
    <w:rsid w:val="00732F8D"/>
    <w:rsid w:val="00734CD9"/>
    <w:rsid w:val="007476DC"/>
    <w:rsid w:val="007543DC"/>
    <w:rsid w:val="007559FD"/>
    <w:rsid w:val="007663C7"/>
    <w:rsid w:val="0077011C"/>
    <w:rsid w:val="0078762F"/>
    <w:rsid w:val="007A2257"/>
    <w:rsid w:val="007A4113"/>
    <w:rsid w:val="007B0FE6"/>
    <w:rsid w:val="007C7C32"/>
    <w:rsid w:val="007D3D4C"/>
    <w:rsid w:val="007F4DF8"/>
    <w:rsid w:val="00806F99"/>
    <w:rsid w:val="00810C8A"/>
    <w:rsid w:val="00813E01"/>
    <w:rsid w:val="00875FB8"/>
    <w:rsid w:val="008833FE"/>
    <w:rsid w:val="00892687"/>
    <w:rsid w:val="008B2E79"/>
    <w:rsid w:val="008B32E6"/>
    <w:rsid w:val="008B72A7"/>
    <w:rsid w:val="008E5C90"/>
    <w:rsid w:val="008E5F4E"/>
    <w:rsid w:val="00904326"/>
    <w:rsid w:val="00917B36"/>
    <w:rsid w:val="00952979"/>
    <w:rsid w:val="009545F7"/>
    <w:rsid w:val="0096550F"/>
    <w:rsid w:val="0098622D"/>
    <w:rsid w:val="00990B6E"/>
    <w:rsid w:val="00994513"/>
    <w:rsid w:val="00995243"/>
    <w:rsid w:val="009973AB"/>
    <w:rsid w:val="00997EFC"/>
    <w:rsid w:val="009A42E5"/>
    <w:rsid w:val="009B10A8"/>
    <w:rsid w:val="009B79C7"/>
    <w:rsid w:val="009C50F0"/>
    <w:rsid w:val="009E3B57"/>
    <w:rsid w:val="009E67BF"/>
    <w:rsid w:val="009E780E"/>
    <w:rsid w:val="009E7BF6"/>
    <w:rsid w:val="009F6008"/>
    <w:rsid w:val="009F6705"/>
    <w:rsid w:val="00A06B59"/>
    <w:rsid w:val="00A13CF6"/>
    <w:rsid w:val="00A2717F"/>
    <w:rsid w:val="00A432B6"/>
    <w:rsid w:val="00A5208A"/>
    <w:rsid w:val="00A54F69"/>
    <w:rsid w:val="00A81ED8"/>
    <w:rsid w:val="00A83192"/>
    <w:rsid w:val="00A83940"/>
    <w:rsid w:val="00A942B6"/>
    <w:rsid w:val="00AA10CC"/>
    <w:rsid w:val="00AA44EA"/>
    <w:rsid w:val="00AA762F"/>
    <w:rsid w:val="00AA7DB6"/>
    <w:rsid w:val="00AB4BC3"/>
    <w:rsid w:val="00AC3045"/>
    <w:rsid w:val="00AC30BF"/>
    <w:rsid w:val="00AD162B"/>
    <w:rsid w:val="00AE2C98"/>
    <w:rsid w:val="00AE685C"/>
    <w:rsid w:val="00AF45F6"/>
    <w:rsid w:val="00AF69B2"/>
    <w:rsid w:val="00B2006E"/>
    <w:rsid w:val="00B23614"/>
    <w:rsid w:val="00B30CB6"/>
    <w:rsid w:val="00B5142F"/>
    <w:rsid w:val="00B976F3"/>
    <w:rsid w:val="00B97BF1"/>
    <w:rsid w:val="00BC587A"/>
    <w:rsid w:val="00BE5A92"/>
    <w:rsid w:val="00BF514B"/>
    <w:rsid w:val="00C13F65"/>
    <w:rsid w:val="00C15C14"/>
    <w:rsid w:val="00C47C5C"/>
    <w:rsid w:val="00C52E7D"/>
    <w:rsid w:val="00C67942"/>
    <w:rsid w:val="00C82078"/>
    <w:rsid w:val="00C82987"/>
    <w:rsid w:val="00C861CB"/>
    <w:rsid w:val="00C97E86"/>
    <w:rsid w:val="00CA29BE"/>
    <w:rsid w:val="00CA4073"/>
    <w:rsid w:val="00CB08BF"/>
    <w:rsid w:val="00CD4B3A"/>
    <w:rsid w:val="00CE21EE"/>
    <w:rsid w:val="00CF39F8"/>
    <w:rsid w:val="00D2228E"/>
    <w:rsid w:val="00D25ECD"/>
    <w:rsid w:val="00D327BE"/>
    <w:rsid w:val="00D34A2A"/>
    <w:rsid w:val="00D46013"/>
    <w:rsid w:val="00D50F39"/>
    <w:rsid w:val="00D629DE"/>
    <w:rsid w:val="00D74036"/>
    <w:rsid w:val="00D746A6"/>
    <w:rsid w:val="00D77650"/>
    <w:rsid w:val="00D820AF"/>
    <w:rsid w:val="00D927AD"/>
    <w:rsid w:val="00DB5476"/>
    <w:rsid w:val="00DB771B"/>
    <w:rsid w:val="00DB7E34"/>
    <w:rsid w:val="00DD0027"/>
    <w:rsid w:val="00DD49EC"/>
    <w:rsid w:val="00DF232A"/>
    <w:rsid w:val="00DF2E9D"/>
    <w:rsid w:val="00DF386F"/>
    <w:rsid w:val="00E03DDF"/>
    <w:rsid w:val="00E131A8"/>
    <w:rsid w:val="00E1759D"/>
    <w:rsid w:val="00E349CA"/>
    <w:rsid w:val="00E50D7C"/>
    <w:rsid w:val="00E53F54"/>
    <w:rsid w:val="00E719C6"/>
    <w:rsid w:val="00E75B60"/>
    <w:rsid w:val="00E77E94"/>
    <w:rsid w:val="00E80ADE"/>
    <w:rsid w:val="00E80C6E"/>
    <w:rsid w:val="00EB6EDD"/>
    <w:rsid w:val="00EC26D1"/>
    <w:rsid w:val="00EE3301"/>
    <w:rsid w:val="00EE5572"/>
    <w:rsid w:val="00EF1A31"/>
    <w:rsid w:val="00EF1EAC"/>
    <w:rsid w:val="00EF4708"/>
    <w:rsid w:val="00F37BD6"/>
    <w:rsid w:val="00F40EAC"/>
    <w:rsid w:val="00F50F91"/>
    <w:rsid w:val="00F67A85"/>
    <w:rsid w:val="00F75536"/>
    <w:rsid w:val="00F7739A"/>
    <w:rsid w:val="00FB0EAB"/>
    <w:rsid w:val="00FB5B70"/>
    <w:rsid w:val="00FC23F8"/>
    <w:rsid w:val="00FC30BE"/>
    <w:rsid w:val="00FD00B2"/>
    <w:rsid w:val="00FD081D"/>
    <w:rsid w:val="00FD3727"/>
    <w:rsid w:val="00FF6D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semiHidden/>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semiHidden/>
    <w:rsid w:val="0015430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semiHidden/>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semiHidden/>
    <w:rsid w:val="0015430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21" Type="http://schemas.openxmlformats.org/officeDocument/2006/relationships/hyperlink" Target="http://blog.petiteplaisance.it/marino-badiale-problemi-tra-scienza-e-filosofia/" TargetMode="External"/><Relationship Id="rId22" Type="http://schemas.openxmlformats.org/officeDocument/2006/relationships/hyperlink" Target="http://blog.petiteplaisance.it/alain-badiou-metafisica-della-felicita-reale-deriveapprodi-2015-pp-95-euro-12/" TargetMode="External"/><Relationship Id="rId23"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24" Type="http://schemas.openxmlformats.org/officeDocument/2006/relationships/hyperlink" Target="http://blog.petiteplaisance.it/massimo-baldi-paul-celan-una-monografia-filosofica-a-rendere-unica-lopera-di-celan-ce-la-sua-inesausta-volonta-di-autocomprendersi-e-di-correggersi-sempre-ne/" TargetMode="External"/><Relationship Id="rId25" Type="http://schemas.openxmlformats.org/officeDocument/2006/relationships/hyperlink" Target="http://blog.petiteplaisance.it/francesco-bastiani-luigi-pulcini-storia-delle-poco-conosciute-macchine-fotografiche-italiane/" TargetMode="External"/><Relationship Id="rId26" Type="http://schemas.openxmlformats.org/officeDocument/2006/relationships/hyperlink" Target="http://blog.petiteplaisance.it/georges-bataille-1897-1962-la-noia-rivela-cio-che-e-il-nulla-dellessere-rinchiuso-in-se-stesso-questo-nulla-interno-lo-respinge-verso-langoscia/" TargetMode="External"/><Relationship Id="rId27" Type="http://schemas.openxmlformats.org/officeDocument/2006/relationships/hyperlink" Target="http://blog.petiteplaisance.it/bartolomeo-bellanova-riflessioni-sul-saggio-di-etienne-de-la-boetie-discorso-sulla-servitu-volontaria/" TargetMode="External"/><Relationship Id="rId28"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29" Type="http://schemas.openxmlformats.org/officeDocument/2006/relationships/hyperlink" Target="http://blog.petiteplaisance.it/walter-benjamin-1892-1940-cio-che-noi-chiamiamo-il-progresso-e-questa-bufera/" TargetMode="External"/><Relationship Id="rId170" Type="http://schemas.openxmlformats.org/officeDocument/2006/relationships/hyperlink" Target="http://blog.petiteplaisance.it/luca-grecchi-lumanesimo-nella-cultura-medioevale-iv-xiii-secolo-e-lumanesimo-nella-cultura-rinascimentale-xiv-xv-secolo/" TargetMode="External"/><Relationship Id="rId171" Type="http://schemas.openxmlformats.org/officeDocument/2006/relationships/hyperlink" Target="http://blog.petiteplaisance.it/luca-grecchi-il-mito-del-fare-esperienza-sulla-alternanza-scuola-lavoro/" TargetMode="External"/><Relationship Id="rId172" Type="http://schemas.openxmlformats.org/officeDocument/2006/relationships/hyperlink" Target="http://blog.petiteplaisance.it/luca-grecchi-in-filosofia-parlate-o-scrivete-ma-purche-tocchiate-lanima/" TargetMode="External"/><Relationship Id="rId173" Type="http://schemas.openxmlformats.org/officeDocument/2006/relationships/hyperlink" Target="http://blog.petiteplaisance.it/luca-grecchi-lassoluto-di-platone-sostituito-dal-mercato-e-dalle-sue-leggi/" TargetMode="External"/><Relationship Id="rId174" Type="http://schemas.openxmlformats.org/officeDocument/2006/relationships/hyperlink" Target="http://blog.petiteplaisance.it/luca-grecchi-litalia-che-corre-di-renzi-ed-il-motore-immobile-di-aristotele/" TargetMode="External"/><Relationship Id="rId175" Type="http://schemas.openxmlformats.org/officeDocument/2006/relationships/hyperlink" Target="http://blog.petiteplaisance.it/luca-grecchi-la-natura-politica-della-filosofia-tra-verita-e-felicita/" TargetMode="External"/><Relationship Id="rId176" Type="http://schemas.openxmlformats.org/officeDocument/2006/relationships/hyperlink" Target="http://blog.petiteplaisance.it/luca-grecchi-socrate-in-tv-quando-il-sapere-di-non-sapere-diventa-un-alibi-per-il-disimpegno-2/" TargetMode="External"/><Relationship Id="rId177" Type="http://schemas.openxmlformats.org/officeDocument/2006/relationships/hyperlink" Target="http://blog.petiteplaisance.it/luca-grecchi-scienza-religione-e-filosofia-alle-scuole-elementari/" TargetMode="External"/><Relationship Id="rId178"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179" Type="http://schemas.openxmlformats.org/officeDocument/2006/relationships/hyperlink" Target="http://blog.petiteplaisance.it/ruth-e-groenhout-senza-relazioni-di-cura-la-vita-umana-cessa-di-fiorire-una-cura-adeguata-richiede-un-forte-senso-della-giustizia/" TargetMode="External"/><Relationship Id="rId230"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231"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232"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233" Type="http://schemas.openxmlformats.org/officeDocument/2006/relationships/hyperlink" Target="http://blog.petiteplaisance.it/franco-lorenzoni-i-bambini-pensano-grande-sellerio-2014-tra-le-tante-culture-che-ci-sono-al-mondo-io-credo-che-esista-anche-la-cultura-infantile/" TargetMode="External"/><Relationship Id="rId234" Type="http://schemas.openxmlformats.org/officeDocument/2006/relationships/hyperlink" Target="http://blog.petiteplaisance.it/uliano-lucas-tatiana-agliani-la-realta-e-lo-sguardo-storia-del-fotogiornalismo-in-italia-einaudi-2015/" TargetMode="External"/><Relationship Id="rId235" Type="http://schemas.openxmlformats.org/officeDocument/2006/relationships/hyperlink" Target="http://blog.petiteplaisance.it/claudio-lucchini-alcune-riflessioni-sulle-nozioni-di-felicita-e-di-natura-umana-nel-pensiero-di-luca-grecchi/" TargetMode="External"/><Relationship Id="rId236" Type="http://schemas.openxmlformats.org/officeDocument/2006/relationships/hyperlink" Target="http://blog.petiteplaisance.it/gyorgy-lukacs-1885-1971-thomas-mann-e-la-tragedia-dellarte-moderna-il-momento-puramente-soggettivo-lestraniarsi-da-ogni-collettivita-il-disprezzare-ogni/" TargetMode="External"/><Relationship Id="rId237" Type="http://schemas.openxmlformats.org/officeDocument/2006/relationships/hyperlink" Target="http://blog.petiteplaisance.it/gyorgy-lukacs-1885-1971-il-fuoco-che-arde-nellanima-partecipa-allessenza-delle-stelle-perche-il-fuoco-e-lanima-di-ogni-luce-e-nella-luce-si-avvolge-il-fuoco/" TargetMode="External"/><Relationship Id="rId238"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239"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30" Type="http://schemas.openxmlformats.org/officeDocument/2006/relationships/hyperlink" Target="http://blog.petiteplaisance.it/nina-nikolaevna-berberova-1901-1993-il-giunco-mormorante-ce-una-vita-a-tutti-visibile-e-ce-ne-unaltra-che-appartiene-solo-a-noi-di-cui-nessuno-sa/" TargetMode="External"/><Relationship Id="rId31" Type="http://schemas.openxmlformats.org/officeDocument/2006/relationships/hyperlink" Target="http://blog.petiteplaisance.it/john-berger-lattivita-dei-ricchi-e-costruire-muri-compreso-il-muro-del-denaro-la-strategia-della-resistenza-e-questa/" TargetMode="External"/><Relationship Id="rId32" Type="http://schemas.openxmlformats.org/officeDocument/2006/relationships/hyperlink" Target="http://blog.petiteplaisance.it/enrico-berti-la-mia-esperienza-nella-filosofia-italiana-di-oggi/" TargetMode="External"/><Relationship Id="rId33" Type="http://schemas.openxmlformats.org/officeDocument/2006/relationships/hyperlink" Target="http://blog.petiteplaisance.it/enrico-berti-per-una-nuova-societa-politica/" TargetMode="External"/><Relationship Id="rId34" Type="http://schemas.openxmlformats.org/officeDocument/2006/relationships/hyperlink" Target="http://blog.petiteplaisance.it/giuseppe-berto-1914-1978-un-padre-non-puo-pretendere-che-un-figlio-lo-ami-con-la-stessa-intensita/" TargetMode="External"/><Relationship Id="rId35"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36" Type="http://schemas.openxmlformats.org/officeDocument/2006/relationships/hyperlink" Target="http://blog.petiteplaisance.it/bhagavad-gita-queste-sono-qualita-proprie-degli-uomini-virtuosi-2/" TargetMode="External"/><Relationship Id="rId37"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38" Type="http://schemas.openxmlformats.org/officeDocument/2006/relationships/hyperlink" Target="http://blog.petiteplaisance.it/beniamino-biondi-la-disciplina-giuridica-del-settore-cinematografico-in-italia/" TargetMode="External"/><Relationship Id="rId39" Type="http://schemas.openxmlformats.org/officeDocument/2006/relationships/hyperlink" Target="http://blog.petiteplaisance.it/elizabeth-bishop-larte-di-perdere/" TargetMode="External"/><Relationship Id="rId180"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181" Type="http://schemas.openxmlformats.org/officeDocument/2006/relationships/hyperlink" Target="http://blog.petiteplaisance.it/chiara-guarducci-la-neve-in-cambio-lucifero-la-carogna-camera-ardente/" TargetMode="External"/><Relationship Id="rId182" Type="http://schemas.openxmlformats.org/officeDocument/2006/relationships/hyperlink" Target="http://blog.petiteplaisance.it/chiara-guarducci-bye-baby-suite-il-monologo-nellinsonnia-dellultima-notte-di-marilyn-monroe-invade-ogni-spazio-come-un-urlo-unonda-che-si-disfa-per-rimontar/" TargetMode="External"/><Relationship Id="rId183" Type="http://schemas.openxmlformats.org/officeDocument/2006/relationships/hyperlink" Target="http://blog.petiteplaisance.it/giovanni-francesco-barbieri-detto-il-guercino-1591-1666-le-sue-sibille-e-i-personaggi-con-libro/" TargetMode="External"/><Relationship Id="rId184" Type="http://schemas.openxmlformats.org/officeDocument/2006/relationships/hyperlink" Target="http://blog.petiteplaisance.it/gallese-vittorio-guerra-michele-lo-schermo-empatico-cinema-e-neuroscienze-2015/" TargetMode="External"/><Relationship Id="rId185" Type="http://schemas.openxmlformats.org/officeDocument/2006/relationships/hyperlink" Target="http://blog.petiteplaisance.it/margherita-guidacci-1921-1992-il-nostro-mondo/" TargetMode="External"/><Relationship Id="rId186" Type="http://schemas.openxmlformats.org/officeDocument/2006/relationships/hyperlink" Target="http://blog.petiteplaisance.it/margherita-guidacci-margherita-pieracci-harvell-specularmente-lettere-studi-recensioni-a-cura-di-ilaria-rabatti/" TargetMode="External"/><Relationship Id="rId187" Type="http://schemas.openxmlformats.org/officeDocument/2006/relationships/hyperlink" Target="http://blog.petiteplaisance.it/jamila-hassoune-considero-la-cultura-e-leducazione-una-condizione-indispensabile-per-la-costruzione-di-uno-spirito-di-cittadinanza-responsabile/" TargetMode="External"/><Relationship Id="rId188" Type="http://schemas.openxmlformats.org/officeDocument/2006/relationships/hyperlink" Target="http://blog.petiteplaisance.it/francesco-hayez-1791-1882/" TargetMode="External"/><Relationship Id="rId189" Type="http://schemas.openxmlformats.org/officeDocument/2006/relationships/hyperlink" Target="http://blog.petiteplaisance.it/georg-wilhelm-friedrich-hegel-1770-1831-nulla-di-grande-si-realizza-nel-mondo-senza-passione/" TargetMode="External"/><Relationship Id="rId240" Type="http://schemas.openxmlformats.org/officeDocument/2006/relationships/hyperlink" Target="http://blog.petiteplaisance.it/mauro-magini-il-mio-amico-platone-riflessioni-su-societa-religione-vita/" TargetMode="External"/><Relationship Id="rId241"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242" Type="http://schemas.openxmlformats.org/officeDocument/2006/relationships/hyperlink" Target="http://blog.petiteplaisance.it/osip-emilevic-mandelstam-1891-1938-tristia-tutto-fu-in-altri-tempi-tutto-sara-di-nuovo-solo-ci-e-dolce-lattimo-del-riconoscimento/" TargetMode="External"/><Relationship Id="rId243" Type="http://schemas.openxmlformats.org/officeDocument/2006/relationships/hyperlink" Target="http://blog.petiteplaisance.it/osip-emilevic-mandelstam-1891-1938-la-libreria-della-prima-infanzia-ti-accompagna-per-tutta-la-vita-ma-chi-sono-i-nemici-della-parola/" TargetMode="External"/><Relationship Id="rId244"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245"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246" Type="http://schemas.openxmlformats.org/officeDocument/2006/relationships/hyperlink" Target="http://blog.petiteplaisance.it/giacomo-manzu-1908-1991-non-temete-la-natura/" TargetMode="External"/><Relationship Id="rId247" Type="http://schemas.openxmlformats.org/officeDocument/2006/relationships/hyperlink" Target="http://blog.petiteplaisance.it/daniela-marcheschi-leopardi-e-lumorismo-2010/" TargetMode="External"/><Relationship Id="rId248" Type="http://schemas.openxmlformats.org/officeDocument/2006/relationships/hyperlink" Target="http://blog.petiteplaisance.it/giusi-marchetta-lettori-si-cresce/" TargetMode="External"/><Relationship Id="rId249" Type="http://schemas.openxmlformats.org/officeDocument/2006/relationships/hyperlink" Target="http://blog.petiteplaisance.it/herbert-marcuse-1898-1979-luomo-ad-una-dimensione-riconosce-se-stesso-nelle-proprie-merci-lapparato-produttivo-assume-il-ruolo-di-unagente-morale/" TargetMode="External"/><Relationship Id="rId300" Type="http://schemas.openxmlformats.org/officeDocument/2006/relationships/hyperlink" Target="http://blog.petiteplaisance.it/sante-notarnicola-tentai-di-gettare-lanima-al-di-la-del-muro-cercando-di-seguire-la-farfalla/" TargetMode="External"/><Relationship Id="rId301" Type="http://schemas.openxmlformats.org/officeDocument/2006/relationships/hyperlink" Target="http://blog.petiteplaisance.it/rudolf-nurejev-1938-1993-lessenza-della-vita-e-nel-suo-divenire-e-non-nellapparire-si-ama-perche-si-sente-il-bisogno-di-farlo/" TargetMode="External"/><Relationship Id="rId302" Type="http://schemas.openxmlformats.org/officeDocument/2006/relationships/hyperlink" Target="http://blog.petiteplaisance.it/daniele-orlandi-costanzo-preve-sulla-zona-grigia-di-primo-levi/" TargetMode="External"/><Relationship Id="rId303" Type="http://schemas.openxmlformats.org/officeDocument/2006/relationships/hyperlink" Target="http://blog.petiteplaisance.it/daniele-orlandi-nostalgie-semiserie-di-un-medievista-senza-eco/" TargetMode="External"/><Relationship Id="rId304" Type="http://schemas.openxmlformats.org/officeDocument/2006/relationships/hyperlink" Target="http://blog.petiteplaisance.it/giancarlo-paciello-ci-risiamo-ancora-linfame-riproposizione-processo-di-pace-e-due-popoli-due-stati/" TargetMode="External"/><Relationship Id="rId305" Type="http://schemas.openxmlformats.org/officeDocument/2006/relationships/hyperlink" Target="http://blog.petiteplaisance.it/giancarlo-paciello-la-costituzione-tradita-intervista-a-cura-di-luigi-tedeschi/" TargetMode="External"/><Relationship Id="rId306" Type="http://schemas.openxmlformats.org/officeDocument/2006/relationships/hyperlink" Target="http://blog.petiteplaisance.it/giancarlo-paciello-ministoria-della-rivoluzione-cubana/" TargetMode="External"/><Relationship Id="rId307" Type="http://schemas.openxmlformats.org/officeDocument/2006/relationships/hyperlink" Target="http://blog.petiteplaisance.it/giancarlo-paciello-diciamocelo-un-po-di-storia-non-guasta-dalle-battaglie-dellestate-del-1943-in-europa-allavvento-dellitalia-democristian/" TargetMode="External"/><Relationship Id="rId308" Type="http://schemas.openxmlformats.org/officeDocument/2006/relationships/hyperlink" Target="http://blog.petiteplaisance.it/enzo-paci-1911-1976-scegliamo-di-nascere-di-nuovo-la-storia-per-luomo-e-rinascere-a-se-stesso-farsi-uomo-non-essere-gia-uomo/" TargetMode="External"/><Relationship Id="rId309"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40" Type="http://schemas.openxmlformats.org/officeDocument/2006/relationships/hyperlink" Target="http://blog.petiteplaisance.it/ernst-bloch-1885-1977-chi-e-scialbo-si-colora-come-se-ardesse-la-via-esteriore-e-la-piu-facile-apparire-piu-che-essere-questo-il-suo-motto/" TargetMode="External"/><Relationship Id="rId41" Type="http://schemas.openxmlformats.org/officeDocument/2006/relationships/hyperlink" Target="http://blog.petiteplaisance.it/giovanni-boccaccio-460-a-c-370-a-c-ah-ch-io-possa-spogliarmi-dogni-volgarita-vivo-povero-per-me-stesso-e-sono-piu-contento-con-alcuni-dei-miei-libercoli-di-quanto-non-lo/" TargetMode="External"/><Relationship Id="rId42" Type="http://schemas.openxmlformats.org/officeDocument/2006/relationships/hyperlink" Target="http://blog.petiteplaisance.it/severino-boezio-475-d-c-525-chi-puo-dettar-leggi-agli-amanti-suprema-a-se-lamore-e-legge/" TargetMode="External"/><Relationship Id="rId43" Type="http://schemas.openxmlformats.org/officeDocument/2006/relationships/hyperlink" Target="http://blog.petiteplaisance.it/antonio-bonacchi-che-lavoro-fai-il-violinista-si-ma-di-lavoro-arte-mestiere-misteri-del-suonare-il-violino/" TargetMode="External"/><Relationship Id="rId44" Type="http://schemas.openxmlformats.org/officeDocument/2006/relationships/hyperlink" Target="http://blog.petiteplaisance.it/dietrich-bonhoeffer-1906-1945-la-stupidita-e-un-nemico-del-bene-assai-piu-pericoloso-della-malvagita/" TargetMode="External"/><Relationship Id="rId45" Type="http://schemas.openxmlformats.org/officeDocument/2006/relationships/hyperlink" Target="http://blog.petiteplaisance.it/luis-bonilla-molina-e-in-atto-una-gigantesca-controriforma-educativa-sponsorizzata-dallocse-e-dalla-banca-mondiale/" TargetMode="External"/><Relationship Id="rId46" Type="http://schemas.openxmlformats.org/officeDocument/2006/relationships/hyperlink" Target="http://blog.petiteplaisance.it/massimo-bontempelli-il-pregiudizio-antimetafisico-della-scienza-contemporanea/" TargetMode="External"/><Relationship Id="rId47" Type="http://schemas.openxmlformats.org/officeDocument/2006/relationships/hyperlink" Target="http://blog.petiteplaisance.it/massimo-bontempelli-1946-2011-quale-asse-culturale-per-il-sistema-della-scuola-italiana/" TargetMode="External"/><Relationship Id="rId48" Type="http://schemas.openxmlformats.org/officeDocument/2006/relationships/hyperlink" Target="http://blog.petiteplaisance.it/massimo-bontempelli-la-convergenza-del-centrosinistra-e-del-centrodestra-nella-distruzione-della-scuola-italiana/" TargetMode="External"/><Relationship Id="rId49"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blog.petiteplaisance.it/claudio-abbado-1933-2014-nellarte-e-nella-letteratura-di-un-paese-ho-imparato-a-comprenderne-meglio-anche-la-musica/" TargetMode="External"/><Relationship Id="rId7" Type="http://schemas.openxmlformats.org/officeDocument/2006/relationships/hyperlink" Target="http://blog.petiteplaisance.it/raffaele-accarino-albert-steiner-il-fotografo-dei-paesaggi-alpini/" TargetMode="External"/><Relationship Id="rId8" Type="http://schemas.openxmlformats.org/officeDocument/2006/relationships/hyperlink" Target="http://blog.petiteplaisance.it/mortimer-jerome-adler-1902-2001-la-lettura-dei-grandi-libri-non-avrebbe-alcun-significato-se-non-ci-proponessimo-di-rendere-migliore-la-societa/" TargetMode="External"/><Relationship Id="rId9" Type="http://schemas.openxmlformats.org/officeDocument/2006/relationships/hyperlink" Target="http://blog.petiteplaisance.it/uliano-lucas-tatiana-agliani-la-realta-e-lo-sguardo-storia-del-fotogiornalismo-in-italia-einaudi-2015/" TargetMode="External"/><Relationship Id="rId190" Type="http://schemas.openxmlformats.org/officeDocument/2006/relationships/hyperlink" Target="http://blog.petiteplaisance.it/virginia-held-la-cura-di-se-non-e-cosa-distinta-dalla-cura-degli-altri/" TargetMode="External"/><Relationship Id="rId191" Type="http://schemas.openxmlformats.org/officeDocument/2006/relationships/hyperlink" Target="http://blog.petiteplaisance.it/aleksandr-ivanovic-herzen-1812-1870-oggi-quel-che-importa-e-la-merce-laffare-la-roba-lessenziale-e-la-proprieta/" TargetMode="External"/><Relationship Id="rId192" Type="http://schemas.openxmlformats.org/officeDocument/2006/relationships/hyperlink" Target="http://blog.petiteplaisance.it/george-herbert-1593-1633-0-denaro-rovina-della-gioia-e-sorgente-di-dolore-da-dove-vieni-mai-fresco-e-bello/" TargetMode="External"/><Relationship Id="rId193" Type="http://schemas.openxmlformats.org/officeDocument/2006/relationships/hyperlink" Target="http://blog.petiteplaisance.it/hermann-hesse-i-libri-hanno-valore-soltanto-se-conducono-alla-vita/" TargetMode="External"/><Relationship Id="rId194"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195" Type="http://schemas.openxmlformats.org/officeDocument/2006/relationships/hyperlink" Target="http://blog.petiteplaisance.it/joe-hill-1879-1915-un-sindacalista-rivoluzionario-in-musica/" TargetMode="External"/><Relationship Id="rId196"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197"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198"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199"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250" Type="http://schemas.openxmlformats.org/officeDocument/2006/relationships/hyperlink" Target="http://blog.petiteplaisance.it/herbert-marcuse-1898-1979-e-possibile-distinguere-tra-bisogni-veri-e-bisogni-falsi/" TargetMode="External"/><Relationship Id="rId251" Type="http://schemas.openxmlformats.org/officeDocument/2006/relationships/hyperlink" Target="http://blog.petiteplaisance.it/gabriel-garcia-marquez-1927-2014-hai-avuto-lamore-in-casa-e-non-hai-saputo-riconoscerlo/" TargetMode="External"/><Relationship Id="rId252" Type="http://schemas.openxmlformats.org/officeDocument/2006/relationships/hyperlink" Target="http://blog.petiteplaisance.it/karl-marx-cristalli-di-denaro-auri-sacra-fames/" TargetMode="External"/><Relationship Id="rId253" Type="http://schemas.openxmlformats.org/officeDocument/2006/relationships/hyperlink" Target="http://blog.petiteplaisance.it/karl-marx-il-denaro-e-stato-fatto-signore-del-mondo/" TargetMode="External"/><Relationship Id="rId254" Type="http://schemas.openxmlformats.org/officeDocument/2006/relationships/hyperlink" Target="http://blog.petiteplaisance.it/karl-marx-il-denaro-uccide-luomo-se-presupponi-luomo-come-uomo-e-il-suo-rapporto-col-mondo-come-un-rapporto-umano-potrai-scambiare-amore-soltanto-con-amore/" TargetMode="External"/><Relationship Id="rId255" Type="http://schemas.openxmlformats.org/officeDocument/2006/relationships/hyperlink" Target="http://blog.petiteplaisance.it/karl-marx-la-natura-non-produce-denaro/" TargetMode="External"/><Relationship Id="rId256" Type="http://schemas.openxmlformats.org/officeDocument/2006/relationships/hyperlink" Target="http://blog.petiteplaisance.it/karl-marx-1818-1883-a-17-anni-nel-1835-gia-ben-sapeva-quale-sarebbe-stata-la-carriera-prescelta-agire-a-favore-dellumanita/" TargetMode="External"/><Relationship Id="rId257"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258" Type="http://schemas.openxmlformats.org/officeDocument/2006/relationships/hyperlink" Target="http://blog.petiteplaisance.it/karl-marx-1712-1778-la-patologia-industriale-la-suddivisione-del-lavoro-e-lassassinio-di-un-popolo/" TargetMode="External"/><Relationship Id="rId259"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310"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311" Type="http://schemas.openxmlformats.org/officeDocument/2006/relationships/hyperlink" Target="http://blog.petiteplaisance.it/pier-paolo-pasolini-amo-la-vita/" TargetMode="External"/><Relationship Id="rId312" Type="http://schemas.openxmlformats.org/officeDocument/2006/relationships/hyperlink" Target="http://blog.petiteplaisance.it/pier-paolo-pasolini-1922-1975-marylin/" TargetMode="External"/><Relationship Id="rId313"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314" Type="http://schemas.openxmlformats.org/officeDocument/2006/relationships/hyperlink" Target="http://blog.petiteplaisance.it/pier-paolo-pasolini-1922-1975-nel-teatro-la-parola-vive-di-una-doppia-gloria-mai-essa-e-cosi-glorificata/" TargetMode="External"/><Relationship Id="rId315" Type="http://schemas.openxmlformats.org/officeDocument/2006/relationships/hyperlink" Target="http://blog.petiteplaisance.it/cesare-pavese-leggendo-cerchiamo-pensieri-gia-da-noi-pensati/" TargetMode="External"/><Relationship Id="rId316" Type="http://schemas.openxmlformats.org/officeDocument/2006/relationships/hyperlink" Target="http://blog.petiteplaisance.it/ritorno-alluomo-la-carne-e-il-sangue-da-cui-nascono-i-libri-una-cosa-si-salva-sullorrorre-lapertura-delluomo-verso-luomo/" TargetMode="External"/><Relationship Id="rId317" Type="http://schemas.openxmlformats.org/officeDocument/2006/relationships/hyperlink" Target="http://blog.petiteplaisance.it/fabio-pecoraro-salvatore-satta-nei-suoi-soliloqui-e-colloqui-di-un-giurista-riconoscere-che-la-scienza-nasce-dalla-vita-e-non-la-vita-dalla-scienza/" TargetMode="External"/><Relationship Id="rId318"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319"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50" Type="http://schemas.openxmlformats.org/officeDocument/2006/relationships/hyperlink" Target="http://blog.petiteplaisance.it/massimo-bontempelli-il-pensiero-nichilista-contemporaneo-lettura-critica-del-libro-di-umberto-galimberti-psiche-e-tecne/" TargetMode="External"/><Relationship Id="rId51" Type="http://schemas.openxmlformats.org/officeDocument/2006/relationships/hyperlink" Target="http://blog.petiteplaisance.it/jorge-luis-borges-1899-1966-il-libro-e-un-asse-di-innumerevoli-relazioni-%e2%80%af/" TargetMode="External"/><Relationship Id="rId52" Type="http://schemas.openxmlformats.org/officeDocument/2006/relationships/hyperlink" Target="http://blog.petiteplaisance.it/jorge-luis-borges-1899-1966-ogni-persona-che-passa-nella-nostra-vita-e-unica/" TargetMode="External"/><Relationship Id="rId53"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54" Type="http://schemas.openxmlformats.org/officeDocument/2006/relationships/hyperlink" Target="http://blog.petiteplaisance.it/fernanda-elisa-bravo-herrera-tracce-e-percorsi-di-unutopia-lemigrazione-italiana-in-argentina-il-libro-di-bravo-herrera-ovvero-come-si-riempie-un-vuoto-culturale/" TargetMode="External"/><Relationship Id="rId55" Type="http://schemas.openxmlformats.org/officeDocument/2006/relationships/hyperlink" Target="http://blog.petiteplaisance.it/salvatore-antonio-bravo-una-morale-per-m-foucault/" TargetMode="External"/><Relationship Id="rId56" Type="http://schemas.openxmlformats.org/officeDocument/2006/relationships/hyperlink" Target="http://blog.petiteplaisance.it/bertolt-brecht-1898-1956-gli-amanti-costruiscano-il-loro-amore-conferendogli-alcunche-di-storico-come-se-contassero-su-una-storiografia-lattimo-non-vada-perduto/" TargetMode="External"/><Relationship Id="rId57"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58" Type="http://schemas.openxmlformats.org/officeDocument/2006/relationships/hyperlink" Target="http://blog.petiteplaisance.it/brecht-bertolt-cinque-difficolta-per-chi-scrive-la-verita/" TargetMode="External"/><Relationship Id="rId59" Type="http://schemas.openxmlformats.org/officeDocument/2006/relationships/hyperlink" Target="http://blog.petiteplaisance.it/mario-brunello-silenzio-il-mulino-2014-piu-penso-al-silenzio-e-piu-la-musica-mi-parla/" TargetMode="External"/><Relationship Id="rId260"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261"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262" Type="http://schemas.openxmlformats.org/officeDocument/2006/relationships/hyperlink" Target="http://blog.petiteplaisance.it/abraham-maslow-la-malattia-puo-consistere-nel-non-accusare-alcun-sintomo-quando-invece-dovrei-accusarlo/" TargetMode="External"/><Relationship Id="rId263" Type="http://schemas.openxmlformats.org/officeDocument/2006/relationships/hyperlink" Target="http://blog.petiteplaisance.it/edgar-lee-masters-1868-1950-mandate-a-memoria-anche-solo-pochi-versi-di-verita-e-bellezza/" TargetMode="External"/><Relationship Id="rId264" Type="http://schemas.openxmlformats.org/officeDocument/2006/relationships/hyperlink" Target="http://blog.petiteplaisance.it/paola-mastrocola-la-passione-ribelle-il-treno-non-si-ferma-ma-siamo-sicuri-e-ribellarci-chi-studia-e-sempre-un-ribelle-come-che-non-viene-mai-in-mente-a-nessuno/" TargetMode="External"/><Relationship Id="rId265" Type="http://schemas.openxmlformats.org/officeDocument/2006/relationships/hyperlink" Target="http://blog.petiteplaisance.it/henri-matisse-1869-1954-un-grande-amore-capace-di-ispirare-e-sostenere-questo-sforzo-continuo-verso-la-verita/" TargetMode="External"/><Relationship Id="rId266" Type="http://schemas.openxmlformats.org/officeDocument/2006/relationships/hyperlink" Target="http://blog.petiteplaisance.it/william-somerset-maugham-1874-1965-in-eta-avenzata-siamo-disposti-a-intraprendere-compiti-che-da-giovani-evitavamo-perche-avrebbero-richieto-troppo-tempo/" TargetMode="External"/><Relationship Id="rId267" Type="http://schemas.openxmlformats.org/officeDocument/2006/relationships/hyperlink" Target="http://blog.petiteplaisance.it/rollo-may-1909-1994-tendere-significa-anche-occuparsi-di-qualcuno-mostrare-sollecitudine-per-laltro/" TargetMode="External"/><Relationship Id="rId268" Type="http://schemas.openxmlformats.org/officeDocument/2006/relationships/hyperlink" Target="http://blog.petiteplaisance.it/melania-g-mazzucco-il-museo-del-mondo-einaudi-2014/" TargetMode="External"/><Relationship Id="rId269"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320" Type="http://schemas.openxmlformats.org/officeDocument/2006/relationships/hyperlink" Target="http://blog.petiteplaisance.it/daniel-pennac-ogni-lettura-e-un-atto-di-resistenza/" TargetMode="External"/><Relationship Id="rId321" Type="http://schemas.openxmlformats.org/officeDocument/2006/relationships/hyperlink" Target="http://blog.petiteplaisance.it/giorgio-penzo-recensione-a-duel-di-steven-spielberg-u-s-a-1971/" TargetMode="External"/><Relationship Id="rId322" Type="http://schemas.openxmlformats.org/officeDocument/2006/relationships/hyperlink" Target="http://blog.petiteplaisance.it/giorgio-penzo-il-ponte-delle-spie/" TargetMode="External"/><Relationship Id="rId323" Type="http://schemas.openxmlformats.org/officeDocument/2006/relationships/hyperlink" Target="http://blog.petiteplaisance.it/giorgio-penzo-ingmar-bergman-sorrisi-di-una-notte-destate-svezia1955/" TargetMode="External"/><Relationship Id="rId324" Type="http://schemas.openxmlformats.org/officeDocument/2006/relationships/hyperlink" Target="http://blog.petiteplaisance.it/giorgo-penzo-ingmar-bergman-il-settimo-sigillo-svezia-1957/" TargetMode="External"/><Relationship Id="rId325" Type="http://schemas.openxmlformats.org/officeDocument/2006/relationships/hyperlink" Target="http://blog.petiteplaisance.it/marco-penzo-alle-origini-del-concetto-di-comunismo/" TargetMode="External"/><Relationship Id="rId326" Type="http://schemas.openxmlformats.org/officeDocument/2006/relationships/hyperlink" Target="http://blog.petiteplaisance.it/marco-penzo-una-particolare-idea-di-comunismo-nel-simposio/" TargetMode="External"/><Relationship Id="rId327" Type="http://schemas.openxmlformats.org/officeDocument/2006/relationships/hyperlink" Target="http://blog.petiteplaisance.it/georges-perec-1936-1982-la-moda-e-totalmente-dalla-parte-della-violenza-della-conformita-delladesione-ai-modelli-violenza-del-consenso-sociale/" TargetMode="External"/><Relationship Id="rId328" Type="http://schemas.openxmlformats.org/officeDocument/2006/relationships/hyperlink" Target="http://blog.petiteplaisance.it/tito-perlini-1931-2013-attraverso-il-nichilismo-saggi-di-teoria-critica-estetica-e-critica-letteraria-aragno-editore-2015/" TargetMode="External"/><Relationship Id="rId329" Type="http://schemas.openxmlformats.org/officeDocument/2006/relationships/hyperlink" Target="http://blog.petiteplaisance.it/tonino-perna-schiavi-della-visibilita-pensiamo-di-esistere-di-valere-di-avere-un-ruolo-nel-mondo-o-nella-storia-solo-quando-siamo-visibili/" TargetMode="External"/><Relationship Id="rId100" Type="http://schemas.openxmlformats.org/officeDocument/2006/relationships/hyperlink" Target="http://blog.petiteplaisance.it/miguel-de-cervantes-1547-1616-dai-libri-si-affollavano-nella-sua-immaginazione/" TargetMode="External"/><Relationship Id="rId101"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102" Type="http://schemas.openxmlformats.org/officeDocument/2006/relationships/hyperlink" Target="http://blog.petiteplaisance.it/don-delillo-svegliarsi-il-mattino/" TargetMode="External"/><Relationship Id="rId103" Type="http://schemas.openxmlformats.org/officeDocument/2006/relationships/hyperlink" Target="http://blog.petiteplaisance.it/maura-del-serra-adattamento-teatrale-de-la-vita-accanto-di-mariapia-veladiano/" TargetMode="External"/><Relationship Id="rId104" Type="http://schemas.openxmlformats.org/officeDocument/2006/relationships/hyperlink" Target="http://blog.petiteplaisance.it/maura-del-serra-franca-nuti-voce-di-voci-franca-nuti-legge-maura-del-serra/" TargetMode="External"/><Relationship Id="rId105" Type="http://schemas.openxmlformats.org/officeDocument/2006/relationships/hyperlink" Target="http://blog.petiteplaisance.it/intervista-a-maura-del-serra-scrittrice-critica-traduttrice-poetessa-a-cura-di-nuria-kanzian/" TargetMode="External"/><Relationship Id="rId106" Type="http://schemas.openxmlformats.org/officeDocument/2006/relationships/hyperlink" Target="http://blog.petiteplaisance.it/maura-del-serra-il-lavoro-impossibile-dellartigiano-di-parole/" TargetMode="External"/><Relationship Id="rId107" Type="http://schemas.openxmlformats.org/officeDocument/2006/relationships/hyperlink" Target="http://blog.petiteplaisance.it/maura-del-serra-la-parola-della-poesia-un-coro-a-bocca-chiusa/" TargetMode="External"/><Relationship Id="rId108" Type="http://schemas.openxmlformats.org/officeDocument/2006/relationships/hyperlink" Target="http://blog.petiteplaisance.it/maura-del-serra-teatro-2015-pp-864/" TargetMode="External"/><Relationship Id="rId109" Type="http://schemas.openxmlformats.org/officeDocument/2006/relationships/hyperlink" Target="http://blog.petiteplaisance.it/maura-del-serra-quadrifoglio-in-onore-di-dino-campana/" TargetMode="External"/><Relationship Id="rId60" Type="http://schemas.openxmlformats.org/officeDocument/2006/relationships/hyperlink" Target="http://blog.petiteplaisance.it/georg-buchner-1813-1837-la-drammaturdia-critica-di-un-rivoluzionario-la-morte-di-danton-leonce-e-lena-woyzeck/" TargetMode="External"/><Relationship Id="rId61" Type="http://schemas.openxmlformats.org/officeDocument/2006/relationships/hyperlink" Target="http://blog.petiteplaisance.it/andrea-bulgarelli-alessandro-monchietto-sinistra-e-ideologia-del-progresso/" TargetMode="External"/><Relationship Id="rId62" Type="http://schemas.openxmlformats.org/officeDocument/2006/relationships/hyperlink" Target="http://blog.petiteplaisance.it/luigi-tedeschi-intervista-andrea-bulgarelli-coautore-con-costanzo-preve-del-libro-collisioni-dialogo-su-scienza-religione-e-filosofia/" TargetMode="External"/><Relationship Id="rId63" Type="http://schemas.openxmlformats.org/officeDocument/2006/relationships/hyperlink" Target="http://blog.petiteplaisance.it/andrea-bulgarelli-costanzo-preve-marxiano-intervista-a-cura-di-luigi-tedeschi-sul-libro-invito-allo-straniamento-ii/" TargetMode="External"/><Relationship Id="rId64" Type="http://schemas.openxmlformats.org/officeDocument/2006/relationships/hyperlink" Target="http://blog.petiteplaisance.it/edward-burne-jones-1833-1898/" TargetMode="External"/><Relationship Id="rId65"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66"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67" Type="http://schemas.openxmlformats.org/officeDocument/2006/relationships/hyperlink" Target="http://blog.petiteplaisance.it/helder-pessoa-camara-1909-1999-quando-il-tuo-battello-comincera-a-mettere-radici-nellimmobilita-del-molo-prendi-il-largo/" TargetMode="External"/><Relationship Id="rId68" Type="http://schemas.openxmlformats.org/officeDocument/2006/relationships/hyperlink" Target="http://blog.petiteplaisance.it/cristina-campo-1923-1977-il-mio-pensiero-non-vi-lascia-lettere-a-gianfranco-draghi-e-ad-altri-amici-del-periodo-fiorentino-adelphi-2011/" TargetMode="External"/><Relationship Id="rId69"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270" Type="http://schemas.openxmlformats.org/officeDocument/2006/relationships/hyperlink" Target="http://blog.petiteplaisance.it/felix-mendelssohn-bartholdy-1809-1847-questo-e-appunto-il-bello-dellarte/" TargetMode="External"/><Relationship Id="rId271" Type="http://schemas.openxmlformats.org/officeDocument/2006/relationships/hyperlink" Target="http://blog.petiteplaisance.it/pascal-mercier-non-vorrei-vivere-in-un-mondo-senza-cattedrali-o-in-quello-che-demonizza-il-pensiero-critico-esigendo-amore-per-gli-sfruttatori/" TargetMode="External"/><Relationship Id="rId272"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273"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274" Type="http://schemas.openxmlformats.org/officeDocument/2006/relationships/hyperlink" Target="http://blog.petiteplaisance.it/massimo-mila-1910-1988-mella-musica-vi-e-unoriginalita-dello-stile-che-non-dipende-dalla-novita-del-linguaggio/" TargetMode="External"/><Relationship Id="rId275" Type="http://schemas.openxmlformats.org/officeDocument/2006/relationships/hyperlink" Target="http://blog.petiteplaisance.it/don-lorenzo-milani-1923-1967-gli-uomini-non-sopportano-che-si-scriva-loro-la-verita/" TargetMode="External"/><Relationship Id="rId276" Type="http://schemas.openxmlformats.org/officeDocument/2006/relationships/hyperlink" Target="http://blog.petiteplaisance.it/eugene-minkowski-il-tempo-vissuto-lazione-etica-apre-lavvenire-davanti-a-noi-perche-resiste-al-divenire-e-la-realizzazione-di-quanto-vi-e-di-piu-elevato-in-noi/" TargetMode="External"/><Relationship Id="rId277"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278" Type="http://schemas.openxmlformats.org/officeDocument/2006/relationships/hyperlink" Target="http://blog.petiteplaisance.it/eugene-minkowski-1885-1972-la-ricchezza-dellavvenire-che-libera-dalla-morsa-dellattesa/" TargetMode="External"/><Relationship Id="rId279" Type="http://schemas.openxmlformats.org/officeDocument/2006/relationships/hyperlink" Target="http://blog.petiteplaisance.it/alessandro-monchietto-da-capo-senza-fine-il-marxismo-anomalo-di-georges-sorel/" TargetMode="External"/><Relationship Id="rId330"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331" Type="http://schemas.openxmlformats.org/officeDocument/2006/relationships/hyperlink" Target="http://blog.petiteplaisance.it/il-nostro-invito-augurale-a-cosa-siamo-chiamati/" TargetMode="External"/><Relationship Id="rId332"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333" Type="http://schemas.openxmlformats.org/officeDocument/2006/relationships/hyperlink" Target="http://blog.petiteplaisance.it/giacomo-pezzano-contributo-alla-critica-della-giuridsizione-umanitaria-del-bene-comune-a-partire-dal-diritto-romano/" TargetMode="External"/><Relationship Id="rId334"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335" Type="http://schemas.openxmlformats.org/officeDocument/2006/relationships/hyperlink" Target="http://blog.petiteplaisance.it/margherita-pieracci-harwell-in-lode-della-lettura-si-legge-per-veder-meglio-in-se-riflessi-in-un-altro/" TargetMode="External"/><Relationship Id="rId336" Type="http://schemas.openxmlformats.org/officeDocument/2006/relationships/hyperlink" Target="http://blog.petiteplaisance.it/margherita-guidacci-margherita-pieracci-harvell-specularmente-lettere-studi-recensioni-a-cura-di-ilaria-rabatti/" TargetMode="External"/><Relationship Id="rId337" Type="http://schemas.openxmlformats.org/officeDocument/2006/relationships/hyperlink" Target="http://blog.petiteplaisance.it/luigi-pirandello-1867-1936/" TargetMode="External"/><Relationship Id="rId338" Type="http://schemas.openxmlformats.org/officeDocument/2006/relationships/hyperlink" Target="http://blog.petiteplaisance.it/luigi-pirandello-1867-1936-guarda-le-cose-anche-con-gli-occhi-di-quelli-che-non-le-vedono-piu-ne-avrai-un-rammarico-figlio-che-te-le-rendera-piu-sane-e-piu-belle/" TargetMode="External"/><Relationship Id="rId339" Type="http://schemas.openxmlformats.org/officeDocument/2006/relationships/hyperlink" Target="http://blog.petiteplaisance.it/andrea-pizzorno-noi-consumatori-che-abitiamo-nei-paesi-ricchi-siamo-i-veri-mandanti-di-questi-orrori-piu-ci-estraniamo-piu-nostre-mani-si-sporcano-di-di-sangue/" TargetMode="External"/><Relationship Id="rId110" Type="http://schemas.openxmlformats.org/officeDocument/2006/relationships/hyperlink" Target="http://blog.petiteplaisance.it/maura-del-serra-i-libri-ed-altro/" TargetMode="External"/><Relationship Id="rId111" Type="http://schemas.openxmlformats.org/officeDocument/2006/relationships/hyperlink" Target="http://blog.petiteplaisance.it/francisco-de-quevedo-1580-1645-unanima-che-ha-avuto-un-dio-per-carcere-vene-che-a-tanto-fuoco-han-dato-umore-midollo-che-e-gloriosamente-arso-il-corpo-lasceranno-non-l/" TargetMode="External"/><Relationship Id="rId112" Type="http://schemas.openxmlformats.org/officeDocument/2006/relationships/hyperlink" Target="http://blog.petiteplaisance.it/giovanni-di-falco-la-campagna-del-caos-storia-della-casa-natale-di-luigi-pirandello-con-una-nota-di-andrea-bisicchia/" TargetMode="External"/><Relationship Id="rId113" Type="http://schemas.openxmlformats.org/officeDocument/2006/relationships/hyperlink" Target="http://blog.petiteplaisance.it/emily-dickinson-unanima-al-cospetto-di-se-stessa/" TargetMode="External"/><Relationship Id="rId114" Type="http://schemas.openxmlformats.org/officeDocument/2006/relationships/hyperlink" Target="http://blog.petiteplaisance.it/emily-dickinson-1830-1886/" TargetMode="External"/><Relationship Id="rId115" Type="http://schemas.openxmlformats.org/officeDocument/2006/relationships/hyperlink" Target="http://blog.petiteplaisance.it/emiliy-dickinson-1830-1886-cio-che-e-lontano-e-cio-che-e-vicino/" TargetMode="External"/><Relationship Id="rId70" Type="http://schemas.openxmlformats.org/officeDocument/2006/relationships/hyperlink" Target="http://blog.petiteplaisance.it/albert-camus-1913-1960-ogni-autentica-creazione-e-in-realta-un-regalo-per-il-futuro/" TargetMode="External"/><Relationship Id="rId71" Type="http://schemas.openxmlformats.org/officeDocument/2006/relationships/hyperlink" Target="http://blog.petiteplaisance.it/albert-camus-1913-1960-il-teatro-e-un-luogo-di-verita-e-per-me-esattamente-il-piu-alto-dei-generi-letterari-e-in-ogni-caso-il-piu-universale/" TargetMode="External"/><Relationship Id="rId72" Type="http://schemas.openxmlformats.org/officeDocument/2006/relationships/hyperlink" Target="http://blog.petiteplaisance.it/luigi-cancrini-dialoghi-con-il-figlio-che-cose-il-comunismo-papa-luomo-costruisce-anche-secondo-le-leggi-della-bellezza-la-cosa-di-cui-marx-e/" TargetMode="External"/><Relationship Id="rId73"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74" Type="http://schemas.openxmlformats.org/officeDocument/2006/relationships/hyperlink" Target="http://blog.petiteplaisance.it/elias-canetti-ci-sono-libri-che-si-posseggono-da-ventanni-senza-leggerli/" TargetMode="External"/><Relationship Id="rId75" Type="http://schemas.openxmlformats.org/officeDocument/2006/relationships/hyperlink" Target="http://blog.petiteplaisance.it/elias-canetti-1905-1994-lopera-sopravvive-perche-contiene-pura-quantita-di-vita-e-lo-scrittore-coinvolge-tutti-coloro-che-sono-con-lui-nellimmortalita-dellopera/" TargetMode="External"/><Relationship Id="rId76" Type="http://schemas.openxmlformats.org/officeDocument/2006/relationships/hyperlink" Target="http://blog.petiteplaisance.it/a-l-care-si-rende-necessario-essere-vulnerabili-per-essere-capaci-di-nutrire-e-di-lasciarsi-nutrire-di-amore/" TargetMode="External"/><Relationship Id="rId77" Type="http://schemas.openxmlformats.org/officeDocument/2006/relationships/hyperlink" Target="http://blog.petiteplaisance.it/carlo-carrara-la-domanda-del-senso-per-una-filosofia-del-ri-trovamento/" TargetMode="External"/><Relationship Id="rId78" Type="http://schemas.openxmlformats.org/officeDocument/2006/relationships/hyperlink" Target="http://blog.petiteplaisance.it/carlos-castaneda-a-scuola-dallo-stregone-i-quattro-nemici-naturali-delluomo-di-conoscenza-la-paura-la-lucidita-il-potere-la-vecchiaia/" TargetMode="External"/><Relationship Id="rId79" Type="http://schemas.openxmlformats.org/officeDocument/2006/relationships/hyperlink" Target="http://blog.petiteplaisance.it/augusto-cavadi-ideologia-gender-e-dintorni-qualche-chiarimento-lessicale/" TargetMode="External"/><Relationship Id="rId116" Type="http://schemas.openxmlformats.org/officeDocument/2006/relationships/hyperlink" Target="http://blog.petiteplaisance.it/emily-dickinson-1830-1866-semi-che-germogliano-nel-buio/" TargetMode="External"/><Relationship Id="rId117" Type="http://schemas.openxmlformats.org/officeDocument/2006/relationships/hyperlink" Target="http://blog.petiteplaisance.it/emily-dickinson-1830-1866-dedicata-agli-esseri-umani-in-fuga-dalla-mente-delluomo/" TargetMode="External"/><Relationship Id="rId118" Type="http://schemas.openxmlformats.org/officeDocument/2006/relationships/hyperlink" Target="http://blog.petiteplaisance.it/hevi-dilara-rifugiata-politica-curda-musicista-poetessa-nostalgia/" TargetMode="External"/><Relationship Id="rId119" Type="http://schemas.openxmlformats.org/officeDocument/2006/relationships/hyperlink" Target="http://blog.petiteplaisance.it/n-a-dobroljubob-elaborare-nellanima-la-ferma-convinzione-della-necessita-e-della-possibilita-del-completo-declino-dellattuale-ordine/" TargetMode="External"/><Relationship Id="rId280"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281" Type="http://schemas.openxmlformats.org/officeDocument/2006/relationships/hyperlink" Target="http://blog.petiteplaisance.it/alessandro-monchietto-andrea-bulgarelli-rivoluzione-neoliberale-per-una-critica-consapevole/" TargetMode="External"/><Relationship Id="rId282" Type="http://schemas.openxmlformats.org/officeDocument/2006/relationships/hyperlink" Target="http://blog.petiteplaisance.it/alessandro-monchietto-intervista-a-costanzo-preve-estate-2010-socialismo-xxi/" TargetMode="External"/><Relationship Id="rId283" Type="http://schemas.openxmlformats.org/officeDocument/2006/relationships/hyperlink" Target="http://blog.petiteplaisance.it/alessandro-monchietto-defatalizzare-la-realta-e-il-compito-che-ci-attende/" TargetMode="External"/><Relationship Id="rId284" Type="http://schemas.openxmlformats.org/officeDocument/2006/relationships/hyperlink" Target="http://blog.petiteplaisance.it/alessandro-monchietto-dialettica-dellilluminismo-diagnosi-della-societa-contemporanea-critica-della-ragione-strumentale/" TargetMode="External"/><Relationship Id="rId285" Type="http://schemas.openxmlformats.org/officeDocument/2006/relationships/hyperlink" Target="http://blog.petiteplaisance.it/alessandro-monchietto-le-molte-facce-del-neoliberismo-squilibrio-distributivo-e-crisi-finanziaria-intervista-a-cura-di-luigi-tedeschi/" TargetMode="External"/><Relationship Id="rId286" Type="http://schemas.openxmlformats.org/officeDocument/2006/relationships/hyperlink" Target="http://blog.petiteplaisance.it/luigi-tedeschi-intervista-alessandro-monchietto-su-sorel-determinismo-e-marxismo/" TargetMode="External"/><Relationship Id="rId287" Type="http://schemas.openxmlformats.org/officeDocument/2006/relationships/hyperlink" Target="http://blog.petiteplaisance.it/rodolfo-mondolfo-1887-1976-che-cosa-e-la-rivendicazione-della-humanitas/" TargetMode="External"/><Relationship Id="rId288"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289"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340" Type="http://schemas.openxmlformats.org/officeDocument/2006/relationships/hyperlink" Target="http://blog.petiteplaisance.it/platone-filebo-senza-possedere-ne-intelletto-ne-memoria-ne-scienza-ne-opinione-vera-tu-saresti-vuoto-di-ogni-elemento-di-coscienza/" TargetMode="External"/><Relationship Id="rId341" Type="http://schemas.openxmlformats.org/officeDocument/2006/relationships/hyperlink" Target="http://blog.petiteplaisance.it/plinio-il-giovane-61-d-c-112-d-c-felici-coloro-cui-e-dato-compiere-cose-che-meritano-dessere-scritte/" TargetMode="External"/><Relationship Id="rId342"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343" Type="http://schemas.openxmlformats.org/officeDocument/2006/relationships/hyperlink" Target="http://blog.petiteplaisance.it/max-pohlenz-1872-1962-il-cammino-del-delluomo-greco-e-illuminato-da-tre-guide-ideali-il-vero-il-bello-il-bene-il-sentimento-dellincondizionata-sudditanza-gli-e-affa/" TargetMode="External"/><Relationship Id="rId344" Type="http://schemas.openxmlformats.org/officeDocument/2006/relationships/hyperlink" Target="http://blog.petiteplaisance.it/jules-henri-poincare-1854-1912-la-matematica-e-la-logica/" TargetMode="External"/><Relationship Id="rId345"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346" Type="http://schemas.openxmlformats.org/officeDocument/2006/relationships/hyperlink" Target="http://blog.petiteplaisance.it/politeia-b-spinoza-ad-arezzo-dialogo-con-a-pallassini-il-fine-della-politica-e-la-liberta-umana-nulla-di-piu-utile-alluomo-che-luomo-stesso-gli-uomini/" TargetMode="External"/><Relationship Id="rId347"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348"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349" Type="http://schemas.openxmlformats.org/officeDocument/2006/relationships/hyperlink" Target="http://blog.petiteplaisance.it/costanzo-preve-recensione-a-carmine-fiorillo-luca-grecchi-il-necessario-fondamento-umanistico-del-comunismo-petite-plaisance-pistoia-2013/" TargetMode="External"/><Relationship Id="rId400" Type="http://schemas.openxmlformats.org/officeDocument/2006/relationships/hyperlink" Target="http://blog.petiteplaisance.it/william-shakespeare-1564-1616-cesare-non-potrebbe-fare-il-lupo-se-non-fossero-pecore-e-nientaltro-che-pecore-i-romani/" TargetMode="External"/><Relationship Id="rId401"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402" Type="http://schemas.openxmlformats.org/officeDocument/2006/relationships/hyperlink" Target="http://blog.petiteplaisance.it/roberto-signorini-arte-del-fotografico-i-confini-della-fotografia-e-la-riflessione-teorica-degli-ultimi-venti-anni/" TargetMode="External"/><Relationship Id="rId403"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404"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405" Type="http://schemas.openxmlformats.org/officeDocument/2006/relationships/hyperlink" Target="http://blog.petiteplaisance.it/georg-georg-simmel-1858-1918-nellessenza-del-denaro-si-percepisce-qualche-cosa-dellessenza-della-prostituzione/" TargetMode="External"/><Relationship Id="rId406" Type="http://schemas.openxmlformats.org/officeDocument/2006/relationships/hyperlink" Target="http://blog.petiteplaisance.it/john-sargent-singer-1856-1925-la-passione-della-lettura-nel-ritratto/" TargetMode="External"/><Relationship Id="rId407" Type="http://schemas.openxmlformats.org/officeDocument/2006/relationships/hyperlink" Target="http://blog.petiteplaisance.it/burrhus-frederic-skinner-1904-1990-se-non-facciamo-nulla-permettiamo-che-un-futuro-deprimente-e-probabilmente-catastrofico-abbia-il-sopravvento-su-di-noi/" TargetMode="External"/><Relationship Id="rId408" Type="http://schemas.openxmlformats.org/officeDocument/2006/relationships/hyperlink" Target="http://blog.petiteplaisance.it/socrate-470-a-c-399-a-c-una-vita-senza-ricerca-non-e-degna-di-essere-vissuta/" TargetMode="External"/><Relationship Id="rId409" Type="http://schemas.openxmlformats.org/officeDocument/2006/relationships/hyperlink" Target="http://blog.petiteplaisance.it/donato-sperduto-agire-o-lasciar-fluire-emanuele-severino-e-carlo-levi-a-confronto/" TargetMode="External"/><Relationship Id="rId120" Type="http://schemas.openxmlformats.org/officeDocument/2006/relationships/hyperlink" Target="http://blog.petiteplaisance.it/mario-dondero-con-emanuele-giordana-lo-scatto-umano-viaggio-nel-fotogiornalismo-da-budapest-a-new-york/" TargetMode="External"/><Relationship Id="rId121" Type="http://schemas.openxmlformats.org/officeDocument/2006/relationships/hyperlink" Target="http://blog.petiteplaisance.it/lorenzo-dorato-relativismo-e-universalismo-astratto-le-due-facce-speculari-del-nichilismo/" TargetMode="External"/><Relationship Id="rId122" Type="http://schemas.openxmlformats.org/officeDocument/2006/relationships/hyperlink" Target="http://blog.petiteplaisance.it/john-dos-passos-1896-1970-scrivere-per-denaro-e-almeno-altrettanto-stupido-che-scrivere-per-autoesprimersi-lanima-di-una-generazione-e-il-suo-linguaggio/" TargetMode="External"/><Relationship Id="rId123" Type="http://schemas.openxmlformats.org/officeDocument/2006/relationships/hyperlink" Target="http://blog.petiteplaisance.it/ulrich-duchrow-1926-1984-il-mercato-globale-rende-assoluto-il-meccanismo-dellaccumulazione-del-capitale-basato-sulla-proprieta-privata/" TargetMode="External"/><Relationship Id="rId124" Type="http://schemas.openxmlformats.org/officeDocument/2006/relationships/hyperlink" Target="http://blog.petiteplaisance.it/albert-einstein-perche-il-socialismo-why-socialism/" TargetMode="External"/><Relationship Id="rId125"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80" Type="http://schemas.openxmlformats.org/officeDocument/2006/relationships/hyperlink" Target="http://blog.petiteplaisance.it/augusto-cavadi-il-saggio-di-n-pollastri-consulente-filosofico-cercasi/" TargetMode="External"/><Relationship Id="rId81" Type="http://schemas.openxmlformats.org/officeDocument/2006/relationships/hyperlink" Target="http://blog.petiteplaisance.it/augusto-cavadi-perche-il-sud-non-decolla/" TargetMode="External"/><Relationship Id="rId82" Type="http://schemas.openxmlformats.org/officeDocument/2006/relationships/hyperlink" Target="http://blog.petiteplaisance.it/gianluca-cavallo-potere-e-natura-umana-paradigmi-a-confronto/" TargetMode="External"/><Relationship Id="rId83" Type="http://schemas.openxmlformats.org/officeDocument/2006/relationships/hyperlink" Target="http://blog.petiteplaisance.it/cernicchiaro-alessio-gunther-anders-la-cassandra-della-filosofia-dalluomo-senza-mondo-al-mondo-senza-uomo-prefazione-di-giacomo-pezzano/" TargetMode="External"/><Relationship Id="rId84" Type="http://schemas.openxmlformats.org/officeDocument/2006/relationships/hyperlink" Target="http://blog.petiteplaisance.it/nikolaj-gavrilovic-cernysevskij-1828-1889-bellezza-e-la-vita-come-dovrebbe-essere-nella-intera-realta-al-punto-di-diventare-necessita/" TargetMode="External"/><Relationship Id="rId85" Type="http://schemas.openxmlformats.org/officeDocument/2006/relationships/hyperlink" Target="http://blog.petiteplaisance.it/guido-ceronetti-tra-i-libri-che-possediamo-ce-ne-sono-alcuni-sufficienti-a-liberare-e-a-salvare/" TargetMode="External"/><Relationship Id="rId86" Type="http://schemas.openxmlformats.org/officeDocument/2006/relationships/hyperlink" Target="http://blog.petiteplaisance.it/linda-cesana-karel-kosik-praxis-e-verita-luomo-si-realizza-cioe-si-umanizza-nella-storia/" TargetMode="External"/><Relationship Id="rId87" Type="http://schemas.openxmlformats.org/officeDocument/2006/relationships/hyperlink" Target="http://blog.petiteplaisance.it/charles-spencer-chaplin-1889-1977-la-mia-autobiografia-mondadori/" TargetMode="External"/><Relationship Id="rId88" Type="http://schemas.openxmlformats.org/officeDocument/2006/relationships/hyperlink" Target="http://blog.petiteplaisance.it/giancarlo-chiariglione-la-caricatura-e-il-suo-doppio-ovvero-elio-petri-e-i-nodi-del-cinema-politico-italiano/" TargetMode="External"/><Relationship Id="rId89" Type="http://schemas.openxmlformats.org/officeDocument/2006/relationships/hyperlink" Target="http://blog.petiteplaisance.it/giancarlo-chiariglione-vincitori-e-vinti-il-cinema-e-la-presentazione-degli-italiani-nei-due-conflitti-mondiali/" TargetMode="External"/><Relationship Id="rId126" Type="http://schemas.openxmlformats.org/officeDocument/2006/relationships/hyperlink" Target="http://blog.petiteplaisance.it/paul-eluard-1895-1952-sono-nato-per-conoscerti-per-darti-un-nome-liberta/" TargetMode="External"/><Relationship Id="rId127" Type="http://schemas.openxmlformats.org/officeDocument/2006/relationships/hyperlink" Target="http://blog.petiteplaisance.it/ralph-waldo-emerson-1803-1882-la-sola-ricompensa-della-virtu-e-la-virtu/" TargetMode="External"/><Relationship Id="rId128" Type="http://schemas.openxmlformats.org/officeDocument/2006/relationships/hyperlink" Target="http://blog.petiteplaisance.it/epicuro-341-a-c-270-a-c-con-maggior-piacere-gode-dellabbondanza-chi-meno-di-essa-ha-bisogno/" TargetMode="External"/><Relationship Id="rId129" Type="http://schemas.openxmlformats.org/officeDocument/2006/relationships/hyperlink" Target="http://blog.petiteplaisance.it/eraclito-535-a-c-475-a-c-unico-e-comune-e-il-mondo-per-coloro-che-sono-desti/" TargetMode="External"/><Relationship Id="rId290" Type="http://schemas.openxmlformats.org/officeDocument/2006/relationships/hyperlink" Target="http://blog.petiteplaisance.it/christopher-morley-1890-1957-in-un-vero-libro-ce-una-intera-nuova-vita/" TargetMode="External"/><Relationship Id="rId291" Type="http://schemas.openxmlformats.org/officeDocument/2006/relationships/hyperlink" Target="http://blog.petiteplaisance.it/edvard-munch-1863-1944-il-racconto-e-lo-scopo-di-ogni-arte/" TargetMode="External"/><Relationship Id="rId292" Type="http://schemas.openxmlformats.org/officeDocument/2006/relationships/hyperlink" Target="http://blog.petiteplaisance.it/iris-murdoch-1919-1999-la-virtu-che-eccelle-gratuitamente-ci-sorprende-nellarte-cosi-come-fa-spesso-nella-vita-reale-bisogna-essere-buoni-senza-secondi-fini/" TargetMode="External"/><Relationship Id="rId293"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294" Type="http://schemas.openxmlformats.org/officeDocument/2006/relationships/hyperlink" Target="http://blog.petiteplaisance.it/vladimir-nabokov-1899-1977-il-miracolo-di-qualche-segno-sicritto-sulla-pagina/" TargetMode="External"/><Relationship Id="rId295"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296" Type="http://schemas.openxmlformats.org/officeDocument/2006/relationships/hyperlink" Target="http://blog.petiteplaisance.it/john-henry-newman-non-aver-paura-che-la-vita-posssa-finire/" TargetMode="External"/><Relationship Id="rId297" Type="http://schemas.openxmlformats.org/officeDocument/2006/relationships/hyperlink" Target="http://blog.petiteplaisance.it/friedrich-nietzsche-1844-1900-scrivi-col-sangue-imparerai-che-il-sangue-e-spirito/" TargetMode="External"/><Relationship Id="rId298" Type="http://schemas.openxmlformats.org/officeDocument/2006/relationships/hyperlink" Target="http://blog.petiteplaisance.it/victor-nemore-lalimentazione-condiziona-il-nostro-futuro-sostenibilita-e-scelte-alimentari/" TargetMode="External"/><Relationship Id="rId299" Type="http://schemas.openxmlformats.org/officeDocument/2006/relationships/hyperlink" Target="http://blog.petiteplaisance.it/cees-nooteboom-tumbas-tombe-di-poeti-e-pensatori-iperborea-2015-le-tombe-sono-ambigue-custodiscono-qualcosa-e-non-custodiscono-niente/" TargetMode="External"/><Relationship Id="rId350" Type="http://schemas.openxmlformats.org/officeDocument/2006/relationships/hyperlink" Target="http://blog.petiteplaisance.it/costanzo-preve-introduzione-ai-manoscritti-economico-filosofici-del-1844-di-karl-marx/" TargetMode="External"/><Relationship Id="rId351" Type="http://schemas.openxmlformats.org/officeDocument/2006/relationships/hyperlink" Target="http://blog.petiteplaisance.it/costanzo-preve-le-avventure-della-coscienza-storica-occidentale-note-di-ricostruzione-alternativa-della-storia-della-filosofia-e-della-filosofia-della-storia/" TargetMode="External"/><Relationship Id="rId352" Type="http://schemas.openxmlformats.org/officeDocument/2006/relationships/hyperlink" Target="http://blog.petiteplaisance.it/costanzo-preve-nel-labirinto-delle-scuole-filosofiche-contemporanee-a-partire-dalla-bussola-di-luca-grecchi/" TargetMode="External"/><Relationship Id="rId353" Type="http://schemas.openxmlformats.org/officeDocument/2006/relationships/hyperlink" Target="http://blog.petiteplaisance.it/costanzo-preve-questioni-di-filosofia-di-verita-di-storia-di-comunita-intervista-a-costanzo-preve-a-cura-di-sasa-hrnjez/" TargetMode="External"/><Relationship Id="rId354" Type="http://schemas.openxmlformats.org/officeDocument/2006/relationships/hyperlink" Target="http://blog.petiteplaisance.it/costanzo-preve-capitalismo-senza-classi-e-societa-neofeudale-ipotesi-a-partire-da-una-interpretazione-originale-della-teoria-di-marx/" TargetMode="External"/><Relationship Id="rId355"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356"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357" Type="http://schemas.openxmlformats.org/officeDocument/2006/relationships/hyperlink" Target="http://blog.petiteplaisance.it/costanzo-preve-invito-allo-straniamento-2-%e2%80%a2-costanzo-preve-marxiano-ci-invita-ad-un-riorientamento-ad-uno-scuotimento-associato-a-un-mutamento-radicale-di-p/" TargetMode="External"/><Relationship Id="rId358"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359" Type="http://schemas.openxmlformats.org/officeDocument/2006/relationships/hyperlink" Target="http://blog.petiteplaisance.it/costanzo-preve-marx-lettore-di-hegel-e-hegel-lettore-di-marx-considerazioni-sullidealismo-il-materialismo-e-la-dialettica/" TargetMode="External"/><Relationship Id="rId410"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411"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412" Type="http://schemas.openxmlformats.org/officeDocument/2006/relationships/hyperlink" Target="http://blog.petiteplaisance.it/giovanni-stelli-senso-e-valore-della-filosofia-tre-domande-alcune-risposte/" TargetMode="External"/><Relationship Id="rId413"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414" Type="http://schemas.openxmlformats.org/officeDocument/2006/relationships/hyperlink" Target="http://blog.petiteplaisance.it/annalisa-strada-dove-inizia-e-dove-finisce-un-posto-i-libri-sono-una-forza/" TargetMode="External"/><Relationship Id="rId415" Type="http://schemas.openxmlformats.org/officeDocument/2006/relationships/hyperlink" Target="http://blog.petiteplaisance.it/wislawa-szymborska-sulla-morte-senza-esagerare-non-ce-vita-che-almeno-per-un-attimo-non-sia-stata-immortale-la-morte-e-sempre-in-ritardo-di-quellattimo/" TargetMode="External"/><Relationship Id="rId416"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417" Type="http://schemas.openxmlformats.org/officeDocument/2006/relationships/hyperlink" Target="http://blog.petiteplaisance.it/jacques-joseph-tissot-detto-james-1836-1902-la-passione-della-lettura-nellarte/" TargetMode="External"/><Relationship Id="rId418" Type="http://schemas.openxmlformats.org/officeDocument/2006/relationships/hyperlink" Target="http://blog.petiteplaisance.it/lev-nikolaevic-tolstoj-1828-1910-tutti-i-grandi-cambiamenti-cominciano-e-si-compiono-nel-pensiero/" TargetMode="External"/><Relationship Id="rId419"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30" Type="http://schemas.openxmlformats.org/officeDocument/2006/relationships/hyperlink" Target="http://blog.petiteplaisance.it/adriano-ercolani-la-ricerca-eretica-di-valentino-bellucci/" TargetMode="External"/><Relationship Id="rId131" Type="http://schemas.openxmlformats.org/officeDocument/2006/relationships/hyperlink" Target="http://blog.petiteplaisance.it/william-faulkner-1897-1962-chi-scrive-deve-imparare-da-se-che-la-piu-vile-di-tutte-le-cose-e-avere-paura/" TargetMode="External"/><Relationship Id="rId132" Type="http://schemas.openxmlformats.org/officeDocument/2006/relationships/hyperlink" Target="http://blog.petiteplaisance.it/umberto-fava-il-quadrifoglio-di-medea-racconti-la-mia-tetralogia-dal-po-allacheronte/" TargetMode="External"/><Relationship Id="rId133" Type="http://schemas.openxmlformats.org/officeDocument/2006/relationships/hyperlink" Target="http://blog.petiteplaisance.it/johann-gottlieb-fichte-1762-1814-libero-e-solo-colui-che-vuole-rendere-libero-tutto-cio-che-lo-circonda/" TargetMode="External"/><Relationship Id="rId134" Type="http://schemas.openxmlformats.org/officeDocument/2006/relationships/hyperlink" Target="http://blog.petiteplaisance.it/antonio-fiocco-cenni-sulla-ristrutturazione-del-sistema-orgaizzativo-produttivo-dimpresa-da-taylor-a-ohno/" TargetMode="External"/><Relationship Id="rId135"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90" Type="http://schemas.openxmlformats.org/officeDocument/2006/relationships/hyperlink" Target="http://blog.petiteplaisance.it/marcello-cini-1923-2012-ce-ancora-bisogno-della-filosofia-per-capire-il-mondo/" TargetMode="External"/><Relationship Id="rId91" Type="http://schemas.openxmlformats.org/officeDocument/2006/relationships/hyperlink" Target="http://blog.petiteplaisance.it/david-ciolli-infinito-semplice-le-storie-del-piccolo-maestro-wu-dao/" TargetMode="External"/><Relationship Id="rId92" Type="http://schemas.openxmlformats.org/officeDocument/2006/relationships/hyperlink" Target="http://blog.petiteplaisance.it/pietro-citati-1930-nellangolo-piu-oscuro-del-libro-ce-una-frase-scritta-apposta-per-noi/" TargetMode="External"/><Relationship Id="rId93"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94" Type="http://schemas.openxmlformats.org/officeDocument/2006/relationships/hyperlink" Target="http://blog.petiteplaisance.it/materia-madre/" TargetMode="External"/><Relationship Id="rId95"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96"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97" Type="http://schemas.openxmlformats.org/officeDocument/2006/relationships/hyperlink" Target="http://blog.petiteplaisance.it/marina-ivanovna-cvetaeva-1892-1941-tutto-cio-che-amo-lo-amo-di-un-unico-amore/" TargetMode="External"/><Relationship Id="rId98"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99" Type="http://schemas.openxmlformats.org/officeDocument/2006/relationships/hyperlink" Target="http://blog.petiteplaisance.it/john-daverio-robert-schumann-araldo-di-una-nuova-era-poetica-a-cura-di-enrico-maria-polimanti/" TargetMode="External"/><Relationship Id="rId136" Type="http://schemas.openxmlformats.org/officeDocument/2006/relationships/hyperlink" Target="http://blog.petiteplaisance.it/carmine-fiorillo-crisi-e-decisione-vitale-giudizio-totale/" TargetMode="External"/><Relationship Id="rId137" Type="http://schemas.openxmlformats.org/officeDocument/2006/relationships/hyperlink" Target="http://blog.petiteplaisance.it/carmine-fiorillo-il-carro-armato-di-benigni-e-i-bambini-di-terezin-considerazioni-inattuali-a-margine-del-film-la-vita-e-bella/" TargetMode="External"/><Relationship Id="rId138" Type="http://schemas.openxmlformats.org/officeDocument/2006/relationships/hyperlink" Target="http://blog.petiteplaisance.it/carmine-fiorillo-luca-grecchi-oltre-la-dimensione-afasica-della-gabbia-dacciaio-capitalistica/" TargetMode="External"/><Relationship Id="rId139" Type="http://schemas.openxmlformats.org/officeDocument/2006/relationships/hyperlink" Target="http://blog.petiteplaisance.it/carmine-fiorillo-un-messaggio-nella-bottiglia-un-viaggio-possibile-verso-il-necessario-fondamento-umanistico-del-comunismo/" TargetMode="External"/><Relationship Id="rId360" Type="http://schemas.openxmlformats.org/officeDocument/2006/relationships/hyperlink" Target="http://blog.petiteplaisance.it/costanzo-preve-1943-2013-il-ritorno-del-clero-la-questione-degli-intellettuali-oggi-la-ricerca-della-visibilita-a-tutti-i-costi-e-illusoria-limpegno-intel/" TargetMode="External"/><Relationship Id="rId361" Type="http://schemas.openxmlformats.org/officeDocument/2006/relationships/hyperlink" Target="http://blog.petiteplaisance.it/marcel-proust-la-lettura-ci-insegna-ad-accrescere-il-valore-della-vita/" TargetMode="External"/><Relationship Id="rId362" Type="http://schemas.openxmlformats.org/officeDocument/2006/relationships/hyperlink" Target="http://blog.petiteplaisance.it/marcel-proust-ogni-lettore-quando-legge-legge-se-stesso/" TargetMode="External"/><Relationship Id="rId363" Type="http://schemas.openxmlformats.org/officeDocument/2006/relationships/hyperlink" Target="http://blog.petiteplaisance.it/marcel-proust-1971-1922-il-libro-essenziale-esiste-gia-in-ciascuno-di-noi/" TargetMode="External"/><Relationship Id="rId364" Type="http://schemas.openxmlformats.org/officeDocument/2006/relationships/hyperlink" Target="http://blog.petiteplaisance.it/marcel-proust-1871-1922-leggere-e-comunicare/" TargetMode="External"/><Relationship Id="rId365" Type="http://schemas.openxmlformats.org/officeDocument/2006/relationships/hyperlink" Target="http://blog.petiteplaisance.it/pseudo-longino-lamore-per-il-denaro-e-un-malattia-che-rimpicciolisce-lanimo-genera-insolenza-illegalita-spudoratezza/" TargetMode="External"/><Relationship Id="rId366" Type="http://schemas.openxmlformats.org/officeDocument/2006/relationships/hyperlink" Target="http://blog.petiteplaisance.it/francesco-bastiani-luigi-pulcini-storia-delle-poco-conosciute-macchine-fotografiche-italiane/" TargetMode="External"/><Relationship Id="rId367" Type="http://schemas.openxmlformats.org/officeDocument/2006/relationships/hyperlink" Target="http://blog.petiteplaisance.it/gabriella-putignano-quel-che-resta-di-raoul-vaneigem/" TargetMode="External"/><Relationship Id="rId368"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369" Type="http://schemas.openxmlformats.org/officeDocument/2006/relationships/hyperlink" Target="http://blog.petiteplaisance.it/ilaria-rabatti-la-casa-di-carta-di-carlos-maria-dominguez/" TargetMode="External"/><Relationship Id="rId420" Type="http://schemas.openxmlformats.org/officeDocument/2006/relationships/hyperlink" Target="http://blog.petiteplaisance.it/lev-tolstoj-che-cose-larte-larte-incomincia-la-dove-incomincia-lappena-appena/" TargetMode="External"/><Relationship Id="rId421"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422" Type="http://schemas.openxmlformats.org/officeDocument/2006/relationships/hyperlink" Target="http://blog.petiteplaisance.it/franco-toscani-il-rapporto-etica-politica-e-il-tema-dellamicizia-in-aristotele/" TargetMode="External"/><Relationship Id="rId423" Type="http://schemas.openxmlformats.org/officeDocument/2006/relationships/hyperlink" Target="http://blog.petiteplaisance.it/franco-toscani-lantropologia-culturale-e-il-sogno-delluniversalita-umana-concreta/" TargetMode="External"/><Relationship Id="rId424"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425" Type="http://schemas.openxmlformats.org/officeDocument/2006/relationships/hyperlink" Target="http://blog.petiteplaisance.it/ugo-di-san-vittore-1096-1141-di-tutte-le-cose-da-ricercare-la-prima-e-la-sapienza/" TargetMode="External"/><Relationship Id="rId426" Type="http://schemas.openxmlformats.org/officeDocument/2006/relationships/hyperlink" Target="http://blog.petiteplaisance.it/vincent-van-goh-1853-1890-quando-ce-convenzionalismo-ce-sempre-la-sfiducia-e-la-sfiducia-da-sempre-luogo-a-ogni-sorta-di-intrighi/" TargetMode="External"/><Relationship Id="rId427" Type="http://schemas.openxmlformats.org/officeDocument/2006/relationships/hyperlink" Target="http://blog.petiteplaisance.it/vincent-van-gogh-1853-1890-uno-ha-un-grande-fuoco-nellanima-qualcuno-verra-a-sedersi-davanti-a-questo-fuoco-e-magari-vi-si-fermera/" TargetMode="External"/><Relationship Id="rId428" Type="http://schemas.openxmlformats.org/officeDocument/2006/relationships/hyperlink" Target="http://blog.petiteplaisance.it/vincent-van-gogh-1853-1890-preferisco-la-malinconia-che-aspira-e-che-cerca/" TargetMode="External"/><Relationship Id="rId429" Type="http://schemas.openxmlformats.org/officeDocument/2006/relationships/hyperlink" Target="http://blog.petiteplaisance.it/vassilis-vassilikos-il-nemico-e-il-mercato-occorre-una-nuova-utopia-il-mondo-va-avanti-grazie-alle-utopie/" TargetMode="External"/><Relationship Id="rId140" Type="http://schemas.openxmlformats.org/officeDocument/2006/relationships/hyperlink" Target="http://blog.petiteplaisance.it/carmine-fiorillo-tracce-di-significato-in-una-vita-vissuta-in-pienezza-di-valore/" TargetMode="External"/><Relationship Id="rId141"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142"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143" Type="http://schemas.openxmlformats.org/officeDocument/2006/relationships/hyperlink" Target="http://blog.petiteplaisance.it/carmine-fiorillo-una-nuova-progettualita-comunitaria-puo-essere-costruita-solo-sullumanesimo-filosofico-mettendo-in-opera-prove-di-concreta-e-buona-utopia/" TargetMode="External"/><Relationship Id="rId144" Type="http://schemas.openxmlformats.org/officeDocument/2006/relationships/hyperlink" Target="http://blog.petiteplaisance.it/franco-fortini-1917-1994-i-confini-della-poesia-castelvecchi-2015-misura-ossia-senso-del-limite-opportuno-ma-anche-dellillimitato-che-sta-al-di-la/" TargetMode="External"/><Relationship Id="rId145" Type="http://schemas.openxmlformats.org/officeDocument/2006/relationships/hyperlink" Target="http://blog.petiteplaisance.it/francesco-dassisi-1182-c-1226-maledetto-denaro-che-sei-diventato-la-misura-del-mondo/" TargetMode="External"/><Relationship Id="rId146" Type="http://schemas.openxmlformats.org/officeDocument/2006/relationships/hyperlink" Target="http://blog.petiteplaisance.it/erich-fried-1921-1988-chi-vuole-che-il-mondo-rimanga-cosi-come-non-vuole-che-il-mondo-rimanga-del-tutto/" TargetMode="External"/><Relationship Id="rId147" Type="http://schemas.openxmlformats.org/officeDocument/2006/relationships/hyperlink" Target="http://blog.petiteplaisance.it/diego-fusaro-il-realismo-fase-suprema-del-postmodernismo-note-su-new-realism-postmodernita-e-idealismo/" TargetMode="External"/><Relationship Id="rId148" Type="http://schemas.openxmlformats.org/officeDocument/2006/relationships/hyperlink" Target="http://blog.petiteplaisance.it/diego-fusaro-la-gabbia-dacciaio-max-weber-e-il-capitalismo-come-destino/" TargetMode="External"/><Relationship Id="rId149" Type="http://schemas.openxmlformats.org/officeDocument/2006/relationships/hyperlink" Target="http://blog.petiteplaisance.it/giorgio-gaber-se-ci-fosse-un-uomo-poesia-cantata/" TargetMode="External"/><Relationship Id="rId200" Type="http://schemas.openxmlformats.org/officeDocument/2006/relationships/hyperlink" Target="http://blog.petiteplaisance.it/wilhelm-von-humboldt-1767-1835/" TargetMode="External"/><Relationship Id="rId201" Type="http://schemas.openxmlformats.org/officeDocument/2006/relationships/hyperlink" Target="http://blog.petiteplaisance.it/luis-alberto-hurtado-1901-1952-e-piu-facile-insegnare-che-educare-perche-per-insegnare-basta-sapere-mentre-per-educare-e-necessario-essere/" TargetMode="External"/><Relationship Id="rId202"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203" Type="http://schemas.openxmlformats.org/officeDocument/2006/relationships/hyperlink" Target="http://blog.petiteplaisance.it/ippocrate-460-a-c-370-a-c-rido-delluomo-pieno-di-stoltezza-che-con-i-suoi-desideri-smisurati-si-affanna-ad-avere-sempre-di-piu-facendo-a-pezzi-la-madre-terra/" TargetMode="External"/><Relationship Id="rId204" Type="http://schemas.openxmlformats.org/officeDocument/2006/relationships/hyperlink" Target="http://blog.petiteplaisance.it/philippe-jaccottet-la-pazienza-che-significa-aver-vissuto-aver-pensato-aver-resistito/" TargetMode="External"/><Relationship Id="rId205"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206"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207" Type="http://schemas.openxmlformats.org/officeDocument/2006/relationships/hyperlink" Target="http://blog.petiteplaisance.it/eric-jarosinski-per-cambiare-la-realta-serve-molto-piu-che-un-mi-piace/" TargetMode="External"/><Relationship Id="rId208" Type="http://schemas.openxmlformats.org/officeDocument/2006/relationships/hyperlink" Target="http://blog.petiteplaisance.it/carl-gustav-jung-1875-1965-alla-resa-dei-conti-il-fattore-decisivo-e-sempre-la-coscienza/" TargetMode="External"/><Relationship Id="rId209" Type="http://schemas.openxmlformats.org/officeDocument/2006/relationships/hyperlink" Target="http://blog.petiteplaisance.it/okakura-kakuzo-1863-1913-il-dono-della-prima-ghirlanda-ci-vantiamo-di-aver-conquistato-la-materia-dimenticando-che-e-stata-questa-a-ridurci-in-schiavitu/" TargetMode="External"/><Relationship Id="rId370" Type="http://schemas.openxmlformats.org/officeDocument/2006/relationships/hyperlink" Target="http://blog.petiteplaisance.it/ilaria-rabatti-un-libro-di-john-berger-da-a-a-x-lettere-di-una-storia/" TargetMode="External"/><Relationship Id="rId371" Type="http://schemas.openxmlformats.org/officeDocument/2006/relationships/hyperlink" Target="http://blog.petiteplaisance.it/ilaria-rabatti-tra-poesia-e-profezia-il-buio-e-lo-splendore-lultima-fase-della-poesia-di-margherita-guidacci/" TargetMode="External"/><Relationship Id="rId372" Type="http://schemas.openxmlformats.org/officeDocument/2006/relationships/hyperlink" Target="http://blog.petiteplaisance.it/ilaria-rabatti-al-fuoco-della-carita-introduzione-al-libro-di-margherita-guidacci-il-fuoco-e-la-rosa-i-quattro-quartetti-di-eliot-e-studi-su-elio/" TargetMode="External"/><Relationship Id="rId373" Type="http://schemas.openxmlformats.org/officeDocument/2006/relationships/hyperlink" Target="http://blog.petiteplaisance.it/rob-riemen-la-nobilta-di-spirito-elogio-di-una-virtu-perduta-la-cultura-come-lamore-non-ha-il-potere-di-costringerre-non-offre-garanzie/" TargetMode="External"/><Relationship Id="rId374" Type="http://schemas.openxmlformats.org/officeDocument/2006/relationships/hyperlink" Target="http://blog.petiteplaisance.it/rainer-m-rilke-1875-1926-non-dimenticare-mai-di-formulare-un-desiderio-i-desideri-durano-a-lungo-tutta-la-vita-tanto-che-non-potremmo-aspettarne-ladempimento/" TargetMode="External"/><Relationship Id="rId375" Type="http://schemas.openxmlformats.org/officeDocument/2006/relationships/hyperlink" Target="http://blog.petiteplaisance.it/rainer-maria-rilke-1875-1926-la-pazienza-e-tutto/" TargetMode="External"/><Relationship Id="rId376" Type="http://schemas.openxmlformats.org/officeDocument/2006/relationships/hyperlink" Target="http://blog.petiteplaisance.it/gianni-rodari-imparate-a-fare-cose-difficili/" TargetMode="External"/><Relationship Id="rId377" Type="http://schemas.openxmlformats.org/officeDocument/2006/relationships/hyperlink" Target="http://blog.petiteplaisance.it/gianni-rodari-1920-1980-vorrei-che-tutti-leggessero-perche-nessuno-sia-pia-schiavo/" TargetMode="External"/><Relationship Id="rId378" Type="http://schemas.openxmlformats.org/officeDocument/2006/relationships/hyperlink" Target="http://blog.petiteplaisance.it/jean-jacques-rousseau-1712-1778-larte-di-interrogare-non-e-facile-come-si-pensa/" TargetMode="External"/><Relationship Id="rId379" Type="http://schemas.openxmlformats.org/officeDocument/2006/relationships/hyperlink" Target="http://blog.petiteplaisance.it/lucio-russo-cosa-sta-accadendo-alla-scienza/" TargetMode="External"/><Relationship Id="rId430" Type="http://schemas.openxmlformats.org/officeDocument/2006/relationships/hyperlink" Target="http://blog.petiteplaisance.it/mario-vegetti-la-filosofia-e-la-citta-processi-e-assoluzioni/" TargetMode="External"/><Relationship Id="rId431" Type="http://schemas.openxmlformats.org/officeDocument/2006/relationships/hyperlink" Target="http://blog.petiteplaisance.it/jan-vermeer-1632-1675-la-passione-della-lettura-nel-ritratto/" TargetMode="External"/><Relationship Id="rId432" Type="http://schemas.openxmlformats.org/officeDocument/2006/relationships/hyperlink" Target="http://blog.petiteplaisance.it/marcello-vigli-recensione-al-libro-di-mauro-magini-il-mio-amico-platone/" TargetMode="External"/><Relationship Id="rId433" Type="http://schemas.openxmlformats.org/officeDocument/2006/relationships/hyperlink" Target="http://blog.petiteplaisance.it/elio-vittorini-1908-11966-la-cultura-e-una-condizione-per-tutti/" TargetMode="External"/><Relationship Id="rId434" Type="http://schemas.openxmlformats.org/officeDocument/2006/relationships/hyperlink" Target="http://blog.petiteplaisance.it/alessandro-volpi-socialismo-di-popolo-e-sinistra-progressista-jean-claude-michea-e-i-suoi-detrattori/" TargetMode="External"/><Relationship Id="rId435" Type="http://schemas.openxmlformats.org/officeDocument/2006/relationships/hyperlink" Target="http://blog.petiteplaisance.it/lev-s-vygotskij-diventiamo-noi-stessi-attraverso-gli-altri-la-cultura-e-il-prodotto-della-vita-sociale-e-dellattivita-collettiva-delluomo/" TargetMode="External"/><Relationship Id="rId436" Type="http://schemas.openxmlformats.org/officeDocument/2006/relationships/hyperlink" Target="http://blog.petiteplaisance.it/lev-semenovich-vygotsky-la-coscienza-si-riflette-nelle-parole-che-pronunciamo-la-parola-e-il-microcosmo-della-coscienza-umana/" TargetMode="External"/><Relationship Id="rId437"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438" Type="http://schemas.openxmlformats.org/officeDocument/2006/relationships/hyperlink" Target="http://blog.petiteplaisance.it/simone-weil-1909-1943-silenzi-che-educano-lintelligenza/" TargetMode="External"/><Relationship Id="rId439" Type="http://schemas.openxmlformats.org/officeDocument/2006/relationships/hyperlink" Target="http://blog.petiteplaisance.it/simone-weil-oppressione-e-liberta-orthotes-editrice-2015/" TargetMode="External"/><Relationship Id="rId150" Type="http://schemas.openxmlformats.org/officeDocument/2006/relationships/hyperlink" Target="http://blog.petiteplaisance.it/eduardo-galeano-non-accettiamo-il-tempo-presente-come-destino-un-altro-mondo-e-possibile-2/" TargetMode="External"/><Relationship Id="rId151" Type="http://schemas.openxmlformats.org/officeDocument/2006/relationships/hyperlink" Target="http://blog.petiteplaisance.it/benito-perez-galdos-1843-1920-ma-cucire-cucire-calcola-i-punti-che-si-devono-dare-per-tenere-in-piedi-una-casa/" TargetMode="External"/><Relationship Id="rId152" Type="http://schemas.openxmlformats.org/officeDocument/2006/relationships/hyperlink" Target="http://blog.petiteplaisance.it/gallese-vittorio-guerra-michele-lo-schermo-empatico-cinema-e-neuroscienze-2015/" TargetMode="External"/><Relationship Id="rId153" Type="http://schemas.openxmlformats.org/officeDocument/2006/relationships/hyperlink" Target="http://blog.petiteplaisance.it/nicola-gardini-leggere-e-unarte-smarrirsi-leggendo-e-un-orientarsi/" TargetMode="External"/><Relationship Id="rId154" Type="http://schemas.openxmlformats.org/officeDocument/2006/relationships/hyperlink" Target="http://blog.petiteplaisance.it/michele-gaspini-la-caduta-di-icaro-analisi-del-mito-e-della-modernita/" TargetMode="External"/><Relationship Id="rId155" Type="http://schemas.openxmlformats.org/officeDocument/2006/relationships/hyperlink" Target="http://blog.petiteplaisance.it/william-gass-1924-sembra-incredibile-la-facilita-con-cui-sprofondiamo-nei-libri/" TargetMode="External"/><Relationship Id="rId156" Type="http://schemas.openxmlformats.org/officeDocument/2006/relationships/hyperlink" Target="http://blog.petiteplaisance.it/marino-gentile-1906-1991-lumanesimo-si-attua-come-paideia/" TargetMode="External"/><Relationship Id="rId157" Type="http://schemas.openxmlformats.org/officeDocument/2006/relationships/hyperlink" Target="http://blog.petiteplaisance.it/daniele-giancane-stare-sulla-soglia-la-poesia-richiede-lentezza-pausa-non-e-produttiva-non-e-immediatamente-utile/" TargetMode="External"/><Relationship Id="rId158" Type="http://schemas.openxmlformats.org/officeDocument/2006/relationships/hyperlink" Target="http://blog.petiteplaisance.it/andrre-gide-1869-1951-io-mi-sporgo-oltre-il-presente-ho-in-odio-tutto-cio-che-diminuisce-luomo-tutto-cio-che-tende-a-renderlo-meno-saggio-meno-fiducioso-o-meno-pronto-2/" TargetMode="External"/><Relationship Id="rId159" Type="http://schemas.openxmlformats.org/officeDocument/2006/relationships/hyperlink" Target="http://blog.petiteplaisance.it/mario-dondero-con-emanuele-giordana-lo-scatto-umano-viaggio-nel-fotogiornalismo-da-budapest-a-new-york/" TargetMode="External"/><Relationship Id="rId210"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211" Type="http://schemas.openxmlformats.org/officeDocument/2006/relationships/hyperlink" Target="http://blog.petiteplaisance.it/nikos-kazantzakis-con-zorba-il-greco-la-naturalezza-creativa-che-si-rinnova-ogni-mattino/" TargetMode="External"/><Relationship Id="rId212" Type="http://schemas.openxmlformats.org/officeDocument/2006/relationships/hyperlink" Target="http://blog.petiteplaisance.it/soren-kierkegaard-1813-1855-occorre-essere-sinceri-di-fronte-alla-possibilita/" TargetMode="External"/><Relationship Id="rId213" Type="http://schemas.openxmlformats.org/officeDocument/2006/relationships/hyperlink" Target="http://blog.petiteplaisance.it/paul-klee-1879-1940-lartista-non-deve-ne-essere-utile-ne-dettare-delle-regole-deve-solo-trasmettere-veicolare-in-alto-portare-piu-in-su/" TargetMode="External"/><Relationship Id="rId214" Type="http://schemas.openxmlformats.org/officeDocument/2006/relationships/hyperlink" Target="http://blog.petiteplaisance.it/heinrich-von-kleist-1777-1811-nulla-puo-essere-piu-triste-e-inquietante-di-questa-posizione-nel-mondo-lunica-scintilla-di-vita-nel-vasto-dominio-della-morte/" TargetMode="External"/><Relationship Id="rId215" Type="http://schemas.openxmlformats.org/officeDocument/2006/relationships/hyperlink" Target="http://blog.petiteplaisance.it/andrzej-kobylinski-la-presenza-della-riflessione-filosofica-nella-societa-italiana-di-oggi/" TargetMode="External"/><Relationship Id="rId216" Type="http://schemas.openxmlformats.org/officeDocument/2006/relationships/hyperlink" Target="http://blog.petiteplaisance.it/koine-diciamoci-la-verita-oltre-lorizzonte-del-pensiero-dominante/" TargetMode="External"/><Relationship Id="rId217" Type="http://schemas.openxmlformats.org/officeDocument/2006/relationships/hyperlink" Target="http://blog.petiteplaisance.it/jddu-krishnamurti-1895-1986-gli-uomini-che-non-sanno-lavorano-per-ricercare-ricchezza-e-potere/" TargetMode="External"/><Relationship Id="rId218" Type="http://schemas.openxmlformats.org/officeDocument/2006/relationships/hyperlink" Target="http://blog.petiteplaisance.it/etienne-de-la-boetie-1530-1563-della-servitu-volontaria/" TargetMode="External"/><Relationship Id="rId219" Type="http://schemas.openxmlformats.org/officeDocument/2006/relationships/hyperlink" Target="http://blog.petiteplaisance.it/ronald-d-laing-1927-1989-fuori-formazione-o-fuori-rotta-il-criterio-di-fuori-formazione-e-quello-positivistico-il-criterio-di-fuori-rotta-e/" TargetMode="External"/><Relationship Id="rId380" Type="http://schemas.openxmlformats.org/officeDocument/2006/relationships/hyperlink" Target="http://blog.petiteplaisance.it/nelly-sachs-1891-1970-non-distruggete-luniverso-delle-parole-lasciate-alla-fonte-le-parole-che-loro-sole-fanno-avanzare-gli-orizzonti/" TargetMode="External"/><Relationship Id="rId381" Type="http://schemas.openxmlformats.org/officeDocument/2006/relationships/hyperlink" Target="http://blog.petiteplaisance.it/saffo-vii-vi-sec-a-c-la-dolcezza-di-quella-mela-rosseggiante-saffo-ci-dice-che-puo-essere-colta-solo-se-raggiunta-nellalto-della-sua-dimensione-eidetica/" TargetMode="External"/><Relationship Id="rId382"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383" Type="http://schemas.openxmlformats.org/officeDocument/2006/relationships/hyperlink" Target="http://blog.petiteplaisance.it/antoine-de-saint-exupery-1900-1944-amore-e-possesso-lamore-non-fa-soffrire-quello-che-fa-soffrire-e-listinto-della-proprieta-che-e-il-contrario-dellamore/" TargetMode="External"/><Relationship Id="rId384" Type="http://schemas.openxmlformats.org/officeDocument/2006/relationships/hyperlink" Target="http://blog.petiteplaisance.it/antoine-de-saint-exupery-1900-1944-rispetto-delluomo-rispetto-delluomo-ecco-la-pietra-di-paragone-una-civilta-si-fonda-prima-di-tutto-nella-sostanza/" TargetMode="External"/><Relationship Id="rId385" Type="http://schemas.openxmlformats.org/officeDocument/2006/relationships/hyperlink" Target="http://blog.petiteplaisance.it/gaio-sallustio-crispo-i-secolo-a-c-lavidita-di-denaro-e-sempre-infinita/" TargetMode="External"/><Relationship Id="rId386" Type="http://schemas.openxmlformats.org/officeDocument/2006/relationships/hyperlink" Target="http://blog.petiteplaisance.it/gaetano-salvemini-1873-1957-siate-non-conformisti-di-fronte-alla-cultura-ufficiale/" TargetMode="External"/><Relationship Id="rId387"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388"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389" Type="http://schemas.openxmlformats.org/officeDocument/2006/relationships/hyperlink" Target="http://blog.petiteplaisance.it/luigi-sandri-recensione-al-libro-di-mauro-magini-il-mio-amico-platone/" TargetMode="External"/><Relationship Id="rId440" Type="http://schemas.openxmlformats.org/officeDocument/2006/relationships/hyperlink" Target="http://blog.petiteplaisance.it/simone-weill-1909-1943-trovare-uomini-che-amino-la-verita/" TargetMode="External"/><Relationship Id="rId441" Type="http://schemas.openxmlformats.org/officeDocument/2006/relationships/hyperlink" Target="http://blog.petiteplaisance.it/simone-weil-1909-1943-il-desiderio-di-luce-produce-luce-un-tesoro-che-nulla-al-mondo-ci-puo-sottrarre/" TargetMode="External"/><Relationship Id="rId442" Type="http://schemas.openxmlformats.org/officeDocument/2006/relationships/hyperlink" Target="http://blog.petiteplaisance.it/walt-whitman-1819-1892-gioventu-lo-sai-che-la-vecchiaia-puo-succedere-a-te-con-grazia-uguale-fascino-e-uguale-vigore/" TargetMode="External"/><Relationship Id="rId443" Type="http://schemas.openxmlformats.org/officeDocument/2006/relationships/hyperlink" Target="http://blog.petiteplaisance.it/oscar-wilde-libri-morali-eo-immorali/" TargetMode="External"/><Relationship Id="rId444" Type="http://schemas.openxmlformats.org/officeDocument/2006/relationships/hyperlink" Target="http://blog.petiteplaisance.it/elie-wiesel-sai-cose-il-riso-te-lo-dico-io-cose-e-lerrore-di-dio/" TargetMode="External"/><Relationship Id="rId445" Type="http://schemas.openxmlformats.org/officeDocument/2006/relationships/hyperlink" Target="http://blog.petiteplaisance.it/john-williams-la-sostanza-specifica-dellamore/" TargetMode="External"/><Relationship Id="rId446" Type="http://schemas.openxmlformats.org/officeDocument/2006/relationships/hyperlink" Target="http://blog.petiteplaisance.it/gao-xingjian-la-filosofia-si-situa-dove-matematica-e-scienze-esatte-non-arrivano/" TargetMode="External"/><Relationship Id="rId447" Type="http://schemas.openxmlformats.org/officeDocument/2006/relationships/hyperlink" Target="http://blog.petiteplaisance.it/marguerite-yourcenar-1903-1987-leggere-la-vita/" TargetMode="External"/><Relationship Id="rId448" Type="http://schemas.openxmlformats.org/officeDocument/2006/relationships/hyperlink" Target="http://blog.petiteplaisance.it/maria-zambrano-la-virtu-della-delicatezza/" TargetMode="External"/><Relationship Id="rId449" Type="http://schemas.openxmlformats.org/officeDocument/2006/relationships/hyperlink" Target="http://blog.petiteplaisance.it/maria-zambrano-1904-1991-il-silenzio-che-accoglie-la-parola-assoluta-del-pensiero-umano-diventa-il-dialogo-silenzioso-dellanima-con-se-stessa/" TargetMode="External"/><Relationship Id="rId10" Type="http://schemas.openxmlformats.org/officeDocument/2006/relationships/hyperlink" Target="http://blog.petiteplaisance.it/leon-battista-alberti-1404-1472/" TargetMode="External"/><Relationship Id="rId11" Type="http://schemas.openxmlformats.org/officeDocument/2006/relationships/hyperlink" Target="http://blog.petiteplaisance.it/dante-alighieri-1265-1321-ne-si-dee-chiamare-vero-filosofo-colui-che-e-amico-di-sapienza-per-utilitade/" TargetMode="External"/><Relationship Id="rId12"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13"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14" Type="http://schemas.openxmlformats.org/officeDocument/2006/relationships/hyperlink" Target="http://blog.petiteplaisance.it/antica-esortazione-irlandese-trova-il-tempo-per-leggere-per-giocare-per-lamicizia-per-sognare-per-amare-ed-essere-amato-per-aiutare-gli-altri-per-ridere/" TargetMode="External"/><Relationship Id="rId15" Type="http://schemas.openxmlformats.org/officeDocument/2006/relationships/hyperlink" Target="http://blog.petiteplaisance.it/daniela-ariano-recensione-a-teatro-di-maura-del-serra-pagine-intrise-di-teatro-allo-stato-puro/" TargetMode="External"/><Relationship Id="rId16" Type="http://schemas.openxmlformats.org/officeDocument/2006/relationships/hyperlink" Target="http://blog.petiteplaisance.it/aristofane-450-a-c-385-a-c-i-politicanti-finche-restano-poveri-hanno-a-cuore-il-paese-fattisi-ricchi-col-denaro-pubblico-eccoli-a-minacciare-la-democrazia/" TargetMode="External"/><Relationship Id="rId17" Type="http://schemas.openxmlformats.org/officeDocument/2006/relationships/hyperlink" Target="http://blog.petiteplaisance.it/aristotele-questa-e-la-vita-secondo-intelletto-vivere-secondo-la-parte-piu-nobile-che-e-in-noi/" TargetMode="External"/><Relationship Id="rId18"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19"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160" Type="http://schemas.openxmlformats.org/officeDocument/2006/relationships/hyperlink" Target="http://blog.petiteplaisance.it/arturo-giovannitti-1884-1959-the-masses-una-rivista-di-opposizione-culturale-degli-inizi-del-novecento-innegli-stati-uniti/" TargetMode="External"/><Relationship Id="rId161" Type="http://schemas.openxmlformats.org/officeDocument/2006/relationships/hyperlink" Target="http://blog.petiteplaisance.it/johann-wolfgang-goete-non-si-puo-chiedere-al-fisico-di-essere-filosofo-ma-ci-si-puo-attendere-da-esso-che-abbia-sufficiente-formazione-filosofica/" TargetMode="External"/><Relationship Id="rId162" Type="http://schemas.openxmlformats.org/officeDocument/2006/relationships/hyperlink" Target="http://blog.petiteplaisance.it/johann-wolfgang-von-goethe-1749-1832-qualunque-sogno-tu-possa-sognare-comincia-ora/" TargetMode="External"/><Relationship Id="rId163" Type="http://schemas.openxmlformats.org/officeDocument/2006/relationships/hyperlink" Target="http://blog.petiteplaisance.it/nikolaj-vasilevic-gogol-1809-1852-laccumulare-ecco-la-colpa-di-tutto/" TargetMode="External"/><Relationship Id="rId164"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165"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166" Type="http://schemas.openxmlformats.org/officeDocument/2006/relationships/hyperlink" Target="http://blog.petiteplaisance.it/luca-grecchi-a-cosa-non-servono-le-riforme-di-stampo-renziano-e-qual-e-la-vera-riforma-da-realizzare/" TargetMode="External"/><Relationship Id="rId167" Type="http://schemas.openxmlformats.org/officeDocument/2006/relationships/hyperlink" Target="http://blog.petiteplaisance.it/cosa-direbbe-oggi-aristotele-a-un-elettore-deluso-del-pd/" TargetMode="External"/><Relationship Id="rId168" Type="http://schemas.openxmlformats.org/officeDocument/2006/relationships/hyperlink" Target="http://blog.petiteplaisance.it/luca-grecchi-platone-e-il-piacere-la-felicita-nellera-del-consumismo/" TargetMode="External"/><Relationship Id="rId169" Type="http://schemas.openxmlformats.org/officeDocument/2006/relationships/hyperlink" Target="http://blog.petiteplaisance.it/luca-grecchi-un-mondo-migliore-e-possibile-ma-per-immaginarlo-ci-vuole-filosofia/" TargetMode="External"/><Relationship Id="rId220" Type="http://schemas.openxmlformats.org/officeDocument/2006/relationships/hyperlink" Target="http://blog.petiteplaisance.it/david-herbert-lawrence-1885-1930-cio-che-vogliamo-e-distruggere-i-rapporti-falsi-e-inorganici-specialmente-quelli-connessi-al-denaro/" TargetMode="External"/><Relationship Id="rId221" Type="http://schemas.openxmlformats.org/officeDocument/2006/relationships/hyperlink" Target="http://blog.petiteplaisance.it/giacomo-leopardi-cose-la-lettura-per-larte-dello-scrivere/" TargetMode="External"/><Relationship Id="rId222"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223" Type="http://schemas.openxmlformats.org/officeDocument/2006/relationships/hyperlink" Target="http://blog.petiteplaisance.it/87-2/" TargetMode="External"/><Relationship Id="rId224"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225" Type="http://schemas.openxmlformats.org/officeDocument/2006/relationships/hyperlink" Target="http://blog.petiteplaisance.it/primo-levi-1919-1987-ogni-tempo-ha-il-suo-fascismo/" TargetMode="External"/><Relationship Id="rId226" Type="http://schemas.openxmlformats.org/officeDocument/2006/relationships/hyperlink" Target="http://blog.petiteplaisance.it/claude-levi-strauss-1908-2009-la-specie-umana-non-puo-appropriarsi-del-nostro-pianeta-come-se-fosse-una-cosa-e-per-comportarvisi-senza-pudore-e-senza-discrezione/" TargetMode="External"/><Relationship Id="rId227" Type="http://schemas.openxmlformats.org/officeDocument/2006/relationships/hyperlink" Target="http://blog.petiteplaisance.it/david-lifodi-il-grido-e-gia-un-coro-in-argentina-libera-milagro-sala/" TargetMode="External"/><Relationship Id="rId228" Type="http://schemas.openxmlformats.org/officeDocument/2006/relationships/hyperlink" Target="http://blog.petiteplaisance.it/jean-etienne-liotard-1702-1789-la-passione-della-lettura-nel-ritratto/" TargetMode="External"/><Relationship Id="rId229" Type="http://schemas.openxmlformats.org/officeDocument/2006/relationships/hyperlink" Target="http://blog.petiteplaisance.it/john-locke-1632-1704-conoscendo-la-nostra-forza-sapremo-meglio-che-cosa-intraprendere-con-qualche-speranza-di-successo/" TargetMode="External"/><Relationship Id="rId390" Type="http://schemas.openxmlformats.org/officeDocument/2006/relationships/hyperlink" Target="http://blog.petiteplaisance.it/jose-saramago-1922-2010-mi-lascia-indifferente-il-concetto-di-felicita-ritengo-piu-importanti-la-serenita-e-larmonia/" TargetMode="External"/><Relationship Id="rId391" Type="http://schemas.openxmlformats.org/officeDocument/2006/relationships/hyperlink" Target="http://blog.petiteplaisance.it/arnold-schonberg-compito-della-teoria-e-risvegliare-lamore-per-il-passato-e-aprire-lo-sguardo-verso-il-futuro/" TargetMode="External"/><Relationship Id="rId392" Type="http://schemas.openxmlformats.org/officeDocument/2006/relationships/hyperlink" Target="http://blog.petiteplaisance.it/philip-schultz-la-vita-di-un-artista-e-simile-a-quella-di-un-dislessico-la-lettura-contiua-a-essere-per-me-una-sfida/" TargetMode="External"/><Relationship Id="rId393" Type="http://schemas.openxmlformats.org/officeDocument/2006/relationships/hyperlink" Target="http://blog.petiteplaisance.it/albert-schweitzer-1875-1965-nella-maturita-dobbiamo-lottare-per-continuare-a-pensare-liberamente-e-a-sentire-cosi-profondamente-come-facemmo-in-gioventu/" TargetMode="External"/><Relationship Id="rId394" Type="http://schemas.openxmlformats.org/officeDocument/2006/relationships/hyperlink" Target="http://blog.petiteplaisance.it/ghiorgos-seferis-1900-11971/" TargetMode="External"/><Relationship Id="rId395" Type="http://schemas.openxmlformats.org/officeDocument/2006/relationships/hyperlink" Target="http://blog.petiteplaisance.it/domenico-segna-lassurdo-e-la-felicita-albert-camus/" TargetMode="External"/><Relationship Id="rId396" Type="http://schemas.openxmlformats.org/officeDocument/2006/relationships/hyperlink" Target="http://blog.petiteplaisance.it/domenico-segna-un-caso-di-coscienza-giuseppe-gangale-e-la-rivoluzione-protestante/" TargetMode="External"/><Relationship Id="rId397" Type="http://schemas.openxmlformats.org/officeDocument/2006/relationships/hyperlink" Target="http://blog.petiteplaisance.it/seneca-de-brevitate-vitae-non-e-breve-la-vita-ma-tale-la-rendiamo/" TargetMode="External"/><Relationship Id="rId398" Type="http://schemas.openxmlformats.org/officeDocument/2006/relationships/hyperlink" Target="http://blog.petiteplaisance.it/pierangelo-sequeri-agora-oltre-il-dialogo-sfida-congiunta-alle-passioni-tristi-seguirei-la-stella-non-il-satellite/" TargetMode="External"/><Relationship Id="rId399" Type="http://schemas.openxmlformats.org/officeDocument/2006/relationships/hyperlink" Target="http://blog.petiteplaisance.it/luis-sepulveda-la-lettura-possiede-lantidoto-contro-il-terribile-veleno-della-vecchiaia/" TargetMode="External"/><Relationship Id="rId450" Type="http://schemas.openxmlformats.org/officeDocument/2006/relationships/hyperlink" Target="http://blog.petiteplaisance.it/maria-zambrano-1904-1991-saper-guardare-unicona-significa-liberarne-lessenza-portarla-alla-nostra-vita/" TargetMode="External"/><Relationship Id="rId451" Type="http://schemas.openxmlformats.org/officeDocument/2006/relationships/fontTable" Target="fontTable.xml"/><Relationship Id="rId45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28</Pages>
  <Words>19761</Words>
  <Characters>112639</Characters>
  <Application>Microsoft Macintosh Word</Application>
  <DocSecurity>0</DocSecurity>
  <Lines>938</Lines>
  <Paragraphs>264</Paragraphs>
  <ScaleCrop>false</ScaleCrop>
  <Company>獫票楧栮捯洀鉭曮㞱Û뜰⠲쎔딁烊皭〼፥ᙼ䕸忤઱</Company>
  <LinksUpToDate>false</LinksUpToDate>
  <CharactersWithSpaces>132136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140</cp:revision>
  <cp:lastPrinted>2016-01-17T14:02:00Z</cp:lastPrinted>
  <dcterms:created xsi:type="dcterms:W3CDTF">2016-02-07T13:35:00Z</dcterms:created>
  <dcterms:modified xsi:type="dcterms:W3CDTF">2016-05-20T08:42:00Z</dcterms:modified>
</cp:coreProperties>
</file>